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C5" w:rsidRPr="00D12D38" w:rsidRDefault="004778C5" w:rsidP="00BD0A54">
      <w:pPr>
        <w:rPr>
          <w:rFonts w:asciiTheme="minorHAnsi" w:hAnsiTheme="minorHAnsi" w:cs="Arial"/>
        </w:rPr>
      </w:pPr>
    </w:p>
    <w:p w:rsidR="008A65F0" w:rsidRPr="00D12D38" w:rsidRDefault="00D46C7C" w:rsidP="008A65F0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hd w:val="clear" w:color="auto" w:fill="DBE5F1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INVESTIGACIÓN APLICADA DE</w:t>
      </w:r>
      <w:r w:rsidR="008A65F0" w:rsidRPr="00D12D38">
        <w:rPr>
          <w:rFonts w:asciiTheme="minorHAnsi" w:hAnsiTheme="minorHAnsi" w:cs="Arial"/>
          <w:b/>
          <w:bCs/>
          <w:color w:val="0000FF"/>
        </w:rPr>
        <w:t xml:space="preserve"> LAS PATOLOGÍAS RETINIANAS</w:t>
      </w:r>
    </w:p>
    <w:p w:rsidR="008A65F0" w:rsidRPr="00D12D38" w:rsidRDefault="008A65F0" w:rsidP="00F67C7F">
      <w:pPr>
        <w:autoSpaceDE w:val="0"/>
        <w:autoSpaceDN w:val="0"/>
        <w:adjustRightInd w:val="0"/>
        <w:spacing w:before="240" w:after="120" w:line="360" w:lineRule="auto"/>
        <w:jc w:val="center"/>
        <w:rPr>
          <w:rFonts w:asciiTheme="minorHAnsi" w:hAnsiTheme="minorHAnsi" w:cs="Arial"/>
          <w:b/>
          <w:bCs/>
          <w:color w:val="0000FF"/>
          <w:u w:val="single"/>
        </w:rPr>
      </w:pPr>
      <w:r w:rsidRPr="00D12D38">
        <w:rPr>
          <w:rFonts w:asciiTheme="minorHAnsi" w:hAnsiTheme="minorHAnsi" w:cs="Arial"/>
          <w:b/>
          <w:bCs/>
          <w:color w:val="0000FF"/>
          <w:u w:val="single"/>
        </w:rPr>
        <w:t xml:space="preserve">FECHA: DEL </w:t>
      </w:r>
      <w:r w:rsidR="00746785" w:rsidRPr="00D12D38">
        <w:rPr>
          <w:rFonts w:asciiTheme="minorHAnsi" w:hAnsiTheme="minorHAnsi" w:cs="Arial"/>
          <w:b/>
          <w:bCs/>
          <w:color w:val="0000FF"/>
          <w:u w:val="single"/>
        </w:rPr>
        <w:t>9</w:t>
      </w:r>
      <w:r w:rsidR="00176384" w:rsidRPr="00D12D38">
        <w:rPr>
          <w:rFonts w:asciiTheme="minorHAnsi" w:hAnsiTheme="minorHAnsi" w:cs="Arial"/>
          <w:b/>
          <w:bCs/>
          <w:color w:val="0000FF"/>
          <w:u w:val="single"/>
        </w:rPr>
        <w:t xml:space="preserve"> AL 1</w:t>
      </w:r>
      <w:r w:rsidR="00746785" w:rsidRPr="00D12D38">
        <w:rPr>
          <w:rFonts w:asciiTheme="minorHAnsi" w:hAnsiTheme="minorHAnsi" w:cs="Arial"/>
          <w:b/>
          <w:bCs/>
          <w:color w:val="0000FF"/>
          <w:u w:val="single"/>
        </w:rPr>
        <w:t>1</w:t>
      </w:r>
      <w:r w:rsidR="00F67C7F" w:rsidRPr="00D12D38">
        <w:rPr>
          <w:rFonts w:asciiTheme="minorHAnsi" w:hAnsiTheme="minorHAnsi" w:cs="Arial"/>
          <w:b/>
          <w:bCs/>
          <w:color w:val="0000FF"/>
          <w:u w:val="single"/>
        </w:rPr>
        <w:t xml:space="preserve"> DE ABRIL DE 2</w:t>
      </w:r>
      <w:r w:rsidR="00A367ED" w:rsidRPr="00D12D38">
        <w:rPr>
          <w:rFonts w:asciiTheme="minorHAnsi" w:hAnsiTheme="minorHAnsi" w:cs="Arial"/>
          <w:b/>
          <w:bCs/>
          <w:color w:val="0000FF"/>
          <w:u w:val="single"/>
        </w:rPr>
        <w:t>01</w:t>
      </w:r>
      <w:r w:rsidR="00746785" w:rsidRPr="00D12D38">
        <w:rPr>
          <w:rFonts w:asciiTheme="minorHAnsi" w:hAnsiTheme="minorHAnsi" w:cs="Arial"/>
          <w:b/>
          <w:bCs/>
          <w:color w:val="0000FF"/>
          <w:u w:val="single"/>
        </w:rPr>
        <w:t>9</w:t>
      </w:r>
    </w:p>
    <w:p w:rsidR="004240A1" w:rsidRPr="00D12D38" w:rsidRDefault="001E2823" w:rsidP="004240A1">
      <w:pPr>
        <w:tabs>
          <w:tab w:val="left" w:pos="1276"/>
        </w:tabs>
        <w:jc w:val="both"/>
        <w:rPr>
          <w:rFonts w:asciiTheme="minorHAnsi" w:hAnsiTheme="minorHAnsi" w:cs="Arial"/>
          <w:lang w:val="es-ES_tradnl"/>
        </w:rPr>
      </w:pPr>
      <w:r w:rsidRPr="001E2823">
        <w:rPr>
          <w:rFonts w:asciiTheme="minorHAnsi" w:hAnsiTheme="minorHAnsi"/>
          <w:noProof/>
        </w:rPr>
        <w:pict>
          <v:rect id="_x0000_i1025" alt="" style="width:453.5pt;height:.05pt;mso-width-percent:0;mso-height-percent:0;mso-width-percent:0;mso-height-percent:0" o:hralign="center" o:hrstd="t" o:hr="t" fillcolor="#a0a0a0" stroked="f"/>
        </w:pict>
      </w:r>
    </w:p>
    <w:p w:rsidR="004240A1" w:rsidRPr="00D12D38" w:rsidRDefault="004240A1" w:rsidP="004240A1">
      <w:pPr>
        <w:tabs>
          <w:tab w:val="left" w:pos="1276"/>
        </w:tabs>
        <w:jc w:val="center"/>
        <w:rPr>
          <w:rFonts w:asciiTheme="minorHAnsi" w:hAnsiTheme="minorHAnsi" w:cs="Arial"/>
          <w:b/>
          <w:color w:val="C00000"/>
          <w:lang w:val="es-ES_tradnl"/>
        </w:rPr>
      </w:pPr>
      <w:r w:rsidRPr="00D12D38">
        <w:rPr>
          <w:rFonts w:asciiTheme="minorHAnsi" w:hAnsiTheme="minorHAnsi" w:cs="Arial"/>
          <w:b/>
          <w:color w:val="C00000"/>
          <w:lang w:val="es-ES_tradnl"/>
        </w:rPr>
        <w:t xml:space="preserve">ESTE CURSO FORMA PARTE DE LAS ACTIVIDADES DE LA RED TEMÁTICA DE INVESTIGACIÓN COOPERATIVA SANITARIA DEL INSTITUTO DE SALUD CARLOS III </w:t>
      </w:r>
      <w:r w:rsidRPr="00D12D38">
        <w:rPr>
          <w:rFonts w:asciiTheme="minorHAnsi" w:hAnsiTheme="minorHAnsi" w:cs="Arial"/>
          <w:b/>
          <w:color w:val="C00000"/>
          <w:u w:val="single"/>
          <w:lang w:val="es-ES_tradnl"/>
        </w:rPr>
        <w:t>OFTARED</w:t>
      </w:r>
      <w:r w:rsidRPr="00D12D38">
        <w:rPr>
          <w:rFonts w:asciiTheme="minorHAnsi" w:hAnsiTheme="minorHAnsi" w:cs="Arial"/>
          <w:b/>
          <w:color w:val="C00000"/>
          <w:lang w:val="es-ES_tradnl"/>
        </w:rPr>
        <w:t>: “ENFERMEDADES OCULARES: PREVENCIÓN, DETECCIÓN PRECOZ Y TRATAMIENTO DE LA PATOLOGÍA OCULAR PREVALENTE, DEGENERATIVA Y CRÓNICA”</w:t>
      </w:r>
    </w:p>
    <w:p w:rsidR="004240A1" w:rsidRPr="00D12D38" w:rsidRDefault="004240A1" w:rsidP="004240A1">
      <w:pPr>
        <w:tabs>
          <w:tab w:val="left" w:pos="1276"/>
        </w:tabs>
        <w:jc w:val="both"/>
        <w:rPr>
          <w:rFonts w:asciiTheme="minorHAnsi" w:hAnsiTheme="minorHAnsi" w:cs="Arial"/>
          <w:lang w:val="es-ES_tradnl"/>
        </w:rPr>
      </w:pPr>
    </w:p>
    <w:p w:rsidR="004240A1" w:rsidRPr="00D12D38" w:rsidRDefault="004240A1" w:rsidP="004240A1">
      <w:pPr>
        <w:tabs>
          <w:tab w:val="left" w:pos="1276"/>
        </w:tabs>
        <w:jc w:val="center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/>
          <w:noProof/>
          <w:lang w:eastAsia="es-ES"/>
        </w:rPr>
        <w:drawing>
          <wp:inline distT="0" distB="0" distL="0" distR="0">
            <wp:extent cx="4722422" cy="662354"/>
            <wp:effectExtent l="19050" t="0" r="1978" b="0"/>
            <wp:docPr id="11" name="1 Imagen" descr="logo-ofta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oftar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242" cy="66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7F" w:rsidRPr="00D12D38" w:rsidRDefault="001E2823" w:rsidP="004240A1">
      <w:pPr>
        <w:spacing w:line="360" w:lineRule="auto"/>
        <w:jc w:val="both"/>
        <w:rPr>
          <w:rFonts w:asciiTheme="minorHAnsi" w:hAnsiTheme="minorHAnsi" w:cs="Arial"/>
          <w:b/>
          <w:bCs/>
          <w:lang w:eastAsia="es-ES"/>
        </w:rPr>
      </w:pPr>
      <w:r w:rsidRPr="001E2823">
        <w:rPr>
          <w:rFonts w:asciiTheme="minorHAnsi" w:hAnsiTheme="minorHAnsi"/>
          <w:noProof/>
        </w:rPr>
        <w:pict>
          <v:rect id="_x0000_i1026" alt="" style="width:453.5pt;height:.05pt;mso-width-percent:0;mso-height-percent:0;mso-width-percent:0;mso-height-percent:0" o:hralign="center" o:hrstd="t" o:hr="t" fillcolor="#a0a0a0" stroked="f"/>
        </w:pict>
      </w: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</w:rPr>
      </w:pPr>
      <w:r w:rsidRPr="00D12D38">
        <w:rPr>
          <w:rFonts w:asciiTheme="minorHAnsi" w:hAnsiTheme="minorHAnsi" w:cs="Arial"/>
          <w:b/>
          <w:bCs/>
          <w:color w:val="0000FF"/>
          <w:lang w:eastAsia="es-ES"/>
        </w:rPr>
        <w:t>Objetivos generales de la asignatura:</w:t>
      </w:r>
    </w:p>
    <w:p w:rsidR="008A7037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lang w:val="es-ES_tradnl"/>
        </w:rPr>
        <w:t>Presentar al estudiante ejemplos de investigación traslacional en el campo de la patología retiniana en los que participa el IOBA</w:t>
      </w:r>
      <w:r w:rsidR="003A73AA" w:rsidRPr="00D12D38">
        <w:rPr>
          <w:rFonts w:asciiTheme="minorHAnsi" w:hAnsiTheme="minorHAnsi" w:cs="Arial"/>
          <w:color w:val="000000" w:themeColor="text1"/>
          <w:lang w:val="es-ES_tradnl"/>
        </w:rPr>
        <w:t xml:space="preserve"> y otros grupos de Oftared</w:t>
      </w:r>
      <w:r w:rsidRPr="00D12D38">
        <w:rPr>
          <w:rFonts w:asciiTheme="minorHAnsi" w:hAnsiTheme="minorHAnsi" w:cs="Arial"/>
          <w:color w:val="000000" w:themeColor="text1"/>
          <w:lang w:val="es-ES_tradnl"/>
        </w:rPr>
        <w:t xml:space="preserve"> </w:t>
      </w:r>
      <w:r w:rsidRPr="00D12D38">
        <w:rPr>
          <w:rFonts w:asciiTheme="minorHAnsi" w:hAnsiTheme="minorHAnsi" w:cs="Arial"/>
          <w:lang w:val="es-ES_tradnl"/>
        </w:rPr>
        <w:t xml:space="preserve">y que no son abordados en otros cursos, para estimular su participación en alguno de ellos. </w:t>
      </w: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lang w:val="es-ES_tradnl"/>
        </w:rPr>
        <w:t xml:space="preserve">También se pretende poner a los </w:t>
      </w:r>
      <w:r w:rsidR="006C118A">
        <w:rPr>
          <w:rFonts w:asciiTheme="minorHAnsi" w:hAnsiTheme="minorHAnsi" w:cs="Arial"/>
          <w:lang w:val="es-ES_tradnl"/>
        </w:rPr>
        <w:t>estudiantes</w:t>
      </w:r>
      <w:r w:rsidRPr="00D12D38">
        <w:rPr>
          <w:rFonts w:asciiTheme="minorHAnsi" w:hAnsiTheme="minorHAnsi" w:cs="Arial"/>
          <w:lang w:val="es-ES_tradnl"/>
        </w:rPr>
        <w:t xml:space="preserve"> en contacto con otros grupos de investigación, nacionales y estimular las vocaciones de los denominados </w:t>
      </w:r>
      <w:proofErr w:type="spellStart"/>
      <w:r w:rsidRPr="00D12D38">
        <w:rPr>
          <w:rFonts w:asciiTheme="minorHAnsi" w:hAnsiTheme="minorHAnsi" w:cs="Arial"/>
          <w:i/>
          <w:lang w:val="es-ES_tradnl"/>
        </w:rPr>
        <w:t>clinical-scientists</w:t>
      </w:r>
      <w:proofErr w:type="spellEnd"/>
      <w:r w:rsidRPr="00D12D38">
        <w:rPr>
          <w:rFonts w:asciiTheme="minorHAnsi" w:hAnsiTheme="minorHAnsi" w:cs="Arial"/>
          <w:lang w:val="es-ES_tradnl"/>
        </w:rPr>
        <w:t>, es decir, clínicos con una buena formación básica que sean capaces de liderar la denominada investigación traslacional en un futuro</w:t>
      </w:r>
      <w:r w:rsidR="007F05A1" w:rsidRPr="00D12D38">
        <w:rPr>
          <w:rFonts w:asciiTheme="minorHAnsi" w:hAnsiTheme="minorHAnsi" w:cs="Arial"/>
          <w:lang w:val="es-ES_tradnl"/>
        </w:rPr>
        <w:t xml:space="preserve"> e investigadores básicos orientados a la investigación traslacional o aplicada</w:t>
      </w:r>
      <w:r w:rsidRPr="00D12D38">
        <w:rPr>
          <w:rFonts w:asciiTheme="minorHAnsi" w:hAnsiTheme="minorHAnsi" w:cs="Arial"/>
          <w:lang w:val="es-ES_tradnl"/>
        </w:rPr>
        <w:t>.</w:t>
      </w: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lang w:val="es-ES_tradnl"/>
        </w:rPr>
      </w:pP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b/>
          <w:bCs/>
          <w:color w:val="0000FF"/>
        </w:rPr>
        <w:t>Estructura:</w:t>
      </w:r>
      <w:r w:rsidRPr="00D12D38">
        <w:rPr>
          <w:rFonts w:asciiTheme="minorHAnsi" w:hAnsiTheme="minorHAnsi" w:cs="Arial"/>
          <w:lang w:val="es-ES_tradnl"/>
        </w:rPr>
        <w:t xml:space="preserve"> Asignatura </w:t>
      </w:r>
      <w:r w:rsidRPr="00D12D38">
        <w:rPr>
          <w:rFonts w:asciiTheme="minorHAnsi" w:hAnsiTheme="minorHAnsi" w:cs="Arial"/>
          <w:bCs/>
          <w:u w:val="single"/>
          <w:lang w:val="es-ES_tradnl"/>
        </w:rPr>
        <w:t>optativa</w:t>
      </w:r>
      <w:r w:rsidRPr="00D12D38">
        <w:rPr>
          <w:rFonts w:asciiTheme="minorHAnsi" w:hAnsiTheme="minorHAnsi" w:cs="Arial"/>
          <w:lang w:val="es-ES_tradnl"/>
        </w:rPr>
        <w:t xml:space="preserve"> de 3 créditos ECTS. </w:t>
      </w: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lang w:val="es-ES_tradnl"/>
        </w:rPr>
      </w:pP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bCs/>
        </w:rPr>
      </w:pPr>
      <w:r w:rsidRPr="00D12D38">
        <w:rPr>
          <w:rFonts w:asciiTheme="minorHAnsi" w:hAnsiTheme="minorHAnsi" w:cs="Arial"/>
          <w:b/>
          <w:bCs/>
          <w:color w:val="0000FF"/>
        </w:rPr>
        <w:t>Metodología docente:</w:t>
      </w:r>
      <w:r w:rsidRPr="00D12D38">
        <w:rPr>
          <w:rFonts w:asciiTheme="minorHAnsi" w:hAnsiTheme="minorHAnsi" w:cs="Arial"/>
          <w:bCs/>
        </w:rPr>
        <w:t xml:space="preserve"> </w:t>
      </w: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bCs/>
        </w:rPr>
        <w:t>C</w:t>
      </w:r>
      <w:r w:rsidRPr="00D12D38">
        <w:rPr>
          <w:rFonts w:asciiTheme="minorHAnsi" w:hAnsiTheme="minorHAnsi" w:cs="Arial"/>
          <w:lang w:val="es-ES_tradnl"/>
        </w:rPr>
        <w:t xml:space="preserve">lases magistrales. Trabajo en casa con información en la </w:t>
      </w:r>
      <w:r w:rsidR="00994C1F" w:rsidRPr="00D12D38">
        <w:rPr>
          <w:rFonts w:asciiTheme="minorHAnsi" w:hAnsiTheme="minorHAnsi" w:cs="Arial"/>
          <w:lang w:val="es-ES_tradnl"/>
        </w:rPr>
        <w:t>plataforma M</w:t>
      </w:r>
      <w:r w:rsidRPr="00D12D38">
        <w:rPr>
          <w:rFonts w:asciiTheme="minorHAnsi" w:hAnsiTheme="minorHAnsi" w:cs="Arial"/>
          <w:lang w:val="es-ES_tradnl"/>
        </w:rPr>
        <w:t>oodle, del campus virtual de la UVA, y material entregable. Presentaci</w:t>
      </w:r>
      <w:r w:rsidR="00E145FB" w:rsidRPr="00D12D38">
        <w:rPr>
          <w:rFonts w:asciiTheme="minorHAnsi" w:hAnsiTheme="minorHAnsi" w:cs="Arial"/>
          <w:lang w:val="es-ES_tradnl"/>
        </w:rPr>
        <w:t xml:space="preserve">ones orales de los </w:t>
      </w:r>
      <w:r w:rsidR="006C118A">
        <w:rPr>
          <w:rFonts w:asciiTheme="minorHAnsi" w:hAnsiTheme="minorHAnsi" w:cs="Arial"/>
          <w:lang w:val="es-ES_tradnl"/>
        </w:rPr>
        <w:t>estudiantes</w:t>
      </w:r>
      <w:r w:rsidR="00E145FB" w:rsidRPr="00D12D38">
        <w:rPr>
          <w:rFonts w:asciiTheme="minorHAnsi" w:hAnsiTheme="minorHAnsi" w:cs="Arial"/>
          <w:lang w:val="es-ES_tradnl"/>
        </w:rPr>
        <w:t>, de 15-30</w:t>
      </w:r>
      <w:r w:rsidRPr="00D12D38">
        <w:rPr>
          <w:rFonts w:asciiTheme="minorHAnsi" w:hAnsiTheme="minorHAnsi" w:cs="Arial"/>
          <w:lang w:val="es-ES_tradnl"/>
        </w:rPr>
        <w:t xml:space="preserve"> minutos cada una, apoyados con </w:t>
      </w:r>
      <w:proofErr w:type="spellStart"/>
      <w:r w:rsidRPr="00D12D38">
        <w:rPr>
          <w:rFonts w:asciiTheme="minorHAnsi" w:hAnsiTheme="minorHAnsi" w:cs="Arial"/>
          <w:i/>
          <w:lang w:val="es-ES_tradnl"/>
        </w:rPr>
        <w:t>power-point</w:t>
      </w:r>
      <w:proofErr w:type="spellEnd"/>
      <w:r w:rsidRPr="00D12D38">
        <w:rPr>
          <w:rFonts w:asciiTheme="minorHAnsi" w:hAnsiTheme="minorHAnsi" w:cs="Arial"/>
          <w:lang w:val="es-ES_tradnl"/>
        </w:rPr>
        <w:t xml:space="preserve"> o similar sobre alguno de estos cuatro temas:</w:t>
      </w:r>
    </w:p>
    <w:p w:rsidR="00A367ED" w:rsidRPr="00D12D38" w:rsidRDefault="00E145FB" w:rsidP="00883B75">
      <w:pPr>
        <w:numPr>
          <w:ilvl w:val="0"/>
          <w:numId w:val="110"/>
        </w:numPr>
        <w:rPr>
          <w:rFonts w:asciiTheme="minorHAnsi" w:hAnsiTheme="minorHAnsi"/>
        </w:rPr>
      </w:pPr>
      <w:r w:rsidRPr="00D12D38">
        <w:rPr>
          <w:rFonts w:asciiTheme="minorHAnsi" w:hAnsiTheme="minorHAnsi"/>
        </w:rPr>
        <w:t>T</w:t>
      </w:r>
      <w:r w:rsidR="00A367ED" w:rsidRPr="00D12D38">
        <w:rPr>
          <w:rFonts w:asciiTheme="minorHAnsi" w:hAnsiTheme="minorHAnsi"/>
        </w:rPr>
        <w:t>erapia</w:t>
      </w:r>
      <w:r w:rsidR="00FF2700" w:rsidRPr="00D12D38">
        <w:rPr>
          <w:rFonts w:asciiTheme="minorHAnsi" w:hAnsiTheme="minorHAnsi"/>
        </w:rPr>
        <w:t>s</w:t>
      </w:r>
      <w:r w:rsidR="00A367ED" w:rsidRPr="00D12D38">
        <w:rPr>
          <w:rFonts w:asciiTheme="minorHAnsi" w:hAnsiTheme="minorHAnsi"/>
        </w:rPr>
        <w:t xml:space="preserve"> </w:t>
      </w:r>
      <w:r w:rsidR="00746785" w:rsidRPr="00D12D38">
        <w:rPr>
          <w:rFonts w:asciiTheme="minorHAnsi" w:hAnsiTheme="minorHAnsi"/>
        </w:rPr>
        <w:t xml:space="preserve">avanzadas </w:t>
      </w:r>
      <w:r w:rsidR="00A367ED" w:rsidRPr="00D12D38">
        <w:rPr>
          <w:rFonts w:asciiTheme="minorHAnsi" w:hAnsiTheme="minorHAnsi"/>
        </w:rPr>
        <w:t xml:space="preserve">en </w:t>
      </w:r>
      <w:r w:rsidR="001260DF" w:rsidRPr="00D12D38">
        <w:rPr>
          <w:rFonts w:asciiTheme="minorHAnsi" w:hAnsiTheme="minorHAnsi"/>
        </w:rPr>
        <w:t>r</w:t>
      </w:r>
      <w:r w:rsidR="0036061A" w:rsidRPr="00D12D38">
        <w:rPr>
          <w:rFonts w:asciiTheme="minorHAnsi" w:hAnsiTheme="minorHAnsi"/>
        </w:rPr>
        <w:t>etina</w:t>
      </w:r>
    </w:p>
    <w:p w:rsidR="00A367ED" w:rsidRPr="00D12D38" w:rsidRDefault="00A367ED" w:rsidP="00883B75">
      <w:pPr>
        <w:numPr>
          <w:ilvl w:val="0"/>
          <w:numId w:val="110"/>
        </w:numPr>
        <w:rPr>
          <w:rFonts w:asciiTheme="minorHAnsi" w:hAnsiTheme="minorHAnsi"/>
          <w:color w:val="000000" w:themeColor="text1"/>
        </w:rPr>
      </w:pPr>
      <w:r w:rsidRPr="00D12D38">
        <w:rPr>
          <w:rFonts w:asciiTheme="minorHAnsi" w:hAnsiTheme="minorHAnsi"/>
          <w:color w:val="000000" w:themeColor="text1"/>
        </w:rPr>
        <w:t xml:space="preserve">Neuroprotección en </w:t>
      </w:r>
      <w:r w:rsidR="003A73AA" w:rsidRPr="00D12D38">
        <w:rPr>
          <w:rFonts w:asciiTheme="minorHAnsi" w:hAnsiTheme="minorHAnsi"/>
          <w:color w:val="000000" w:themeColor="text1"/>
        </w:rPr>
        <w:t>patología retiniana</w:t>
      </w:r>
    </w:p>
    <w:p w:rsidR="00746785" w:rsidRPr="00D12D38" w:rsidRDefault="00746785" w:rsidP="00883B75">
      <w:pPr>
        <w:numPr>
          <w:ilvl w:val="0"/>
          <w:numId w:val="110"/>
        </w:numPr>
        <w:rPr>
          <w:rFonts w:asciiTheme="minorHAnsi" w:hAnsiTheme="minorHAnsi"/>
          <w:color w:val="000000" w:themeColor="text1"/>
        </w:rPr>
      </w:pPr>
      <w:r w:rsidRPr="00D12D38">
        <w:rPr>
          <w:rFonts w:asciiTheme="minorHAnsi" w:hAnsiTheme="minorHAnsi"/>
          <w:color w:val="000000" w:themeColor="text1"/>
        </w:rPr>
        <w:t xml:space="preserve">Enfermedades </w:t>
      </w:r>
      <w:r w:rsidR="001260DF" w:rsidRPr="00D12D38">
        <w:rPr>
          <w:rFonts w:asciiTheme="minorHAnsi" w:hAnsiTheme="minorHAnsi"/>
          <w:color w:val="000000" w:themeColor="text1"/>
        </w:rPr>
        <w:t>retinianas</w:t>
      </w:r>
      <w:r w:rsidR="003A73AA" w:rsidRPr="00D12D38">
        <w:rPr>
          <w:rFonts w:asciiTheme="minorHAnsi" w:hAnsiTheme="minorHAnsi"/>
          <w:color w:val="000000" w:themeColor="text1"/>
        </w:rPr>
        <w:t xml:space="preserve"> </w:t>
      </w:r>
      <w:r w:rsidRPr="00D12D38">
        <w:rPr>
          <w:rFonts w:asciiTheme="minorHAnsi" w:hAnsiTheme="minorHAnsi"/>
          <w:color w:val="000000" w:themeColor="text1"/>
        </w:rPr>
        <w:t>raras</w:t>
      </w:r>
    </w:p>
    <w:p w:rsidR="00A367ED" w:rsidRPr="00D12D38" w:rsidRDefault="0015393E" w:rsidP="00883B75">
      <w:pPr>
        <w:numPr>
          <w:ilvl w:val="0"/>
          <w:numId w:val="110"/>
        </w:numPr>
        <w:rPr>
          <w:rFonts w:asciiTheme="minorHAnsi" w:hAnsiTheme="minorHAnsi"/>
        </w:rPr>
      </w:pPr>
      <w:r w:rsidRPr="00D12D38">
        <w:rPr>
          <w:rFonts w:asciiTheme="minorHAnsi" w:hAnsiTheme="minorHAnsi"/>
          <w:color w:val="000000" w:themeColor="text1"/>
        </w:rPr>
        <w:t>N</w:t>
      </w:r>
      <w:r w:rsidR="001260DF" w:rsidRPr="00D12D38">
        <w:rPr>
          <w:rFonts w:asciiTheme="minorHAnsi" w:hAnsiTheme="minorHAnsi"/>
          <w:color w:val="000000" w:themeColor="text1"/>
        </w:rPr>
        <w:t xml:space="preserve">uevas </w:t>
      </w:r>
      <w:r w:rsidRPr="00D12D38">
        <w:rPr>
          <w:rFonts w:asciiTheme="minorHAnsi" w:hAnsiTheme="minorHAnsi"/>
        </w:rPr>
        <w:t xml:space="preserve">tecnologías: </w:t>
      </w:r>
      <w:r w:rsidRPr="00D12D38">
        <w:rPr>
          <w:rFonts w:asciiTheme="minorHAnsi" w:hAnsiTheme="minorHAnsi"/>
          <w:color w:val="000000" w:themeColor="text1"/>
        </w:rPr>
        <w:t>t</w:t>
      </w:r>
      <w:r w:rsidR="00141673" w:rsidRPr="00D12D38">
        <w:rPr>
          <w:rFonts w:asciiTheme="minorHAnsi" w:hAnsiTheme="minorHAnsi"/>
          <w:color w:val="000000" w:themeColor="text1"/>
        </w:rPr>
        <w:t>eleoftalmologí</w:t>
      </w:r>
      <w:r w:rsidRPr="00D12D38">
        <w:rPr>
          <w:rFonts w:asciiTheme="minorHAnsi" w:hAnsiTheme="minorHAnsi"/>
          <w:color w:val="000000" w:themeColor="text1"/>
        </w:rPr>
        <w:t>a</w:t>
      </w:r>
      <w:r w:rsidR="00141673" w:rsidRPr="00D12D38">
        <w:rPr>
          <w:rFonts w:asciiTheme="minorHAnsi" w:hAnsiTheme="minorHAnsi"/>
          <w:color w:val="000000" w:themeColor="text1"/>
        </w:rPr>
        <w:t>.</w:t>
      </w: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b/>
          <w:bCs/>
          <w:color w:val="0000FF"/>
        </w:rPr>
        <w:lastRenderedPageBreak/>
        <w:t>Evaluación:</w:t>
      </w:r>
      <w:r w:rsidRPr="00D12D38">
        <w:rPr>
          <w:rFonts w:asciiTheme="minorHAnsi" w:hAnsiTheme="minorHAnsi" w:cs="Arial"/>
          <w:lang w:val="es-ES_tradnl"/>
        </w:rPr>
        <w:t xml:space="preserve"> </w:t>
      </w: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lang w:val="es-ES_tradnl"/>
        </w:rPr>
        <w:t>La asistencia es obligatoria a un 70 % de las actividades presenciales del curso y aportará el 40% de la calificación final. El 60 % restante provendrá de la realización del resto de las actividades de la asignatura:</w:t>
      </w: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lang w:val="es-ES_tradnl"/>
        </w:rPr>
      </w:pPr>
    </w:p>
    <w:p w:rsidR="00A367ED" w:rsidRPr="00D12D38" w:rsidRDefault="00A367ED" w:rsidP="00883B75">
      <w:pPr>
        <w:numPr>
          <w:ilvl w:val="0"/>
          <w:numId w:val="54"/>
        </w:numPr>
        <w:spacing w:line="360" w:lineRule="auto"/>
        <w:jc w:val="both"/>
        <w:rPr>
          <w:rFonts w:asciiTheme="minorHAnsi" w:hAnsiTheme="minorHAnsi" w:cs="Arial"/>
          <w:b/>
          <w:u w:val="single"/>
          <w:lang w:val="es-ES_tradnl"/>
        </w:rPr>
      </w:pPr>
      <w:r w:rsidRPr="00D12D38">
        <w:rPr>
          <w:rFonts w:asciiTheme="minorHAnsi" w:hAnsiTheme="minorHAnsi" w:cs="Arial"/>
          <w:lang w:val="es-ES_tradnl"/>
        </w:rPr>
        <w:t xml:space="preserve">El estudiante deberá presentar un </w:t>
      </w:r>
      <w:r w:rsidRPr="00D12D38">
        <w:rPr>
          <w:rFonts w:asciiTheme="minorHAnsi" w:hAnsiTheme="minorHAnsi" w:cs="Arial"/>
          <w:b/>
          <w:u w:val="single"/>
          <w:lang w:val="es-ES_tradnl"/>
        </w:rPr>
        <w:t>trabajo/comentario por escrito</w:t>
      </w:r>
      <w:r w:rsidRPr="00D12D38">
        <w:rPr>
          <w:rFonts w:asciiTheme="minorHAnsi" w:hAnsiTheme="minorHAnsi" w:cs="Arial"/>
          <w:lang w:val="es-ES_tradnl"/>
        </w:rPr>
        <w:t xml:space="preserve"> (extensión de entre 2 y 3 folios) de uno de l</w:t>
      </w:r>
      <w:r w:rsidR="0029588B" w:rsidRPr="00D12D38">
        <w:rPr>
          <w:rFonts w:asciiTheme="minorHAnsi" w:hAnsiTheme="minorHAnsi" w:cs="Arial"/>
          <w:lang w:val="es-ES_tradnl"/>
        </w:rPr>
        <w:t>as conferencias</w:t>
      </w:r>
      <w:r w:rsidRPr="00D12D38">
        <w:rPr>
          <w:rFonts w:asciiTheme="minorHAnsi" w:hAnsiTheme="minorHAnsi" w:cs="Arial"/>
          <w:lang w:val="es-ES_tradnl"/>
        </w:rPr>
        <w:t xml:space="preserve"> de investigación </w:t>
      </w:r>
      <w:r w:rsidR="0029588B" w:rsidRPr="00D12D38">
        <w:rPr>
          <w:rFonts w:asciiTheme="minorHAnsi" w:hAnsiTheme="minorHAnsi" w:cs="Arial"/>
          <w:lang w:val="es-ES_tradnl"/>
        </w:rPr>
        <w:t>expuestas</w:t>
      </w:r>
      <w:r w:rsidRPr="00D12D38">
        <w:rPr>
          <w:rFonts w:asciiTheme="minorHAnsi" w:hAnsiTheme="minorHAnsi" w:cs="Arial"/>
          <w:lang w:val="es-ES_tradnl"/>
        </w:rPr>
        <w:t xml:space="preserve"> a lo largo del curso</w:t>
      </w:r>
      <w:r w:rsidRPr="00D12D38">
        <w:rPr>
          <w:rFonts w:asciiTheme="minorHAnsi" w:hAnsiTheme="minorHAnsi" w:cs="Arial"/>
          <w:b/>
          <w:lang w:val="es-ES_tradnl"/>
        </w:rPr>
        <w:t xml:space="preserve">. </w:t>
      </w:r>
      <w:r w:rsidRPr="00D12D38">
        <w:rPr>
          <w:rFonts w:asciiTheme="minorHAnsi" w:hAnsiTheme="minorHAnsi" w:cs="Arial"/>
          <w:lang w:val="es-ES_tradnl"/>
        </w:rPr>
        <w:t xml:space="preserve">Este trabajo aportará el 20% de la calificación final. </w:t>
      </w:r>
      <w:r w:rsidRPr="00D12D38">
        <w:rPr>
          <w:rFonts w:asciiTheme="minorHAnsi" w:hAnsiTheme="minorHAnsi" w:cs="Arial"/>
          <w:b/>
          <w:u w:val="single"/>
          <w:lang w:val="es-ES_tradnl"/>
        </w:rPr>
        <w:t>El trabajo d</w:t>
      </w:r>
      <w:r w:rsidR="00E145FB" w:rsidRPr="00D12D38">
        <w:rPr>
          <w:rFonts w:asciiTheme="minorHAnsi" w:hAnsiTheme="minorHAnsi" w:cs="Arial"/>
          <w:b/>
          <w:u w:val="single"/>
          <w:lang w:val="es-ES_tradnl"/>
        </w:rPr>
        <w:t xml:space="preserve">eberá remitirse antes del día </w:t>
      </w:r>
      <w:r w:rsidR="008A7037" w:rsidRPr="00D12D38">
        <w:rPr>
          <w:rFonts w:asciiTheme="minorHAnsi" w:hAnsiTheme="minorHAnsi" w:cs="Arial"/>
          <w:b/>
          <w:u w:val="single"/>
          <w:lang w:val="es-ES_tradnl"/>
        </w:rPr>
        <w:t>4</w:t>
      </w:r>
      <w:r w:rsidRPr="00D12D38">
        <w:rPr>
          <w:rFonts w:asciiTheme="minorHAnsi" w:hAnsiTheme="minorHAnsi" w:cs="Arial"/>
          <w:b/>
          <w:u w:val="single"/>
          <w:lang w:val="es-ES_tradnl"/>
        </w:rPr>
        <w:t xml:space="preserve"> d</w:t>
      </w:r>
      <w:r w:rsidR="00E145FB" w:rsidRPr="00D12D38">
        <w:rPr>
          <w:rFonts w:asciiTheme="minorHAnsi" w:hAnsiTheme="minorHAnsi" w:cs="Arial"/>
          <w:b/>
          <w:u w:val="single"/>
          <w:lang w:val="es-ES_tradnl"/>
        </w:rPr>
        <w:t>e mayo de 201</w:t>
      </w:r>
      <w:r w:rsidR="003A1F0F" w:rsidRPr="00D12D38">
        <w:rPr>
          <w:rFonts w:asciiTheme="minorHAnsi" w:hAnsiTheme="minorHAnsi" w:cs="Arial"/>
          <w:b/>
          <w:u w:val="single"/>
          <w:lang w:val="es-ES_tradnl"/>
        </w:rPr>
        <w:t>9</w:t>
      </w:r>
      <w:r w:rsidRPr="00D12D38">
        <w:rPr>
          <w:rFonts w:asciiTheme="minorHAnsi" w:hAnsiTheme="minorHAnsi" w:cs="Arial"/>
          <w:b/>
          <w:u w:val="single"/>
          <w:lang w:val="es-ES_tradnl"/>
        </w:rPr>
        <w:t xml:space="preserve"> a través del campus virtual</w:t>
      </w:r>
      <w:r w:rsidRPr="00D12D38">
        <w:rPr>
          <w:rFonts w:asciiTheme="minorHAnsi" w:hAnsiTheme="minorHAnsi" w:cs="Arial"/>
          <w:b/>
          <w:lang w:val="es-ES_tradnl"/>
        </w:rPr>
        <w:t>.</w:t>
      </w:r>
    </w:p>
    <w:p w:rsidR="00A367ED" w:rsidRPr="00D12D38" w:rsidRDefault="00A367ED" w:rsidP="00883B75">
      <w:pPr>
        <w:numPr>
          <w:ilvl w:val="0"/>
          <w:numId w:val="54"/>
        </w:numPr>
        <w:spacing w:line="360" w:lineRule="auto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lang w:val="es-ES_tradnl"/>
        </w:rPr>
        <w:t xml:space="preserve">El estudiante deberá realizar en tiempo (7 minutos) una </w:t>
      </w:r>
      <w:r w:rsidRPr="00D12D38">
        <w:rPr>
          <w:rFonts w:asciiTheme="minorHAnsi" w:hAnsiTheme="minorHAnsi" w:cs="Arial"/>
          <w:b/>
          <w:u w:val="single"/>
          <w:lang w:val="es-ES_tradnl"/>
        </w:rPr>
        <w:t>presentación oral</w:t>
      </w:r>
      <w:r w:rsidRPr="00D12D38">
        <w:rPr>
          <w:rFonts w:asciiTheme="minorHAnsi" w:hAnsiTheme="minorHAnsi" w:cs="Arial"/>
          <w:lang w:val="es-ES_tradnl"/>
        </w:rPr>
        <w:t xml:space="preserve"> sobre alguno de los temas propuestos. Aportará el 40% de la calificación final. Se valorara el cumplimiento del tiempo, la adecuación del tema y la calidad de la presentación. </w:t>
      </w:r>
      <w:r w:rsidRPr="00D12D38">
        <w:rPr>
          <w:rFonts w:asciiTheme="minorHAnsi" w:hAnsiTheme="minorHAnsi" w:cs="Arial"/>
          <w:b/>
          <w:u w:val="single"/>
          <w:lang w:val="es-ES_tradnl"/>
        </w:rPr>
        <w:t xml:space="preserve">Las presentaciones deben subirse al campus virtual antes de las 14:00 horas del día </w:t>
      </w:r>
      <w:r w:rsidR="00176384" w:rsidRPr="00D12D38">
        <w:rPr>
          <w:rFonts w:asciiTheme="minorHAnsi" w:hAnsiTheme="minorHAnsi" w:cs="Arial"/>
          <w:b/>
          <w:u w:val="single"/>
          <w:lang w:val="es-ES_tradnl"/>
        </w:rPr>
        <w:t>1</w:t>
      </w:r>
      <w:r w:rsidR="003A1F0F" w:rsidRPr="00D12D38">
        <w:rPr>
          <w:rFonts w:asciiTheme="minorHAnsi" w:hAnsiTheme="minorHAnsi" w:cs="Arial"/>
          <w:b/>
          <w:u w:val="single"/>
          <w:lang w:val="es-ES_tradnl"/>
        </w:rPr>
        <w:t>1</w:t>
      </w:r>
      <w:r w:rsidRPr="00D12D38">
        <w:rPr>
          <w:rFonts w:asciiTheme="minorHAnsi" w:hAnsiTheme="minorHAnsi" w:cs="Arial"/>
          <w:b/>
          <w:u w:val="single"/>
          <w:lang w:val="es-ES_tradnl"/>
        </w:rPr>
        <w:t xml:space="preserve"> de abril de 201</w:t>
      </w:r>
      <w:r w:rsidR="003A1F0F" w:rsidRPr="00D12D38">
        <w:rPr>
          <w:rFonts w:asciiTheme="minorHAnsi" w:hAnsiTheme="minorHAnsi" w:cs="Arial"/>
          <w:b/>
          <w:u w:val="single"/>
          <w:lang w:val="es-ES_tradnl"/>
        </w:rPr>
        <w:t>9</w:t>
      </w:r>
      <w:r w:rsidRPr="00D12D38">
        <w:rPr>
          <w:rFonts w:asciiTheme="minorHAnsi" w:hAnsiTheme="minorHAnsi" w:cs="Arial"/>
          <w:b/>
          <w:lang w:val="es-ES_tradnl"/>
        </w:rPr>
        <w:t>.</w:t>
      </w:r>
    </w:p>
    <w:p w:rsidR="00A367ED" w:rsidRPr="00D12D38" w:rsidRDefault="00A367ED" w:rsidP="00A367ED">
      <w:pPr>
        <w:spacing w:line="360" w:lineRule="auto"/>
        <w:ind w:left="720"/>
        <w:jc w:val="both"/>
        <w:rPr>
          <w:rFonts w:asciiTheme="minorHAnsi" w:hAnsiTheme="minorHAnsi" w:cs="Arial"/>
          <w:b/>
          <w:color w:val="FF0000"/>
          <w:lang w:val="es-ES_tradnl"/>
        </w:rPr>
      </w:pPr>
      <w:r w:rsidRPr="00D12D38">
        <w:rPr>
          <w:rFonts w:asciiTheme="minorHAnsi" w:hAnsiTheme="minorHAnsi" w:cs="Arial"/>
          <w:b/>
          <w:color w:val="FF0000"/>
          <w:lang w:val="es-ES_tradnl"/>
        </w:rPr>
        <w:t>Esta actividad no podrá ser sustituida por ninguna otra.</w:t>
      </w: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lang w:val="es-ES_tradnl"/>
        </w:rPr>
      </w:pP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</w:rPr>
      </w:pPr>
      <w:r w:rsidRPr="00D12D38">
        <w:rPr>
          <w:rFonts w:asciiTheme="minorHAnsi" w:hAnsiTheme="minorHAnsi" w:cs="Arial"/>
          <w:b/>
          <w:bCs/>
          <w:color w:val="0000FF"/>
        </w:rPr>
        <w:t>Lugar:</w:t>
      </w:r>
      <w:r w:rsidRPr="00D12D38">
        <w:rPr>
          <w:rFonts w:asciiTheme="minorHAnsi" w:hAnsiTheme="minorHAnsi" w:cs="Arial"/>
        </w:rPr>
        <w:t xml:space="preserve"> </w:t>
      </w:r>
    </w:p>
    <w:p w:rsidR="00A367ED" w:rsidRPr="00D12D38" w:rsidRDefault="007F05A1" w:rsidP="00A367ED">
      <w:pPr>
        <w:spacing w:line="360" w:lineRule="auto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lang w:val="es-ES_tradnl"/>
        </w:rPr>
        <w:t>Aula de la 2ª planta del IOBA,</w:t>
      </w:r>
      <w:r w:rsidR="00A367ED" w:rsidRPr="00D12D38">
        <w:rPr>
          <w:rFonts w:asciiTheme="minorHAnsi" w:hAnsiTheme="minorHAnsi" w:cs="Arial"/>
          <w:color w:val="FF0000"/>
          <w:lang w:val="es-ES_tradnl"/>
        </w:rPr>
        <w:t xml:space="preserve"> </w:t>
      </w:r>
      <w:r w:rsidR="00A367ED" w:rsidRPr="00D12D38">
        <w:rPr>
          <w:rFonts w:asciiTheme="minorHAnsi" w:hAnsiTheme="minorHAnsi" w:cs="Arial"/>
          <w:lang w:val="es-ES_tradnl"/>
        </w:rPr>
        <w:t>Edificio IOBA, Campus Miguel Delibes, Paseo de Belén, 17. 47011 Valladolid, España.</w:t>
      </w: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</w:rPr>
      </w:pPr>
    </w:p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 xml:space="preserve">Horario: </w:t>
      </w:r>
    </w:p>
    <w:p w:rsidR="00A367ED" w:rsidRPr="00D12D38" w:rsidRDefault="00176384" w:rsidP="00A367ED">
      <w:pPr>
        <w:spacing w:line="360" w:lineRule="auto"/>
        <w:ind w:left="708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lang w:val="es-ES_tradnl"/>
        </w:rPr>
        <w:t>Martes</w:t>
      </w:r>
      <w:r w:rsidR="00BA44C8" w:rsidRPr="00D12D38">
        <w:rPr>
          <w:rFonts w:asciiTheme="minorHAnsi" w:hAnsiTheme="minorHAnsi" w:cs="Arial"/>
          <w:lang w:val="es-ES_tradnl"/>
        </w:rPr>
        <w:t>: de 9:3</w:t>
      </w:r>
      <w:r w:rsidR="00475766" w:rsidRPr="00D12D38">
        <w:rPr>
          <w:rFonts w:asciiTheme="minorHAnsi" w:hAnsiTheme="minorHAnsi" w:cs="Arial"/>
          <w:lang w:val="es-ES_tradnl"/>
        </w:rPr>
        <w:t>0 a 1</w:t>
      </w:r>
      <w:r w:rsidR="00BE6911" w:rsidRPr="00D12D38">
        <w:rPr>
          <w:rFonts w:asciiTheme="minorHAnsi" w:hAnsiTheme="minorHAnsi" w:cs="Arial"/>
          <w:lang w:val="es-ES_tradnl"/>
        </w:rPr>
        <w:t>4</w:t>
      </w:r>
      <w:r w:rsidR="00475766" w:rsidRPr="00D12D38">
        <w:rPr>
          <w:rFonts w:asciiTheme="minorHAnsi" w:hAnsiTheme="minorHAnsi" w:cs="Arial"/>
          <w:lang w:val="es-ES_tradnl"/>
        </w:rPr>
        <w:t>:</w:t>
      </w:r>
      <w:r w:rsidR="00BE6911" w:rsidRPr="00D12D38">
        <w:rPr>
          <w:rFonts w:asciiTheme="minorHAnsi" w:hAnsiTheme="minorHAnsi" w:cs="Arial"/>
          <w:lang w:val="es-ES_tradnl"/>
        </w:rPr>
        <w:t>0</w:t>
      </w:r>
      <w:r w:rsidR="00475766" w:rsidRPr="00D12D38">
        <w:rPr>
          <w:rFonts w:asciiTheme="minorHAnsi" w:hAnsiTheme="minorHAnsi" w:cs="Arial"/>
          <w:lang w:val="es-ES_tradnl"/>
        </w:rPr>
        <w:t>0 y de 16:</w:t>
      </w:r>
      <w:r w:rsidR="00BE6911" w:rsidRPr="00D12D38">
        <w:rPr>
          <w:rFonts w:asciiTheme="minorHAnsi" w:hAnsiTheme="minorHAnsi" w:cs="Arial"/>
          <w:lang w:val="es-ES_tradnl"/>
        </w:rPr>
        <w:t>3</w:t>
      </w:r>
      <w:r w:rsidR="00475766" w:rsidRPr="00D12D38">
        <w:rPr>
          <w:rFonts w:asciiTheme="minorHAnsi" w:hAnsiTheme="minorHAnsi" w:cs="Arial"/>
          <w:lang w:val="es-ES_tradnl"/>
        </w:rPr>
        <w:t>0 a 19:</w:t>
      </w:r>
      <w:r w:rsidR="00BE6911" w:rsidRPr="00D12D38">
        <w:rPr>
          <w:rFonts w:asciiTheme="minorHAnsi" w:hAnsiTheme="minorHAnsi" w:cs="Arial"/>
          <w:lang w:val="es-ES_tradnl"/>
        </w:rPr>
        <w:t>00</w:t>
      </w:r>
      <w:r w:rsidR="00A367ED" w:rsidRPr="00D12D38">
        <w:rPr>
          <w:rFonts w:asciiTheme="minorHAnsi" w:hAnsiTheme="minorHAnsi" w:cs="Arial"/>
          <w:lang w:val="es-ES_tradnl"/>
        </w:rPr>
        <w:t xml:space="preserve"> horas</w:t>
      </w:r>
    </w:p>
    <w:p w:rsidR="00A367ED" w:rsidRPr="00D12D38" w:rsidRDefault="00176384" w:rsidP="00A367ED">
      <w:pPr>
        <w:spacing w:line="360" w:lineRule="auto"/>
        <w:ind w:left="708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lang w:val="es-ES_tradnl"/>
        </w:rPr>
        <w:t>Miércoles</w:t>
      </w:r>
      <w:r w:rsidR="00A367ED" w:rsidRPr="00D12D38">
        <w:rPr>
          <w:rFonts w:asciiTheme="minorHAnsi" w:hAnsiTheme="minorHAnsi" w:cs="Arial"/>
          <w:lang w:val="es-ES_tradnl"/>
        </w:rPr>
        <w:t>: de 09:</w:t>
      </w:r>
      <w:r w:rsidR="00BA44C8" w:rsidRPr="00D12D38">
        <w:rPr>
          <w:rFonts w:asciiTheme="minorHAnsi" w:hAnsiTheme="minorHAnsi" w:cs="Arial"/>
          <w:lang w:val="es-ES_tradnl"/>
        </w:rPr>
        <w:t>30 a 13:30 y de 16:</w:t>
      </w:r>
      <w:r w:rsidR="00BE6911" w:rsidRPr="00D12D38">
        <w:rPr>
          <w:rFonts w:asciiTheme="minorHAnsi" w:hAnsiTheme="minorHAnsi" w:cs="Arial"/>
          <w:lang w:val="es-ES_tradnl"/>
        </w:rPr>
        <w:t>0</w:t>
      </w:r>
      <w:r w:rsidR="00BA44C8" w:rsidRPr="00D12D38">
        <w:rPr>
          <w:rFonts w:asciiTheme="minorHAnsi" w:hAnsiTheme="minorHAnsi" w:cs="Arial"/>
          <w:lang w:val="es-ES_tradnl"/>
        </w:rPr>
        <w:t>0 a 1</w:t>
      </w:r>
      <w:r w:rsidR="00BE6911" w:rsidRPr="00D12D38">
        <w:rPr>
          <w:rFonts w:asciiTheme="minorHAnsi" w:hAnsiTheme="minorHAnsi" w:cs="Arial"/>
          <w:lang w:val="es-ES_tradnl"/>
        </w:rPr>
        <w:t>8</w:t>
      </w:r>
      <w:r w:rsidR="00BA44C8" w:rsidRPr="00D12D38">
        <w:rPr>
          <w:rFonts w:asciiTheme="minorHAnsi" w:hAnsiTheme="minorHAnsi" w:cs="Arial"/>
          <w:lang w:val="es-ES_tradnl"/>
        </w:rPr>
        <w:t>:</w:t>
      </w:r>
      <w:r w:rsidR="00BE6911" w:rsidRPr="00D12D38">
        <w:rPr>
          <w:rFonts w:asciiTheme="minorHAnsi" w:hAnsiTheme="minorHAnsi" w:cs="Arial"/>
          <w:lang w:val="es-ES_tradnl"/>
        </w:rPr>
        <w:t>3</w:t>
      </w:r>
      <w:r w:rsidR="00BA44C8" w:rsidRPr="00D12D38">
        <w:rPr>
          <w:rFonts w:asciiTheme="minorHAnsi" w:hAnsiTheme="minorHAnsi" w:cs="Arial"/>
          <w:lang w:val="es-ES_tradnl"/>
        </w:rPr>
        <w:t>0</w:t>
      </w:r>
      <w:r w:rsidR="00A367ED" w:rsidRPr="00D12D38">
        <w:rPr>
          <w:rFonts w:asciiTheme="minorHAnsi" w:hAnsiTheme="minorHAnsi" w:cs="Arial"/>
          <w:lang w:val="es-ES_tradnl"/>
        </w:rPr>
        <w:t xml:space="preserve"> horas</w:t>
      </w:r>
    </w:p>
    <w:p w:rsidR="00A367ED" w:rsidRPr="00D12D38" w:rsidRDefault="00176384" w:rsidP="00A367ED">
      <w:pPr>
        <w:spacing w:line="360" w:lineRule="auto"/>
        <w:ind w:left="708"/>
        <w:jc w:val="both"/>
        <w:rPr>
          <w:rFonts w:asciiTheme="minorHAnsi" w:hAnsiTheme="minorHAnsi" w:cs="Arial"/>
          <w:bCs/>
        </w:rPr>
      </w:pPr>
      <w:r w:rsidRPr="00D12D38">
        <w:rPr>
          <w:rFonts w:asciiTheme="minorHAnsi" w:hAnsiTheme="minorHAnsi" w:cs="Arial"/>
          <w:lang w:val="es-ES_tradnl"/>
        </w:rPr>
        <w:t>Jueves</w:t>
      </w:r>
      <w:r w:rsidR="00A367ED" w:rsidRPr="00D12D38">
        <w:rPr>
          <w:rFonts w:asciiTheme="minorHAnsi" w:hAnsiTheme="minorHAnsi" w:cs="Arial"/>
          <w:lang w:val="es-ES_tradnl"/>
        </w:rPr>
        <w:t xml:space="preserve">: de </w:t>
      </w:r>
      <w:r w:rsidR="00BA44C8" w:rsidRPr="00D12D38">
        <w:rPr>
          <w:rFonts w:asciiTheme="minorHAnsi" w:hAnsiTheme="minorHAnsi" w:cs="Arial"/>
        </w:rPr>
        <w:t>09:30 a 1</w:t>
      </w:r>
      <w:r w:rsidR="00BE6911" w:rsidRPr="00D12D38">
        <w:rPr>
          <w:rFonts w:asciiTheme="minorHAnsi" w:hAnsiTheme="minorHAnsi" w:cs="Arial"/>
        </w:rPr>
        <w:t>3</w:t>
      </w:r>
      <w:r w:rsidR="00A367ED" w:rsidRPr="00D12D38">
        <w:rPr>
          <w:rFonts w:asciiTheme="minorHAnsi" w:hAnsiTheme="minorHAnsi" w:cs="Arial"/>
        </w:rPr>
        <w:t xml:space="preserve">:30 y de 16:00 a 17:00 </w:t>
      </w:r>
      <w:r w:rsidR="00A367ED" w:rsidRPr="00D12D38">
        <w:rPr>
          <w:rFonts w:asciiTheme="minorHAnsi" w:hAnsiTheme="minorHAnsi" w:cs="Arial"/>
          <w:lang w:val="es-ES_tradnl"/>
        </w:rPr>
        <w:t>horas</w:t>
      </w:r>
    </w:p>
    <w:p w:rsidR="00A367ED" w:rsidRPr="00D12D38" w:rsidRDefault="00A367ED" w:rsidP="00A367ED">
      <w:pPr>
        <w:spacing w:line="360" w:lineRule="auto"/>
        <w:ind w:left="709" w:hanging="709"/>
        <w:jc w:val="center"/>
        <w:rPr>
          <w:rFonts w:asciiTheme="minorHAnsi" w:hAnsiTheme="minorHAnsi" w:cs="Arial"/>
          <w:b/>
          <w:bCs/>
          <w:i/>
          <w:color w:val="0000FF"/>
        </w:rPr>
      </w:pPr>
      <w:r w:rsidRPr="00D12D38">
        <w:rPr>
          <w:rFonts w:asciiTheme="minorHAnsi" w:hAnsiTheme="minorHAnsi" w:cs="Arial"/>
          <w:b/>
          <w:bCs/>
          <w:i/>
          <w:color w:val="0000FF"/>
        </w:rPr>
        <w:t>Documentación en el campus virtual de la Universidad de Valladolid</w:t>
      </w:r>
    </w:p>
    <w:p w:rsidR="00FA6F81" w:rsidRPr="00D12D38" w:rsidRDefault="00A367ED" w:rsidP="00FA6F81">
      <w:pPr>
        <w:spacing w:line="360" w:lineRule="auto"/>
        <w:ind w:left="709" w:hanging="709"/>
        <w:jc w:val="center"/>
        <w:rPr>
          <w:rFonts w:asciiTheme="minorHAnsi" w:hAnsiTheme="minorHAnsi" w:cs="Arial"/>
          <w:b/>
          <w:bCs/>
          <w:i/>
          <w:color w:val="0000FF"/>
        </w:rPr>
      </w:pPr>
      <w:r w:rsidRPr="00D12D38">
        <w:rPr>
          <w:rFonts w:asciiTheme="minorHAnsi" w:hAnsiTheme="minorHAnsi" w:cs="Arial"/>
          <w:b/>
          <w:i/>
          <w:color w:val="0000FF"/>
        </w:rPr>
        <w:t>Acceso al campus virtual:</w:t>
      </w:r>
      <w:r w:rsidRPr="00D12D38">
        <w:rPr>
          <w:rFonts w:asciiTheme="minorHAnsi" w:hAnsiTheme="minorHAnsi" w:cs="Arial"/>
          <w:i/>
          <w:color w:val="0000FF"/>
          <w:u w:val="single"/>
        </w:rPr>
        <w:t xml:space="preserve"> </w:t>
      </w:r>
      <w:hyperlink r:id="rId9" w:history="1">
        <w:r w:rsidRPr="00D12D38">
          <w:rPr>
            <w:rFonts w:asciiTheme="minorHAnsi" w:hAnsiTheme="minorHAnsi" w:cs="Arial"/>
            <w:i/>
            <w:color w:val="0000FF"/>
            <w:u w:val="single"/>
          </w:rPr>
          <w:t>http://campusvirtual.uva.es</w:t>
        </w:r>
      </w:hyperlink>
      <w:r w:rsidRPr="00D12D38">
        <w:rPr>
          <w:rFonts w:asciiTheme="minorHAnsi" w:hAnsiTheme="minorHAnsi" w:cs="Arial"/>
          <w:b/>
          <w:bCs/>
        </w:rPr>
        <w:br w:type="page"/>
      </w:r>
    </w:p>
    <w:p w:rsidR="00A367ED" w:rsidRPr="00D12D38" w:rsidRDefault="00A367ED" w:rsidP="00704033">
      <w:pPr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lastRenderedPageBreak/>
        <w:t xml:space="preserve">Profesores: </w:t>
      </w:r>
    </w:p>
    <w:p w:rsidR="00A367ED" w:rsidRPr="00D12D38" w:rsidRDefault="00994C1F" w:rsidP="00A367ED">
      <w:pPr>
        <w:tabs>
          <w:tab w:val="left" w:pos="426"/>
        </w:tabs>
        <w:spacing w:line="360" w:lineRule="auto"/>
        <w:ind w:left="720"/>
        <w:jc w:val="both"/>
        <w:rPr>
          <w:rFonts w:asciiTheme="minorHAnsi" w:hAnsiTheme="minorHAnsi" w:cs="Arial"/>
          <w:b/>
          <w:i/>
          <w:color w:val="0000FF"/>
          <w:lang w:val="es-ES_tradnl"/>
        </w:rPr>
      </w:pPr>
      <w:r w:rsidRPr="00D12D38">
        <w:rPr>
          <w:rFonts w:asciiTheme="minorHAnsi" w:hAnsiTheme="minorHAnsi" w:cs="Arial"/>
          <w:b/>
          <w:color w:val="0000FF"/>
          <w:lang w:val="es-ES_tradnl"/>
        </w:rPr>
        <w:t>(</w:t>
      </w:r>
      <w:r w:rsidRPr="00D12D38">
        <w:rPr>
          <w:rFonts w:asciiTheme="minorHAnsi" w:hAnsiTheme="minorHAnsi" w:cs="Arial"/>
          <w:b/>
          <w:i/>
          <w:color w:val="0000FF"/>
          <w:lang w:val="es-ES_tradnl"/>
        </w:rPr>
        <w:t>El profesorado de esta asignatura puede sufrir modificaciones)</w:t>
      </w:r>
    </w:p>
    <w:p w:rsidR="00A367ED" w:rsidRPr="00D12D38" w:rsidRDefault="00A367ED" w:rsidP="00A367ED">
      <w:pPr>
        <w:tabs>
          <w:tab w:val="left" w:pos="1276"/>
        </w:tabs>
        <w:jc w:val="both"/>
        <w:rPr>
          <w:rFonts w:asciiTheme="minorHAnsi" w:hAnsiTheme="minorHAnsi" w:cs="Arial"/>
          <w:lang w:val="es-ES_tradnl"/>
        </w:rPr>
      </w:pP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>Prof. José Carlos Pastor</w:t>
      </w:r>
      <w:r w:rsidR="00797E4A">
        <w:rPr>
          <w:rFonts w:asciiTheme="minorHAnsi" w:hAnsiTheme="minorHAnsi"/>
          <w:color w:val="000000" w:themeColor="text1"/>
          <w:sz w:val="24"/>
        </w:rPr>
        <w:t xml:space="preserve"> Jimeno</w:t>
      </w:r>
      <w:r w:rsidRPr="00D12D38">
        <w:rPr>
          <w:rFonts w:asciiTheme="minorHAnsi" w:hAnsiTheme="minorHAnsi"/>
          <w:color w:val="000000" w:themeColor="text1"/>
          <w:sz w:val="24"/>
        </w:rPr>
        <w:t xml:space="preserve">. </w:t>
      </w:r>
      <w:r w:rsidRPr="00D12D38">
        <w:rPr>
          <w:rFonts w:asciiTheme="minorHAnsi" w:hAnsiTheme="minorHAnsi"/>
          <w:sz w:val="24"/>
        </w:rPr>
        <w:t>H</w:t>
      </w:r>
      <w:r w:rsidR="00F9486B">
        <w:rPr>
          <w:rFonts w:asciiTheme="minorHAnsi" w:hAnsiTheme="minorHAnsi"/>
          <w:sz w:val="24"/>
        </w:rPr>
        <w:t xml:space="preserve">ospital </w:t>
      </w:r>
      <w:r w:rsidRPr="00D12D38">
        <w:rPr>
          <w:rFonts w:asciiTheme="minorHAnsi" w:hAnsiTheme="minorHAnsi"/>
          <w:sz w:val="24"/>
        </w:rPr>
        <w:t>C</w:t>
      </w:r>
      <w:r w:rsidR="00F9486B">
        <w:rPr>
          <w:rFonts w:asciiTheme="minorHAnsi" w:hAnsiTheme="minorHAnsi"/>
          <w:sz w:val="24"/>
        </w:rPr>
        <w:t xml:space="preserve">línico </w:t>
      </w:r>
      <w:r w:rsidRPr="00D12D38">
        <w:rPr>
          <w:rFonts w:asciiTheme="minorHAnsi" w:hAnsiTheme="minorHAnsi"/>
          <w:sz w:val="24"/>
        </w:rPr>
        <w:t>U</w:t>
      </w:r>
      <w:r w:rsidR="00F9486B">
        <w:rPr>
          <w:rFonts w:asciiTheme="minorHAnsi" w:hAnsiTheme="minorHAnsi"/>
          <w:sz w:val="24"/>
        </w:rPr>
        <w:t xml:space="preserve">niversitario de </w:t>
      </w:r>
      <w:r w:rsidRPr="00D12D38">
        <w:rPr>
          <w:rFonts w:asciiTheme="minorHAnsi" w:hAnsiTheme="minorHAnsi"/>
          <w:sz w:val="24"/>
        </w:rPr>
        <w:t>V</w:t>
      </w:r>
      <w:r w:rsidR="00F9486B">
        <w:rPr>
          <w:rFonts w:asciiTheme="minorHAnsi" w:hAnsiTheme="minorHAnsi"/>
          <w:sz w:val="24"/>
        </w:rPr>
        <w:t>alladolid (HCUV)</w:t>
      </w:r>
      <w:r w:rsidRPr="00D12D38">
        <w:rPr>
          <w:rFonts w:asciiTheme="minorHAnsi" w:hAnsiTheme="minorHAnsi"/>
          <w:sz w:val="24"/>
        </w:rPr>
        <w:t>. IOBA</w:t>
      </w:r>
      <w:r w:rsidR="00F9486B">
        <w:rPr>
          <w:rFonts w:asciiTheme="minorHAnsi" w:hAnsiTheme="minorHAnsi"/>
          <w:sz w:val="24"/>
        </w:rPr>
        <w:t>. U</w:t>
      </w:r>
      <w:r w:rsidRPr="00D12D38">
        <w:rPr>
          <w:rFonts w:asciiTheme="minorHAnsi" w:hAnsiTheme="minorHAnsi"/>
          <w:sz w:val="24"/>
        </w:rPr>
        <w:t>niversidad de Valladolid. Oftared.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sz w:val="24"/>
        </w:rPr>
      </w:pPr>
      <w:r w:rsidRPr="00D12D38">
        <w:rPr>
          <w:rFonts w:asciiTheme="minorHAnsi" w:hAnsiTheme="minorHAnsi"/>
          <w:sz w:val="24"/>
        </w:rPr>
        <w:t>Prof. Ana Sánchez</w:t>
      </w:r>
      <w:r w:rsidR="009C78ED">
        <w:rPr>
          <w:rFonts w:asciiTheme="minorHAnsi" w:hAnsiTheme="minorHAnsi"/>
          <w:sz w:val="24"/>
        </w:rPr>
        <w:t xml:space="preserve"> García</w:t>
      </w:r>
      <w:r w:rsidRPr="00D12D38">
        <w:rPr>
          <w:rFonts w:asciiTheme="minorHAnsi" w:hAnsiTheme="minorHAnsi"/>
          <w:sz w:val="24"/>
        </w:rPr>
        <w:t xml:space="preserve">. </w:t>
      </w:r>
      <w:r w:rsidR="005018AD" w:rsidRPr="00D12D38">
        <w:rPr>
          <w:rFonts w:asciiTheme="minorHAnsi" w:hAnsiTheme="minorHAnsi"/>
          <w:sz w:val="24"/>
        </w:rPr>
        <w:t>I</w:t>
      </w:r>
      <w:r w:rsidR="00F9486B">
        <w:rPr>
          <w:rFonts w:asciiTheme="minorHAnsi" w:hAnsiTheme="minorHAnsi"/>
          <w:sz w:val="24"/>
        </w:rPr>
        <w:t xml:space="preserve">nstituto de Biología y </w:t>
      </w:r>
      <w:r w:rsidR="005018AD" w:rsidRPr="00D12D38">
        <w:rPr>
          <w:rFonts w:asciiTheme="minorHAnsi" w:hAnsiTheme="minorHAnsi"/>
          <w:sz w:val="24"/>
        </w:rPr>
        <w:t>G</w:t>
      </w:r>
      <w:r w:rsidR="00F9486B">
        <w:rPr>
          <w:rFonts w:asciiTheme="minorHAnsi" w:hAnsiTheme="minorHAnsi"/>
          <w:sz w:val="24"/>
        </w:rPr>
        <w:t xml:space="preserve">enética </w:t>
      </w:r>
      <w:r w:rsidR="005018AD" w:rsidRPr="00D12D38">
        <w:rPr>
          <w:rFonts w:asciiTheme="minorHAnsi" w:hAnsiTheme="minorHAnsi"/>
          <w:sz w:val="24"/>
        </w:rPr>
        <w:t>M</w:t>
      </w:r>
      <w:r w:rsidR="00F9486B">
        <w:rPr>
          <w:rFonts w:asciiTheme="minorHAnsi" w:hAnsiTheme="minorHAnsi"/>
          <w:sz w:val="24"/>
        </w:rPr>
        <w:t>olecular</w:t>
      </w:r>
      <w:r w:rsidR="005018AD" w:rsidRPr="00D12D38">
        <w:rPr>
          <w:rFonts w:asciiTheme="minorHAnsi" w:hAnsiTheme="minorHAnsi"/>
          <w:sz w:val="24"/>
        </w:rPr>
        <w:t>.</w:t>
      </w:r>
      <w:r w:rsidRPr="00D12D38">
        <w:rPr>
          <w:rFonts w:asciiTheme="minorHAnsi" w:hAnsiTheme="minorHAnsi"/>
          <w:sz w:val="24"/>
        </w:rPr>
        <w:t xml:space="preserve"> Universidad de Valladolid</w:t>
      </w:r>
      <w:r w:rsidR="009C78ED">
        <w:rPr>
          <w:rFonts w:asciiTheme="minorHAnsi" w:hAnsiTheme="minorHAnsi"/>
          <w:sz w:val="24"/>
        </w:rPr>
        <w:t>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sz w:val="24"/>
        </w:rPr>
      </w:pPr>
      <w:r w:rsidRPr="00D12D38">
        <w:rPr>
          <w:rFonts w:asciiTheme="minorHAnsi" w:hAnsiTheme="minorHAnsi"/>
          <w:sz w:val="24"/>
        </w:rPr>
        <w:t xml:space="preserve">Dr. Girish K. Srivastava. </w:t>
      </w:r>
      <w:r w:rsidR="005018AD" w:rsidRPr="00D12D38">
        <w:rPr>
          <w:rFonts w:asciiTheme="minorHAnsi" w:hAnsiTheme="minorHAnsi"/>
          <w:sz w:val="24"/>
          <w:lang w:val="pt-PT"/>
        </w:rPr>
        <w:t>IOBA.</w:t>
      </w:r>
      <w:r w:rsidRPr="00D12D38">
        <w:rPr>
          <w:rFonts w:asciiTheme="minorHAnsi" w:hAnsiTheme="minorHAnsi"/>
          <w:sz w:val="24"/>
          <w:lang w:val="pt-PT"/>
        </w:rPr>
        <w:t xml:space="preserve"> </w:t>
      </w:r>
      <w:r w:rsidRPr="00D12D38">
        <w:rPr>
          <w:rFonts w:asciiTheme="minorHAnsi" w:hAnsiTheme="minorHAnsi"/>
          <w:sz w:val="24"/>
        </w:rPr>
        <w:t xml:space="preserve">Universidad de Valladolid. </w:t>
      </w:r>
      <w:proofErr w:type="spellStart"/>
      <w:r w:rsidRPr="00D12D38">
        <w:rPr>
          <w:rFonts w:asciiTheme="minorHAnsi" w:hAnsiTheme="minorHAnsi"/>
          <w:sz w:val="24"/>
        </w:rPr>
        <w:t>Oftared</w:t>
      </w:r>
      <w:proofErr w:type="spellEnd"/>
      <w:r w:rsidR="009C78ED">
        <w:rPr>
          <w:rFonts w:asciiTheme="minorHAnsi" w:hAnsiTheme="minorHAnsi"/>
          <w:sz w:val="24"/>
        </w:rPr>
        <w:t>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sz w:val="24"/>
        </w:rPr>
      </w:pPr>
      <w:r w:rsidRPr="00D12D38">
        <w:rPr>
          <w:rFonts w:asciiTheme="minorHAnsi" w:hAnsiTheme="minorHAnsi"/>
          <w:sz w:val="24"/>
        </w:rPr>
        <w:t xml:space="preserve">Dña. ML Alonso Alonso. IOBA. </w:t>
      </w:r>
      <w:r w:rsidR="00F9486B">
        <w:rPr>
          <w:rFonts w:asciiTheme="minorHAnsi" w:hAnsiTheme="minorHAnsi"/>
          <w:sz w:val="24"/>
        </w:rPr>
        <w:t>Universidad de Valladolid.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sz w:val="24"/>
        </w:rPr>
      </w:pPr>
      <w:r w:rsidRPr="00D12D38">
        <w:rPr>
          <w:rFonts w:asciiTheme="minorHAnsi" w:hAnsiTheme="minorHAnsi"/>
          <w:sz w:val="24"/>
        </w:rPr>
        <w:t>Dra. Catalina Hernández Sánchez. C</w:t>
      </w:r>
      <w:r w:rsidR="00F9486B">
        <w:rPr>
          <w:rFonts w:asciiTheme="minorHAnsi" w:hAnsiTheme="minorHAnsi"/>
          <w:sz w:val="24"/>
        </w:rPr>
        <w:t xml:space="preserve">entro de </w:t>
      </w:r>
      <w:r w:rsidRPr="00D12D38">
        <w:rPr>
          <w:rFonts w:asciiTheme="minorHAnsi" w:hAnsiTheme="minorHAnsi"/>
          <w:sz w:val="24"/>
        </w:rPr>
        <w:t>I</w:t>
      </w:r>
      <w:r w:rsidR="00F9486B">
        <w:rPr>
          <w:rFonts w:asciiTheme="minorHAnsi" w:hAnsiTheme="minorHAnsi"/>
          <w:sz w:val="24"/>
        </w:rPr>
        <w:t xml:space="preserve">nvestigaciones </w:t>
      </w:r>
      <w:r w:rsidRPr="00D12D38">
        <w:rPr>
          <w:rFonts w:asciiTheme="minorHAnsi" w:hAnsiTheme="minorHAnsi"/>
          <w:sz w:val="24"/>
        </w:rPr>
        <w:t>B</w:t>
      </w:r>
      <w:r w:rsidR="00F9486B">
        <w:rPr>
          <w:rFonts w:asciiTheme="minorHAnsi" w:hAnsiTheme="minorHAnsi"/>
          <w:sz w:val="24"/>
        </w:rPr>
        <w:t>iológicas</w:t>
      </w:r>
      <w:r w:rsidRPr="00D12D38">
        <w:rPr>
          <w:rFonts w:asciiTheme="minorHAnsi" w:hAnsiTheme="minorHAnsi"/>
          <w:sz w:val="24"/>
        </w:rPr>
        <w:t xml:space="preserve">-CSIC. 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 xml:space="preserve">Dr. Ivan Fernández Bueno. </w:t>
      </w:r>
      <w:r w:rsidRPr="00D12D38">
        <w:rPr>
          <w:rFonts w:asciiTheme="minorHAnsi" w:hAnsiTheme="minorHAnsi"/>
          <w:color w:val="000000" w:themeColor="text1"/>
          <w:sz w:val="24"/>
          <w:lang w:val="pt-PT"/>
        </w:rPr>
        <w:t xml:space="preserve">IOBA. </w:t>
      </w:r>
      <w:r w:rsidRPr="00D12D38">
        <w:rPr>
          <w:rFonts w:asciiTheme="minorHAnsi" w:hAnsiTheme="minorHAnsi"/>
          <w:color w:val="000000" w:themeColor="text1"/>
          <w:sz w:val="24"/>
        </w:rPr>
        <w:t>Universidad de Valladolid. Oftared.</w:t>
      </w:r>
    </w:p>
    <w:p w:rsidR="00FA6F81" w:rsidRPr="00D12D38" w:rsidRDefault="00F9486B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>
        <w:rPr>
          <w:rFonts w:asciiTheme="minorHAnsi" w:hAnsiTheme="minorHAnsi"/>
          <w:color w:val="000000" w:themeColor="text1"/>
          <w:sz w:val="24"/>
        </w:rPr>
        <w:t>Dña</w:t>
      </w:r>
      <w:r w:rsidR="00FA6F81" w:rsidRPr="00D12D38">
        <w:rPr>
          <w:rFonts w:asciiTheme="minorHAnsi" w:hAnsiTheme="minorHAnsi"/>
          <w:color w:val="000000" w:themeColor="text1"/>
          <w:sz w:val="24"/>
        </w:rPr>
        <w:t>. Marta Para</w:t>
      </w:r>
      <w:r w:rsidR="009C78ED">
        <w:rPr>
          <w:rFonts w:asciiTheme="minorHAnsi" w:hAnsiTheme="minorHAnsi"/>
          <w:color w:val="000000" w:themeColor="text1"/>
          <w:sz w:val="24"/>
        </w:rPr>
        <w:t xml:space="preserve"> Prieto</w:t>
      </w:r>
      <w:r w:rsidR="00FA6F81" w:rsidRPr="00D12D38">
        <w:rPr>
          <w:rFonts w:asciiTheme="minorHAnsi" w:hAnsiTheme="minorHAnsi"/>
          <w:color w:val="000000" w:themeColor="text1"/>
          <w:sz w:val="24"/>
        </w:rPr>
        <w:t>. HCUV</w:t>
      </w:r>
      <w:r w:rsidR="009C78ED">
        <w:rPr>
          <w:rFonts w:asciiTheme="minorHAnsi" w:hAnsiTheme="minorHAnsi"/>
          <w:color w:val="000000" w:themeColor="text1"/>
          <w:sz w:val="24"/>
        </w:rPr>
        <w:t>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 xml:space="preserve">Dr. Ricardo Usategui Martín. </w:t>
      </w:r>
      <w:r w:rsidRPr="00D12D38">
        <w:rPr>
          <w:rFonts w:asciiTheme="minorHAnsi" w:hAnsiTheme="minorHAnsi"/>
          <w:color w:val="000000" w:themeColor="text1"/>
          <w:sz w:val="24"/>
          <w:lang w:val="pt-PT"/>
        </w:rPr>
        <w:t xml:space="preserve">IOBA. </w:t>
      </w:r>
      <w:r w:rsidRPr="00D12D38">
        <w:rPr>
          <w:rFonts w:asciiTheme="minorHAnsi" w:hAnsiTheme="minorHAnsi"/>
          <w:color w:val="000000" w:themeColor="text1"/>
          <w:sz w:val="24"/>
        </w:rPr>
        <w:t>Universidad de Valladolid</w:t>
      </w:r>
      <w:r w:rsidR="009C78ED">
        <w:rPr>
          <w:rFonts w:asciiTheme="minorHAnsi" w:hAnsiTheme="minorHAnsi"/>
          <w:color w:val="000000" w:themeColor="text1"/>
          <w:sz w:val="24"/>
        </w:rPr>
        <w:t>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>Dr. Juan José Tellería Orriols. HCUV. I</w:t>
      </w:r>
      <w:r w:rsidR="00F9486B">
        <w:rPr>
          <w:rFonts w:asciiTheme="minorHAnsi" w:hAnsiTheme="minorHAnsi"/>
          <w:color w:val="000000" w:themeColor="text1"/>
          <w:sz w:val="24"/>
        </w:rPr>
        <w:t xml:space="preserve">nstituto de Investigación </w:t>
      </w:r>
      <w:r w:rsidRPr="00D12D38">
        <w:rPr>
          <w:rFonts w:asciiTheme="minorHAnsi" w:hAnsiTheme="minorHAnsi"/>
          <w:color w:val="000000" w:themeColor="text1"/>
          <w:sz w:val="24"/>
        </w:rPr>
        <w:t>B</w:t>
      </w:r>
      <w:r w:rsidR="00F9486B">
        <w:rPr>
          <w:rFonts w:asciiTheme="minorHAnsi" w:hAnsiTheme="minorHAnsi"/>
          <w:color w:val="000000" w:themeColor="text1"/>
          <w:sz w:val="24"/>
        </w:rPr>
        <w:t>iomédica de Salamanca</w:t>
      </w:r>
      <w:r w:rsidRPr="00D12D38">
        <w:rPr>
          <w:rFonts w:asciiTheme="minorHAnsi" w:hAnsiTheme="minorHAnsi"/>
          <w:color w:val="000000" w:themeColor="text1"/>
          <w:sz w:val="24"/>
        </w:rPr>
        <w:t xml:space="preserve">. 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>Dra. Rosa Mª Coco</w:t>
      </w:r>
      <w:r w:rsidR="00797E4A">
        <w:rPr>
          <w:rFonts w:asciiTheme="minorHAnsi" w:hAnsiTheme="minorHAnsi"/>
          <w:color w:val="000000" w:themeColor="text1"/>
          <w:sz w:val="24"/>
        </w:rPr>
        <w:t xml:space="preserve"> Martín.</w:t>
      </w:r>
      <w:r w:rsidRPr="00D12D38">
        <w:rPr>
          <w:rFonts w:asciiTheme="minorHAnsi" w:hAnsiTheme="minorHAnsi"/>
          <w:color w:val="000000" w:themeColor="text1"/>
          <w:sz w:val="24"/>
        </w:rPr>
        <w:t xml:space="preserve"> </w:t>
      </w:r>
      <w:r w:rsidR="005018AD" w:rsidRPr="00D12D38">
        <w:rPr>
          <w:rFonts w:asciiTheme="minorHAnsi" w:hAnsiTheme="minorHAnsi"/>
          <w:color w:val="000000" w:themeColor="text1"/>
          <w:sz w:val="24"/>
        </w:rPr>
        <w:t>IOBA.</w:t>
      </w:r>
      <w:r w:rsidRPr="00D12D38">
        <w:rPr>
          <w:rFonts w:asciiTheme="minorHAnsi" w:hAnsiTheme="minorHAnsi"/>
          <w:color w:val="000000" w:themeColor="text1"/>
          <w:sz w:val="24"/>
        </w:rPr>
        <w:t xml:space="preserve"> Universidad de Valladolid. </w:t>
      </w:r>
      <w:proofErr w:type="spellStart"/>
      <w:r w:rsidRPr="00D12D38">
        <w:rPr>
          <w:rFonts w:asciiTheme="minorHAnsi" w:hAnsiTheme="minorHAnsi"/>
          <w:color w:val="000000" w:themeColor="text1"/>
          <w:sz w:val="24"/>
        </w:rPr>
        <w:t>Oftared</w:t>
      </w:r>
      <w:proofErr w:type="spellEnd"/>
      <w:r w:rsidR="009C78ED">
        <w:rPr>
          <w:rFonts w:asciiTheme="minorHAnsi" w:hAnsiTheme="minorHAnsi"/>
          <w:color w:val="000000" w:themeColor="text1"/>
          <w:sz w:val="24"/>
        </w:rPr>
        <w:t>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lang w:val="en-GB"/>
        </w:rPr>
      </w:pPr>
      <w:r w:rsidRPr="00D12D38">
        <w:rPr>
          <w:rFonts w:asciiTheme="minorHAnsi" w:hAnsiTheme="minorHAnsi"/>
          <w:color w:val="000000" w:themeColor="text1"/>
          <w:sz w:val="24"/>
        </w:rPr>
        <w:t xml:space="preserve">Prof. Nicolás Cuenca Navarro. Universidad de Alicante. </w:t>
      </w:r>
      <w:proofErr w:type="spellStart"/>
      <w:r w:rsidRPr="00D12D38">
        <w:rPr>
          <w:rFonts w:asciiTheme="minorHAnsi" w:hAnsiTheme="minorHAnsi"/>
          <w:color w:val="000000" w:themeColor="text1"/>
          <w:sz w:val="24"/>
          <w:lang w:val="en-GB"/>
        </w:rPr>
        <w:t>Oftared</w:t>
      </w:r>
      <w:proofErr w:type="spellEnd"/>
      <w:r w:rsidRPr="00D12D38">
        <w:rPr>
          <w:rFonts w:asciiTheme="minorHAnsi" w:hAnsiTheme="minorHAnsi"/>
          <w:color w:val="000000" w:themeColor="text1"/>
          <w:sz w:val="24"/>
          <w:lang w:val="en-GB"/>
        </w:rPr>
        <w:t>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 xml:space="preserve">Prof. Isabel Pinilla Lozano. Universidad de Zaragoza. </w:t>
      </w:r>
      <w:proofErr w:type="spellStart"/>
      <w:r w:rsidRPr="00D12D38">
        <w:rPr>
          <w:rFonts w:asciiTheme="minorHAnsi" w:hAnsiTheme="minorHAnsi"/>
          <w:color w:val="000000" w:themeColor="text1"/>
          <w:sz w:val="24"/>
        </w:rPr>
        <w:t>Oftared</w:t>
      </w:r>
      <w:proofErr w:type="spellEnd"/>
      <w:r w:rsidR="009C78ED">
        <w:rPr>
          <w:rFonts w:asciiTheme="minorHAnsi" w:hAnsiTheme="minorHAnsi"/>
          <w:color w:val="000000" w:themeColor="text1"/>
          <w:sz w:val="24"/>
        </w:rPr>
        <w:t>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 xml:space="preserve">Dr. Salvador Pastor Idoate. HCUV. IOBA. Universidad de Valladolid. </w:t>
      </w:r>
      <w:proofErr w:type="spellStart"/>
      <w:r w:rsidRPr="00D12D38">
        <w:rPr>
          <w:rFonts w:asciiTheme="minorHAnsi" w:hAnsiTheme="minorHAnsi"/>
          <w:color w:val="000000" w:themeColor="text1"/>
          <w:sz w:val="24"/>
        </w:rPr>
        <w:t>Oftared</w:t>
      </w:r>
      <w:proofErr w:type="spellEnd"/>
      <w:r w:rsidR="009C78ED">
        <w:rPr>
          <w:rFonts w:asciiTheme="minorHAnsi" w:hAnsiTheme="minorHAnsi"/>
          <w:color w:val="000000" w:themeColor="text1"/>
          <w:sz w:val="24"/>
        </w:rPr>
        <w:t>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>Dña. Ana Esteban. Observatorio Nacional de Enfermedades Raras Oculares (ONERO)</w:t>
      </w:r>
      <w:r w:rsidR="009C78ED">
        <w:rPr>
          <w:rFonts w:asciiTheme="minorHAnsi" w:hAnsiTheme="minorHAnsi"/>
          <w:color w:val="000000" w:themeColor="text1"/>
          <w:sz w:val="24"/>
        </w:rPr>
        <w:t>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>Dra. Ana Peláez. Departamento médico de Novartis.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>Dña. Yolanda Calvo</w:t>
      </w:r>
      <w:r w:rsidR="009C78ED">
        <w:rPr>
          <w:rFonts w:asciiTheme="minorHAnsi" w:hAnsiTheme="minorHAnsi"/>
          <w:color w:val="000000" w:themeColor="text1"/>
          <w:sz w:val="24"/>
        </w:rPr>
        <w:t xml:space="preserve"> Conde</w:t>
      </w:r>
      <w:r w:rsidRPr="00D12D38">
        <w:rPr>
          <w:rFonts w:asciiTheme="minorHAnsi" w:hAnsiTheme="minorHAnsi"/>
          <w:color w:val="000000" w:themeColor="text1"/>
          <w:sz w:val="24"/>
        </w:rPr>
        <w:t>. Fun</w:t>
      </w:r>
      <w:r w:rsidR="009C78ED">
        <w:rPr>
          <w:rFonts w:asciiTheme="minorHAnsi" w:hAnsiTheme="minorHAnsi"/>
          <w:color w:val="000000" w:themeColor="text1"/>
          <w:sz w:val="24"/>
        </w:rPr>
        <w:t xml:space="preserve">dación </w:t>
      </w:r>
      <w:r w:rsidRPr="00D12D38">
        <w:rPr>
          <w:rFonts w:asciiTheme="minorHAnsi" w:hAnsiTheme="minorHAnsi"/>
          <w:color w:val="000000" w:themeColor="text1"/>
          <w:sz w:val="24"/>
        </w:rPr>
        <w:t>Ge</w:t>
      </w:r>
      <w:r w:rsidR="009C78ED">
        <w:rPr>
          <w:rFonts w:asciiTheme="minorHAnsi" w:hAnsiTheme="minorHAnsi"/>
          <w:color w:val="000000" w:themeColor="text1"/>
          <w:sz w:val="24"/>
        </w:rPr>
        <w:t>neral de la Universidad de Valladolid.</w:t>
      </w:r>
    </w:p>
    <w:p w:rsidR="00FA6F81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 xml:space="preserve">Dr. Pedro Romero Aroca. </w:t>
      </w:r>
      <w:r w:rsidR="0067178C" w:rsidRPr="00D12D38">
        <w:rPr>
          <w:rFonts w:asciiTheme="minorHAnsi" w:hAnsiTheme="minorHAnsi"/>
          <w:color w:val="000000" w:themeColor="text1"/>
          <w:sz w:val="24"/>
        </w:rPr>
        <w:t>Jefe de Servicio de Oftalmologia. Hospital Universitario San Joan de Reus</w:t>
      </w:r>
      <w:r w:rsidR="009C78ED">
        <w:rPr>
          <w:rFonts w:asciiTheme="minorHAnsi" w:hAnsiTheme="minorHAnsi"/>
          <w:color w:val="000000" w:themeColor="text1"/>
          <w:sz w:val="24"/>
        </w:rPr>
        <w:t>.</w:t>
      </w:r>
    </w:p>
    <w:p w:rsidR="00FA6F81" w:rsidRPr="00D12D38" w:rsidRDefault="00797E4A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>
        <w:rPr>
          <w:rFonts w:asciiTheme="minorHAnsi" w:hAnsiTheme="minorHAnsi"/>
          <w:color w:val="000000" w:themeColor="text1"/>
          <w:sz w:val="24"/>
        </w:rPr>
        <w:t>Dra. M. Isabel</w:t>
      </w:r>
      <w:r w:rsidR="00FA6F81" w:rsidRPr="00D12D38">
        <w:rPr>
          <w:rFonts w:asciiTheme="minorHAnsi" w:hAnsiTheme="minorHAnsi"/>
          <w:color w:val="000000" w:themeColor="text1"/>
          <w:sz w:val="24"/>
        </w:rPr>
        <w:t xml:space="preserve"> López Gálvez. HCUV. IOBA. Universidad de Valladolid. </w:t>
      </w:r>
      <w:proofErr w:type="spellStart"/>
      <w:r w:rsidR="00FA6F81" w:rsidRPr="00D12D38">
        <w:rPr>
          <w:rFonts w:asciiTheme="minorHAnsi" w:hAnsiTheme="minorHAnsi"/>
          <w:color w:val="000000" w:themeColor="text1"/>
          <w:sz w:val="24"/>
        </w:rPr>
        <w:t>Oftared</w:t>
      </w:r>
      <w:proofErr w:type="spellEnd"/>
      <w:r w:rsidR="009C78ED">
        <w:rPr>
          <w:rFonts w:asciiTheme="minorHAnsi" w:hAnsiTheme="minorHAnsi"/>
          <w:color w:val="000000" w:themeColor="text1"/>
          <w:sz w:val="24"/>
        </w:rPr>
        <w:t>.</w:t>
      </w:r>
    </w:p>
    <w:p w:rsidR="0067178C" w:rsidRPr="00D12D38" w:rsidRDefault="00FA6F81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 xml:space="preserve">Dr. Roberto Romero. </w:t>
      </w:r>
      <w:r w:rsidR="0067178C" w:rsidRPr="00D12D38">
        <w:rPr>
          <w:rFonts w:asciiTheme="minorHAnsi" w:hAnsiTheme="minorHAnsi"/>
          <w:color w:val="000000" w:themeColor="text1"/>
          <w:sz w:val="24"/>
        </w:rPr>
        <w:t xml:space="preserve">Grupo de </w:t>
      </w:r>
      <w:r w:rsidR="00F9486B" w:rsidRPr="00D12D38">
        <w:rPr>
          <w:rFonts w:asciiTheme="minorHAnsi" w:hAnsiTheme="minorHAnsi"/>
          <w:color w:val="000000" w:themeColor="text1"/>
          <w:sz w:val="24"/>
        </w:rPr>
        <w:t>Ingeniería</w:t>
      </w:r>
      <w:r w:rsidR="0067178C" w:rsidRPr="00D12D38">
        <w:rPr>
          <w:rFonts w:asciiTheme="minorHAnsi" w:hAnsiTheme="minorHAnsi"/>
          <w:color w:val="000000" w:themeColor="text1"/>
          <w:sz w:val="24"/>
        </w:rPr>
        <w:t xml:space="preserve"> Biomédica. Escuela de </w:t>
      </w:r>
      <w:r w:rsidR="00F9486B" w:rsidRPr="00D12D38">
        <w:rPr>
          <w:rFonts w:asciiTheme="minorHAnsi" w:hAnsiTheme="minorHAnsi"/>
          <w:color w:val="000000" w:themeColor="text1"/>
          <w:sz w:val="24"/>
        </w:rPr>
        <w:t>Ingeniería</w:t>
      </w:r>
      <w:r w:rsidR="0067178C" w:rsidRPr="00D12D38">
        <w:rPr>
          <w:rFonts w:asciiTheme="minorHAnsi" w:hAnsiTheme="minorHAnsi"/>
          <w:color w:val="000000" w:themeColor="text1"/>
          <w:sz w:val="24"/>
        </w:rPr>
        <w:t xml:space="preserve"> de Telecomunicaciones. Universidad de Valladolid</w:t>
      </w:r>
      <w:r w:rsidR="009C78ED">
        <w:rPr>
          <w:rFonts w:asciiTheme="minorHAnsi" w:hAnsiTheme="minorHAnsi"/>
          <w:color w:val="000000" w:themeColor="text1"/>
          <w:sz w:val="24"/>
        </w:rPr>
        <w:t>.</w:t>
      </w:r>
    </w:p>
    <w:p w:rsidR="00FA6F81" w:rsidRPr="00D12D38" w:rsidRDefault="0067178C" w:rsidP="0043629D">
      <w:pPr>
        <w:pStyle w:val="Prrafodelista"/>
        <w:numPr>
          <w:ilvl w:val="0"/>
          <w:numId w:val="114"/>
        </w:numPr>
        <w:spacing w:after="0" w:line="36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D12D38">
        <w:rPr>
          <w:rFonts w:asciiTheme="minorHAnsi" w:hAnsiTheme="minorHAnsi"/>
          <w:color w:val="000000" w:themeColor="text1"/>
          <w:sz w:val="24"/>
        </w:rPr>
        <w:t>D</w:t>
      </w:r>
      <w:r w:rsidR="00FA6F81" w:rsidRPr="00D12D38">
        <w:rPr>
          <w:rFonts w:asciiTheme="minorHAnsi" w:hAnsiTheme="minorHAnsi"/>
          <w:color w:val="000000" w:themeColor="text1"/>
          <w:sz w:val="24"/>
        </w:rPr>
        <w:t>ra. Verónica Velasco</w:t>
      </w:r>
      <w:r w:rsidR="009C78ED">
        <w:rPr>
          <w:rFonts w:asciiTheme="minorHAnsi" w:hAnsiTheme="minorHAnsi"/>
          <w:color w:val="000000" w:themeColor="text1"/>
          <w:sz w:val="24"/>
        </w:rPr>
        <w:t xml:space="preserve"> González</w:t>
      </w:r>
      <w:r w:rsidR="00FA6F81" w:rsidRPr="00D12D38">
        <w:rPr>
          <w:rFonts w:asciiTheme="minorHAnsi" w:hAnsiTheme="minorHAnsi"/>
          <w:color w:val="000000" w:themeColor="text1"/>
          <w:sz w:val="24"/>
        </w:rPr>
        <w:t xml:space="preserve">. </w:t>
      </w:r>
      <w:r w:rsidR="00FA6F81" w:rsidRPr="00D12D38">
        <w:rPr>
          <w:rFonts w:asciiTheme="minorHAnsi" w:hAnsiTheme="minorHAnsi"/>
          <w:sz w:val="24"/>
          <w:lang w:val="pt-PT"/>
        </w:rPr>
        <w:t xml:space="preserve">IOBA. </w:t>
      </w:r>
      <w:r w:rsidR="00FA6F81" w:rsidRPr="00D12D38">
        <w:rPr>
          <w:rFonts w:asciiTheme="minorHAnsi" w:hAnsiTheme="minorHAnsi"/>
          <w:sz w:val="24"/>
        </w:rPr>
        <w:t>Universidad de Valladolid</w:t>
      </w:r>
      <w:r w:rsidR="009C78ED">
        <w:rPr>
          <w:rFonts w:asciiTheme="minorHAnsi" w:hAnsiTheme="minorHAnsi"/>
          <w:sz w:val="24"/>
        </w:rPr>
        <w:t>.</w:t>
      </w:r>
    </w:p>
    <w:p w:rsidR="00FA6F81" w:rsidRDefault="00FA6F81" w:rsidP="00A367ED">
      <w:pPr>
        <w:tabs>
          <w:tab w:val="left" w:pos="1276"/>
        </w:tabs>
        <w:jc w:val="both"/>
        <w:rPr>
          <w:rFonts w:asciiTheme="minorHAnsi" w:hAnsiTheme="minorHAnsi" w:cs="Arial"/>
          <w:lang w:val="es-ES_tradnl"/>
        </w:rPr>
      </w:pPr>
    </w:p>
    <w:p w:rsidR="0043629D" w:rsidRDefault="0043629D">
      <w:pPr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br w:type="page"/>
      </w:r>
    </w:p>
    <w:p w:rsidR="00FA6F81" w:rsidRPr="00D12D38" w:rsidRDefault="00FA6F81" w:rsidP="00A367ED">
      <w:pPr>
        <w:tabs>
          <w:tab w:val="left" w:pos="1276"/>
        </w:tabs>
        <w:jc w:val="both"/>
        <w:rPr>
          <w:rFonts w:asciiTheme="minorHAnsi" w:hAnsiTheme="minorHAnsi" w:cs="Arial"/>
          <w:lang w:val="es-ES_tradnl"/>
        </w:rPr>
      </w:pPr>
    </w:p>
    <w:p w:rsidR="00A367ED" w:rsidRPr="00D12D38" w:rsidRDefault="00A367ED" w:rsidP="00A367ED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hd w:val="clear" w:color="auto" w:fill="DBE5F1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CONTENIDOS Y HORARIOS</w:t>
      </w:r>
    </w:p>
    <w:p w:rsidR="00A367ED" w:rsidRPr="00D12D38" w:rsidRDefault="00A367ED" w:rsidP="00A367ED">
      <w:pPr>
        <w:jc w:val="both"/>
        <w:rPr>
          <w:rFonts w:asciiTheme="minorHAnsi" w:hAnsiTheme="minorHAnsi" w:cs="Arial"/>
          <w:b/>
          <w:bCs/>
          <w:color w:val="0000FF"/>
          <w:u w:val="single"/>
        </w:rPr>
      </w:pPr>
    </w:p>
    <w:p w:rsidR="00994C1F" w:rsidRPr="00D12D38" w:rsidRDefault="00994C1F" w:rsidP="00994C1F">
      <w:pPr>
        <w:jc w:val="center"/>
        <w:rPr>
          <w:rFonts w:asciiTheme="minorHAnsi" w:hAnsiTheme="minorHAnsi" w:cs="Arial"/>
          <w:b/>
          <w:bCs/>
          <w:color w:val="0000FF"/>
          <w:u w:val="single"/>
        </w:rPr>
      </w:pPr>
      <w:r w:rsidRPr="00D12D38">
        <w:rPr>
          <w:rFonts w:asciiTheme="minorHAnsi" w:hAnsiTheme="minorHAnsi" w:cs="Arial"/>
          <w:b/>
          <w:color w:val="0000FF"/>
          <w:lang w:val="es-ES_tradnl"/>
        </w:rPr>
        <w:t>(</w:t>
      </w:r>
      <w:r w:rsidRPr="00D12D38">
        <w:rPr>
          <w:rFonts w:asciiTheme="minorHAnsi" w:hAnsiTheme="minorHAnsi" w:cs="Arial"/>
          <w:b/>
          <w:i/>
          <w:color w:val="0000FF"/>
          <w:lang w:val="es-ES_tradnl"/>
        </w:rPr>
        <w:t>Los contenidos de esta asignatura pueden sufrir modificaciones)</w:t>
      </w:r>
    </w:p>
    <w:p w:rsidR="00994C1F" w:rsidRPr="00D12D38" w:rsidRDefault="00994C1F" w:rsidP="00A367ED">
      <w:pPr>
        <w:jc w:val="both"/>
        <w:rPr>
          <w:rFonts w:asciiTheme="minorHAnsi" w:hAnsiTheme="minorHAnsi" w:cs="Arial"/>
          <w:b/>
          <w:bCs/>
          <w:color w:val="0000FF"/>
          <w:u w:val="single"/>
        </w:rPr>
      </w:pPr>
    </w:p>
    <w:tbl>
      <w:tblPr>
        <w:tblW w:w="9341" w:type="dxa"/>
        <w:jc w:val="center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4" w:space="0" w:color="000099"/>
          <w:insideV w:val="single" w:sz="4" w:space="0" w:color="000099"/>
        </w:tblBorders>
        <w:tblLook w:val="04A0"/>
      </w:tblPr>
      <w:tblGrid>
        <w:gridCol w:w="3004"/>
        <w:gridCol w:w="3360"/>
        <w:gridCol w:w="2977"/>
      </w:tblGrid>
      <w:tr w:rsidR="00E9790E" w:rsidRPr="00D12D38" w:rsidTr="00E9790E">
        <w:trPr>
          <w:jc w:val="center"/>
        </w:trPr>
        <w:tc>
          <w:tcPr>
            <w:tcW w:w="3004" w:type="dxa"/>
            <w:shd w:val="clear" w:color="auto" w:fill="D9D9D9"/>
            <w:vAlign w:val="center"/>
          </w:tcPr>
          <w:p w:rsidR="00A367ED" w:rsidRPr="00D12D38" w:rsidRDefault="007C4EB0" w:rsidP="00A367ED">
            <w:pPr>
              <w:jc w:val="center"/>
              <w:rPr>
                <w:rFonts w:asciiTheme="minorHAnsi" w:hAnsiTheme="minorHAnsi" w:cs="Arial"/>
                <w:b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/>
                <w:bCs/>
                <w:color w:val="0000FF"/>
              </w:rPr>
              <w:t>Martes</w:t>
            </w:r>
            <w:r w:rsidR="00A367ED" w:rsidRPr="00D12D38">
              <w:rPr>
                <w:rFonts w:asciiTheme="minorHAnsi" w:hAnsiTheme="minorHAnsi" w:cs="Arial"/>
                <w:b/>
                <w:bCs/>
                <w:color w:val="0000FF"/>
              </w:rPr>
              <w:t>,</w:t>
            </w:r>
            <w:r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 </w:t>
            </w:r>
            <w:r w:rsidR="00746785"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9 </w:t>
            </w:r>
            <w:r w:rsidR="00A367ED" w:rsidRPr="00D12D38">
              <w:rPr>
                <w:rFonts w:asciiTheme="minorHAnsi" w:hAnsiTheme="minorHAnsi" w:cs="Arial"/>
                <w:b/>
                <w:bCs/>
                <w:color w:val="0000FF"/>
              </w:rPr>
              <w:t>de abril de 201</w:t>
            </w:r>
            <w:r w:rsidR="00746785" w:rsidRPr="00D12D38">
              <w:rPr>
                <w:rFonts w:asciiTheme="minorHAnsi" w:hAnsiTheme="minorHAnsi" w:cs="Arial"/>
                <w:b/>
                <w:bCs/>
                <w:color w:val="0000FF"/>
              </w:rPr>
              <w:t>9</w:t>
            </w:r>
          </w:p>
        </w:tc>
        <w:tc>
          <w:tcPr>
            <w:tcW w:w="3360" w:type="dxa"/>
            <w:shd w:val="clear" w:color="auto" w:fill="D9D9D9"/>
            <w:vAlign w:val="center"/>
          </w:tcPr>
          <w:p w:rsidR="00A367ED" w:rsidRPr="00D12D38" w:rsidRDefault="007C4EB0" w:rsidP="00A367ED">
            <w:pPr>
              <w:jc w:val="center"/>
              <w:rPr>
                <w:rFonts w:asciiTheme="minorHAnsi" w:hAnsiTheme="minorHAnsi" w:cs="Arial"/>
                <w:b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/>
                <w:bCs/>
                <w:color w:val="0000FF"/>
              </w:rPr>
              <w:t>Miércoles, 1</w:t>
            </w:r>
            <w:r w:rsidR="00746785" w:rsidRPr="00D12D38">
              <w:rPr>
                <w:rFonts w:asciiTheme="minorHAnsi" w:hAnsiTheme="minorHAnsi" w:cs="Arial"/>
                <w:b/>
                <w:bCs/>
                <w:color w:val="0000FF"/>
              </w:rPr>
              <w:t>0</w:t>
            </w:r>
            <w:r w:rsidR="00A367ED"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 de abril de 201</w:t>
            </w:r>
            <w:r w:rsidR="00746785" w:rsidRPr="00D12D38">
              <w:rPr>
                <w:rFonts w:asciiTheme="minorHAnsi" w:hAnsiTheme="minorHAnsi" w:cs="Arial"/>
                <w:b/>
                <w:bCs/>
                <w:color w:val="0000FF"/>
              </w:rPr>
              <w:t>9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A367ED" w:rsidRPr="00D12D38" w:rsidRDefault="007C4EB0" w:rsidP="00231B87">
            <w:pPr>
              <w:jc w:val="center"/>
              <w:rPr>
                <w:rFonts w:asciiTheme="minorHAnsi" w:hAnsiTheme="minorHAnsi" w:cs="Arial"/>
                <w:b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/>
                <w:bCs/>
                <w:color w:val="0000FF"/>
              </w:rPr>
              <w:t>Jueves</w:t>
            </w:r>
            <w:r w:rsidR="00E145FB" w:rsidRPr="00D12D38">
              <w:rPr>
                <w:rFonts w:asciiTheme="minorHAnsi" w:hAnsiTheme="minorHAnsi" w:cs="Arial"/>
                <w:b/>
                <w:bCs/>
                <w:color w:val="0000FF"/>
              </w:rPr>
              <w:t>,</w:t>
            </w:r>
            <w:r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 1</w:t>
            </w:r>
            <w:r w:rsidR="00746785" w:rsidRPr="00D12D38">
              <w:rPr>
                <w:rFonts w:asciiTheme="minorHAnsi" w:hAnsiTheme="minorHAnsi" w:cs="Arial"/>
                <w:b/>
                <w:bCs/>
                <w:color w:val="0000FF"/>
              </w:rPr>
              <w:t>1</w:t>
            </w:r>
            <w:r w:rsidR="00A367ED"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 de abril de 201</w:t>
            </w:r>
            <w:r w:rsidR="00746785" w:rsidRPr="00D12D38">
              <w:rPr>
                <w:rFonts w:asciiTheme="minorHAnsi" w:hAnsiTheme="minorHAnsi" w:cs="Arial"/>
                <w:b/>
                <w:bCs/>
                <w:color w:val="0000FF"/>
              </w:rPr>
              <w:t>9</w:t>
            </w:r>
          </w:p>
        </w:tc>
      </w:tr>
      <w:tr w:rsidR="00A367ED" w:rsidRPr="00D12D38" w:rsidTr="00E9790E">
        <w:trPr>
          <w:jc w:val="center"/>
        </w:trPr>
        <w:tc>
          <w:tcPr>
            <w:tcW w:w="9341" w:type="dxa"/>
            <w:gridSpan w:val="3"/>
          </w:tcPr>
          <w:p w:rsidR="00A367ED" w:rsidRPr="00D12D38" w:rsidRDefault="00A367ED" w:rsidP="00A367ED">
            <w:pPr>
              <w:jc w:val="center"/>
              <w:rPr>
                <w:rFonts w:asciiTheme="minorHAnsi" w:hAnsiTheme="minorHAnsi" w:cs="Arial"/>
                <w:b/>
                <w:bCs/>
                <w:i/>
                <w:color w:val="0000FF"/>
              </w:rPr>
            </w:pPr>
            <w:r w:rsidRPr="00D12D38">
              <w:rPr>
                <w:rFonts w:asciiTheme="minorHAnsi" w:hAnsiTheme="minorHAnsi" w:cs="Arial"/>
                <w:b/>
                <w:bCs/>
                <w:i/>
                <w:color w:val="0000FF"/>
              </w:rPr>
              <w:t>SESIÓN DE MAÑANA</w:t>
            </w:r>
          </w:p>
        </w:tc>
      </w:tr>
      <w:tr w:rsidR="00E9790E" w:rsidRPr="00D12D38" w:rsidTr="00E9790E">
        <w:trPr>
          <w:jc w:val="center"/>
        </w:trPr>
        <w:tc>
          <w:tcPr>
            <w:tcW w:w="3004" w:type="dxa"/>
            <w:vAlign w:val="center"/>
          </w:tcPr>
          <w:p w:rsidR="00A367ED" w:rsidRPr="00D12D38" w:rsidRDefault="00A367ED" w:rsidP="00176384">
            <w:pPr>
              <w:rPr>
                <w:rFonts w:asciiTheme="minorHAnsi" w:hAnsiTheme="minorHAnsi" w:cs="Arial"/>
                <w:bCs/>
                <w:color w:val="0000FF"/>
              </w:rPr>
            </w:pPr>
          </w:p>
          <w:p w:rsidR="00A367ED" w:rsidRPr="00D12D38" w:rsidRDefault="0001141F" w:rsidP="00176384">
            <w:pPr>
              <w:jc w:val="center"/>
              <w:rPr>
                <w:rFonts w:asciiTheme="minorHAnsi" w:hAnsiTheme="minorHAnsi" w:cs="Arial"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Cs/>
                <w:color w:val="0000FF"/>
              </w:rPr>
              <w:t>9:3</w:t>
            </w:r>
            <w:r w:rsidR="00A367ED" w:rsidRPr="00D12D38">
              <w:rPr>
                <w:rFonts w:asciiTheme="minorHAnsi" w:hAnsiTheme="minorHAnsi" w:cs="Arial"/>
                <w:bCs/>
                <w:color w:val="0000FF"/>
              </w:rPr>
              <w:t>0-1</w:t>
            </w:r>
            <w:r w:rsidR="0036061A" w:rsidRPr="00D12D38">
              <w:rPr>
                <w:rFonts w:asciiTheme="minorHAnsi" w:hAnsiTheme="minorHAnsi" w:cs="Arial"/>
                <w:bCs/>
                <w:color w:val="0000FF"/>
              </w:rPr>
              <w:t>4</w:t>
            </w:r>
            <w:r w:rsidR="00A367ED" w:rsidRPr="00D12D38">
              <w:rPr>
                <w:rFonts w:asciiTheme="minorHAnsi" w:hAnsiTheme="minorHAnsi" w:cs="Arial"/>
                <w:bCs/>
                <w:color w:val="0000FF"/>
              </w:rPr>
              <w:t>:</w:t>
            </w:r>
            <w:r w:rsidR="0036061A" w:rsidRPr="00D12D38">
              <w:rPr>
                <w:rFonts w:asciiTheme="minorHAnsi" w:hAnsiTheme="minorHAnsi" w:cs="Arial"/>
                <w:bCs/>
                <w:color w:val="0000FF"/>
              </w:rPr>
              <w:t>0</w:t>
            </w:r>
            <w:r w:rsidR="00A367ED" w:rsidRPr="00D12D38">
              <w:rPr>
                <w:rFonts w:asciiTheme="minorHAnsi" w:hAnsiTheme="minorHAnsi" w:cs="Arial"/>
                <w:bCs/>
                <w:color w:val="0000FF"/>
              </w:rPr>
              <w:t>0</w:t>
            </w:r>
            <w:r w:rsidR="00A367ED" w:rsidRPr="00D12D38">
              <w:rPr>
                <w:rFonts w:asciiTheme="minorHAnsi" w:hAnsiTheme="minorHAnsi" w:cs="Arial"/>
                <w:bCs/>
                <w:color w:val="0000FF"/>
              </w:rPr>
              <w:br/>
            </w:r>
            <w:r w:rsidR="00176384" w:rsidRPr="00D12D38">
              <w:rPr>
                <w:rFonts w:asciiTheme="minorHAnsi" w:hAnsiTheme="minorHAnsi" w:cs="Arial"/>
                <w:b/>
                <w:bCs/>
                <w:color w:val="0000FF"/>
              </w:rPr>
              <w:t>Módulo de Terapia</w:t>
            </w:r>
            <w:r w:rsidR="00746785" w:rsidRPr="00D12D38">
              <w:rPr>
                <w:rFonts w:asciiTheme="minorHAnsi" w:hAnsiTheme="minorHAnsi" w:cs="Arial"/>
                <w:b/>
                <w:bCs/>
                <w:color w:val="0000FF"/>
              </w:rPr>
              <w:t>s Avanzadas en Retina (Terapia Celular)</w:t>
            </w:r>
          </w:p>
          <w:p w:rsidR="00A367ED" w:rsidRPr="00D12D38" w:rsidRDefault="00A367ED" w:rsidP="00A367ED">
            <w:pPr>
              <w:jc w:val="center"/>
              <w:rPr>
                <w:rFonts w:asciiTheme="minorHAnsi" w:hAnsiTheme="minorHAnsi" w:cs="Arial"/>
                <w:b/>
                <w:bCs/>
                <w:color w:val="0000FF"/>
              </w:rPr>
            </w:pPr>
          </w:p>
        </w:tc>
        <w:tc>
          <w:tcPr>
            <w:tcW w:w="3360" w:type="dxa"/>
            <w:vAlign w:val="center"/>
          </w:tcPr>
          <w:p w:rsidR="00A367ED" w:rsidRPr="00D12D38" w:rsidRDefault="00A367ED" w:rsidP="00A367ED">
            <w:pPr>
              <w:jc w:val="center"/>
              <w:rPr>
                <w:rFonts w:asciiTheme="minorHAnsi" w:hAnsiTheme="minorHAnsi" w:cs="Arial"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Cs/>
                <w:color w:val="0000FF"/>
              </w:rPr>
              <w:t>09:30-13:30</w:t>
            </w:r>
          </w:p>
          <w:p w:rsidR="00A367ED" w:rsidRPr="00D12D38" w:rsidRDefault="00176384" w:rsidP="00946599">
            <w:pPr>
              <w:jc w:val="center"/>
              <w:rPr>
                <w:rFonts w:asciiTheme="minorHAnsi" w:hAnsiTheme="minorHAnsi" w:cs="Arial"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Módulo de </w:t>
            </w:r>
            <w:r w:rsidR="007C4EB0" w:rsidRPr="00D12D38">
              <w:rPr>
                <w:rFonts w:asciiTheme="minorHAnsi" w:hAnsiTheme="minorHAnsi" w:cs="Arial"/>
                <w:b/>
                <w:bCs/>
                <w:color w:val="0000FF"/>
              </w:rPr>
              <w:t>Terapia</w:t>
            </w:r>
            <w:r w:rsidR="00746785" w:rsidRPr="00D12D38">
              <w:rPr>
                <w:rFonts w:asciiTheme="minorHAnsi" w:hAnsiTheme="minorHAnsi" w:cs="Arial"/>
                <w:b/>
                <w:bCs/>
                <w:color w:val="0000FF"/>
              </w:rPr>
              <w:t>s</w:t>
            </w:r>
            <w:r w:rsidR="007C4EB0"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 </w:t>
            </w:r>
            <w:r w:rsidR="00746785"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Avanzadas </w:t>
            </w:r>
            <w:r w:rsidRPr="00D12D38">
              <w:rPr>
                <w:rFonts w:asciiTheme="minorHAnsi" w:hAnsiTheme="minorHAnsi" w:cs="Arial"/>
                <w:b/>
                <w:bCs/>
                <w:color w:val="0000FF"/>
              </w:rPr>
              <w:t>en Retina</w:t>
            </w:r>
          </w:p>
        </w:tc>
        <w:tc>
          <w:tcPr>
            <w:tcW w:w="2977" w:type="dxa"/>
            <w:vAlign w:val="center"/>
          </w:tcPr>
          <w:p w:rsidR="00A367ED" w:rsidRPr="00D12D38" w:rsidRDefault="00A367ED" w:rsidP="00A367ED">
            <w:pPr>
              <w:jc w:val="center"/>
              <w:rPr>
                <w:rFonts w:asciiTheme="minorHAnsi" w:hAnsiTheme="minorHAnsi" w:cs="Arial"/>
                <w:bCs/>
                <w:color w:val="0000FF"/>
              </w:rPr>
            </w:pPr>
          </w:p>
          <w:p w:rsidR="00E7187D" w:rsidRPr="00D12D38" w:rsidRDefault="009F7965" w:rsidP="00E7187D">
            <w:pPr>
              <w:jc w:val="center"/>
              <w:rPr>
                <w:rFonts w:asciiTheme="minorHAnsi" w:hAnsiTheme="minorHAnsi" w:cs="Arial"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Cs/>
                <w:color w:val="0000FF"/>
              </w:rPr>
              <w:t>9</w:t>
            </w:r>
            <w:r w:rsidR="00E7187D" w:rsidRPr="00D12D38">
              <w:rPr>
                <w:rFonts w:asciiTheme="minorHAnsi" w:hAnsiTheme="minorHAnsi" w:cs="Arial"/>
                <w:bCs/>
                <w:color w:val="0000FF"/>
              </w:rPr>
              <w:t>:</w:t>
            </w:r>
            <w:r w:rsidRPr="00D12D38">
              <w:rPr>
                <w:rFonts w:asciiTheme="minorHAnsi" w:hAnsiTheme="minorHAnsi" w:cs="Arial"/>
                <w:bCs/>
                <w:color w:val="0000FF"/>
              </w:rPr>
              <w:t>3</w:t>
            </w:r>
            <w:r w:rsidR="00E7187D" w:rsidRPr="00D12D38">
              <w:rPr>
                <w:rFonts w:asciiTheme="minorHAnsi" w:hAnsiTheme="minorHAnsi" w:cs="Arial"/>
                <w:bCs/>
                <w:color w:val="0000FF"/>
              </w:rPr>
              <w:t>0-1</w:t>
            </w:r>
            <w:r w:rsidRPr="00D12D38">
              <w:rPr>
                <w:rFonts w:asciiTheme="minorHAnsi" w:hAnsiTheme="minorHAnsi" w:cs="Arial"/>
                <w:bCs/>
                <w:color w:val="0000FF"/>
              </w:rPr>
              <w:t>2</w:t>
            </w:r>
            <w:r w:rsidR="00E7187D" w:rsidRPr="00D12D38">
              <w:rPr>
                <w:rFonts w:asciiTheme="minorHAnsi" w:hAnsiTheme="minorHAnsi" w:cs="Arial"/>
                <w:bCs/>
                <w:color w:val="0000FF"/>
              </w:rPr>
              <w:t>:</w:t>
            </w:r>
            <w:r w:rsidRPr="00D12D38">
              <w:rPr>
                <w:rFonts w:asciiTheme="minorHAnsi" w:hAnsiTheme="minorHAnsi" w:cs="Arial"/>
                <w:bCs/>
                <w:color w:val="0000FF"/>
              </w:rPr>
              <w:t>45</w:t>
            </w:r>
          </w:p>
          <w:p w:rsidR="00A367ED" w:rsidRPr="00D12D38" w:rsidRDefault="00E7187D" w:rsidP="00E7187D">
            <w:pPr>
              <w:jc w:val="center"/>
              <w:rPr>
                <w:rFonts w:asciiTheme="minorHAnsi" w:hAnsiTheme="minorHAnsi" w:cs="Arial"/>
                <w:b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Módulo de </w:t>
            </w:r>
            <w:r w:rsidR="0004384A">
              <w:rPr>
                <w:rFonts w:asciiTheme="minorHAnsi" w:hAnsiTheme="minorHAnsi" w:cs="Arial"/>
                <w:b/>
                <w:bCs/>
                <w:color w:val="0000FF"/>
              </w:rPr>
              <w:t>Nuevas T</w:t>
            </w:r>
            <w:r w:rsidR="009F7965"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ecnologías: </w:t>
            </w:r>
            <w:r w:rsidR="0004384A">
              <w:rPr>
                <w:rFonts w:asciiTheme="minorHAnsi" w:hAnsiTheme="minorHAnsi" w:cs="Arial"/>
                <w:b/>
                <w:bCs/>
                <w:color w:val="0000FF"/>
              </w:rPr>
              <w:t>T</w:t>
            </w:r>
            <w:r w:rsidR="009F7965" w:rsidRPr="00D12D38">
              <w:rPr>
                <w:rFonts w:asciiTheme="minorHAnsi" w:hAnsiTheme="minorHAnsi" w:cs="Arial"/>
                <w:b/>
                <w:bCs/>
                <w:color w:val="0000FF"/>
              </w:rPr>
              <w:t>elemedicina.</w:t>
            </w:r>
            <w:r w:rsidRPr="00D12D38">
              <w:rPr>
                <w:rFonts w:asciiTheme="minorHAnsi" w:hAnsiTheme="minorHAnsi" w:cs="Arial"/>
                <w:bCs/>
                <w:color w:val="0000FF"/>
              </w:rPr>
              <w:t xml:space="preserve"> </w:t>
            </w:r>
          </w:p>
          <w:p w:rsidR="00A367ED" w:rsidRPr="00D12D38" w:rsidRDefault="00A367ED" w:rsidP="00A367ED">
            <w:pPr>
              <w:jc w:val="center"/>
              <w:rPr>
                <w:rFonts w:asciiTheme="minorHAnsi" w:hAnsiTheme="minorHAnsi" w:cs="Arial"/>
                <w:bCs/>
                <w:color w:val="0000FF"/>
              </w:rPr>
            </w:pPr>
          </w:p>
          <w:p w:rsidR="00A367ED" w:rsidRPr="00D12D38" w:rsidRDefault="00A367ED" w:rsidP="00A367ED">
            <w:pPr>
              <w:jc w:val="center"/>
              <w:rPr>
                <w:rFonts w:asciiTheme="minorHAnsi" w:hAnsiTheme="minorHAnsi" w:cs="Arial"/>
                <w:b/>
                <w:bCs/>
                <w:color w:val="0000FF"/>
              </w:rPr>
            </w:pPr>
          </w:p>
        </w:tc>
      </w:tr>
      <w:tr w:rsidR="00A367ED" w:rsidRPr="00D12D38" w:rsidTr="00E9790E">
        <w:trPr>
          <w:jc w:val="center"/>
        </w:trPr>
        <w:tc>
          <w:tcPr>
            <w:tcW w:w="9341" w:type="dxa"/>
            <w:gridSpan w:val="3"/>
            <w:vAlign w:val="center"/>
          </w:tcPr>
          <w:p w:rsidR="00A367ED" w:rsidRPr="00D12D38" w:rsidRDefault="00A367ED" w:rsidP="00A367ED">
            <w:pPr>
              <w:jc w:val="center"/>
              <w:rPr>
                <w:rFonts w:asciiTheme="minorHAnsi" w:hAnsiTheme="minorHAnsi" w:cs="Arial"/>
                <w:b/>
                <w:bCs/>
                <w:i/>
                <w:color w:val="0000FF"/>
              </w:rPr>
            </w:pPr>
            <w:r w:rsidRPr="00D12D38">
              <w:rPr>
                <w:rFonts w:asciiTheme="minorHAnsi" w:hAnsiTheme="minorHAnsi" w:cs="Arial"/>
                <w:b/>
                <w:bCs/>
                <w:i/>
                <w:color w:val="0000FF"/>
              </w:rPr>
              <w:t>SESIÓN DE TARDE</w:t>
            </w:r>
          </w:p>
        </w:tc>
      </w:tr>
      <w:tr w:rsidR="00E9790E" w:rsidRPr="00D12D38" w:rsidTr="00E9790E">
        <w:trPr>
          <w:jc w:val="center"/>
        </w:trPr>
        <w:tc>
          <w:tcPr>
            <w:tcW w:w="3004" w:type="dxa"/>
            <w:vAlign w:val="center"/>
          </w:tcPr>
          <w:p w:rsidR="00A367ED" w:rsidRPr="00D12D38" w:rsidRDefault="00A367ED" w:rsidP="00A367ED">
            <w:pPr>
              <w:jc w:val="center"/>
              <w:rPr>
                <w:rFonts w:asciiTheme="minorHAnsi" w:hAnsiTheme="minorHAnsi" w:cs="Arial"/>
                <w:bCs/>
                <w:color w:val="0000FF"/>
              </w:rPr>
            </w:pPr>
          </w:p>
          <w:p w:rsidR="00A367ED" w:rsidRPr="00D12D38" w:rsidRDefault="00797603" w:rsidP="00A367ED">
            <w:pPr>
              <w:jc w:val="center"/>
              <w:rPr>
                <w:rFonts w:asciiTheme="minorHAnsi" w:hAnsiTheme="minorHAnsi" w:cs="Arial"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Cs/>
                <w:color w:val="0000FF"/>
              </w:rPr>
              <w:t>16:</w:t>
            </w:r>
            <w:r w:rsidR="0036061A" w:rsidRPr="00D12D38">
              <w:rPr>
                <w:rFonts w:asciiTheme="minorHAnsi" w:hAnsiTheme="minorHAnsi" w:cs="Arial"/>
                <w:bCs/>
                <w:color w:val="0000FF"/>
              </w:rPr>
              <w:t>3</w:t>
            </w:r>
            <w:r w:rsidRPr="00D12D38">
              <w:rPr>
                <w:rFonts w:asciiTheme="minorHAnsi" w:hAnsiTheme="minorHAnsi" w:cs="Arial"/>
                <w:bCs/>
                <w:color w:val="0000FF"/>
              </w:rPr>
              <w:t>0-19:</w:t>
            </w:r>
            <w:r w:rsidR="0036061A" w:rsidRPr="00D12D38">
              <w:rPr>
                <w:rFonts w:asciiTheme="minorHAnsi" w:hAnsiTheme="minorHAnsi" w:cs="Arial"/>
                <w:bCs/>
                <w:color w:val="0000FF"/>
              </w:rPr>
              <w:t>00</w:t>
            </w:r>
          </w:p>
          <w:p w:rsidR="00A367ED" w:rsidRPr="00D12D38" w:rsidRDefault="007C4EB0" w:rsidP="00A367ED">
            <w:pPr>
              <w:jc w:val="center"/>
              <w:rPr>
                <w:rFonts w:asciiTheme="minorHAnsi" w:hAnsiTheme="minorHAnsi" w:cs="Arial"/>
                <w:b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/>
                <w:bCs/>
                <w:color w:val="0000FF"/>
              </w:rPr>
              <w:t>Módulo de Terapia</w:t>
            </w:r>
            <w:r w:rsidR="00746785"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s Avanzadas en Retina (Terapia </w:t>
            </w:r>
            <w:r w:rsidRPr="00D12D38">
              <w:rPr>
                <w:rFonts w:asciiTheme="minorHAnsi" w:hAnsiTheme="minorHAnsi" w:cs="Arial"/>
                <w:b/>
                <w:bCs/>
                <w:color w:val="0000FF"/>
              </w:rPr>
              <w:t>Génica</w:t>
            </w:r>
            <w:r w:rsidR="00746785" w:rsidRPr="00D12D38">
              <w:rPr>
                <w:rFonts w:asciiTheme="minorHAnsi" w:hAnsiTheme="minorHAnsi" w:cs="Arial"/>
                <w:b/>
                <w:bCs/>
                <w:color w:val="0000FF"/>
              </w:rPr>
              <w:t>)</w:t>
            </w:r>
            <w:r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 </w:t>
            </w:r>
            <w:r w:rsidR="00A367ED" w:rsidRPr="00D12D38">
              <w:rPr>
                <w:rFonts w:asciiTheme="minorHAnsi" w:hAnsiTheme="minorHAnsi" w:cs="Arial"/>
                <w:bCs/>
                <w:color w:val="0000FF"/>
              </w:rPr>
              <w:br/>
            </w:r>
          </w:p>
          <w:p w:rsidR="00A367ED" w:rsidRPr="00D12D38" w:rsidRDefault="00A367ED" w:rsidP="00A367ED">
            <w:pPr>
              <w:jc w:val="center"/>
              <w:rPr>
                <w:rFonts w:asciiTheme="minorHAnsi" w:hAnsiTheme="minorHAnsi" w:cs="Arial"/>
                <w:b/>
                <w:bCs/>
                <w:color w:val="0000FF"/>
              </w:rPr>
            </w:pPr>
          </w:p>
        </w:tc>
        <w:tc>
          <w:tcPr>
            <w:tcW w:w="3360" w:type="dxa"/>
            <w:vAlign w:val="center"/>
          </w:tcPr>
          <w:p w:rsidR="0004384A" w:rsidRDefault="00E7187D" w:rsidP="009F7965">
            <w:pPr>
              <w:jc w:val="center"/>
              <w:rPr>
                <w:rFonts w:asciiTheme="minorHAnsi" w:hAnsiTheme="minorHAnsi" w:cs="Arial"/>
                <w:b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Cs/>
                <w:color w:val="0000FF"/>
              </w:rPr>
              <w:t>16:00-20:00</w:t>
            </w:r>
            <w:r w:rsidR="009F7965" w:rsidRPr="00D12D38">
              <w:rPr>
                <w:rFonts w:asciiTheme="minorHAnsi" w:hAnsiTheme="minorHAnsi" w:cs="Arial"/>
                <w:b/>
                <w:bCs/>
                <w:color w:val="0000FF"/>
              </w:rPr>
              <w:t xml:space="preserve"> </w:t>
            </w:r>
          </w:p>
          <w:p w:rsidR="009F7965" w:rsidRPr="00D12D38" w:rsidRDefault="009F7965" w:rsidP="009F7965">
            <w:pPr>
              <w:jc w:val="center"/>
              <w:rPr>
                <w:rFonts w:asciiTheme="minorHAnsi" w:hAnsiTheme="minorHAnsi" w:cs="Arial"/>
                <w:b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/>
                <w:bCs/>
                <w:color w:val="0000FF"/>
              </w:rPr>
              <w:t>Módulo de Enfermedades Raras en Oftalmología</w:t>
            </w:r>
            <w:r w:rsidRPr="00D12D38">
              <w:rPr>
                <w:rFonts w:asciiTheme="minorHAnsi" w:hAnsiTheme="minorHAnsi" w:cs="Arial"/>
                <w:bCs/>
                <w:color w:val="0000FF"/>
              </w:rPr>
              <w:t xml:space="preserve"> </w:t>
            </w:r>
          </w:p>
          <w:p w:rsidR="00A367ED" w:rsidRPr="00D12D38" w:rsidRDefault="00A367ED" w:rsidP="009F7965">
            <w:pPr>
              <w:rPr>
                <w:rFonts w:asciiTheme="minorHAnsi" w:hAnsiTheme="minorHAnsi" w:cs="Arial"/>
                <w:bCs/>
                <w:color w:val="0000FF"/>
              </w:rPr>
            </w:pPr>
          </w:p>
        </w:tc>
        <w:tc>
          <w:tcPr>
            <w:tcW w:w="2977" w:type="dxa"/>
            <w:vAlign w:val="center"/>
          </w:tcPr>
          <w:p w:rsidR="00A367ED" w:rsidRPr="00D12D38" w:rsidRDefault="00A367ED" w:rsidP="00A367ED">
            <w:pPr>
              <w:jc w:val="center"/>
              <w:rPr>
                <w:rFonts w:asciiTheme="minorHAnsi" w:hAnsiTheme="minorHAnsi" w:cs="Arial"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Cs/>
                <w:color w:val="0000FF"/>
              </w:rPr>
              <w:t>16:00-17:00</w:t>
            </w:r>
          </w:p>
          <w:p w:rsidR="00A367ED" w:rsidRPr="00D12D38" w:rsidRDefault="00A367ED" w:rsidP="00A367ED">
            <w:pPr>
              <w:jc w:val="center"/>
              <w:rPr>
                <w:rFonts w:asciiTheme="minorHAnsi" w:hAnsiTheme="minorHAnsi" w:cs="Arial"/>
                <w:bCs/>
                <w:color w:val="0000FF"/>
              </w:rPr>
            </w:pPr>
            <w:r w:rsidRPr="00D12D38">
              <w:rPr>
                <w:rFonts w:asciiTheme="minorHAnsi" w:hAnsiTheme="minorHAnsi" w:cs="Arial"/>
                <w:b/>
                <w:color w:val="0000FF"/>
                <w:lang w:val="es-ES_tradnl"/>
              </w:rPr>
              <w:t xml:space="preserve">Presentaciones de los </w:t>
            </w:r>
            <w:r w:rsidR="006C118A">
              <w:rPr>
                <w:rFonts w:asciiTheme="minorHAnsi" w:hAnsiTheme="minorHAnsi" w:cs="Arial"/>
                <w:b/>
                <w:color w:val="0000FF"/>
                <w:lang w:val="es-ES_tradnl"/>
              </w:rPr>
              <w:t>estudiantes</w:t>
            </w:r>
            <w:r w:rsidRPr="00D12D38">
              <w:rPr>
                <w:rFonts w:asciiTheme="minorHAnsi" w:hAnsiTheme="minorHAnsi" w:cs="Arial"/>
                <w:b/>
                <w:color w:val="0000FF"/>
                <w:lang w:val="es-ES_tradnl"/>
              </w:rPr>
              <w:t xml:space="preserve"> de la asignatura y evaluación de las mismas</w:t>
            </w:r>
          </w:p>
        </w:tc>
      </w:tr>
    </w:tbl>
    <w:p w:rsidR="00A367ED" w:rsidRPr="00D12D38" w:rsidRDefault="00A367ED" w:rsidP="00A367ED">
      <w:pPr>
        <w:spacing w:line="360" w:lineRule="auto"/>
        <w:jc w:val="both"/>
        <w:rPr>
          <w:rFonts w:asciiTheme="minorHAnsi" w:hAnsiTheme="minorHAnsi" w:cs="Arial"/>
          <w:b/>
          <w:bCs/>
          <w:color w:val="0000FF"/>
          <w:u w:val="single"/>
        </w:rPr>
      </w:pPr>
    </w:p>
    <w:p w:rsidR="00A367ED" w:rsidRPr="00D12D38" w:rsidRDefault="00A367ED" w:rsidP="00A367ED">
      <w:pPr>
        <w:spacing w:line="360" w:lineRule="auto"/>
        <w:jc w:val="center"/>
        <w:rPr>
          <w:rFonts w:asciiTheme="minorHAnsi" w:hAnsiTheme="minorHAnsi" w:cs="Arial"/>
          <w:b/>
          <w:bCs/>
          <w:color w:val="0000FF"/>
          <w:u w:val="single"/>
        </w:rPr>
      </w:pPr>
      <w:r w:rsidRPr="00D12D38">
        <w:rPr>
          <w:rFonts w:asciiTheme="minorHAnsi" w:hAnsiTheme="minorHAnsi" w:cs="Arial"/>
          <w:b/>
          <w:bCs/>
          <w:color w:val="0000FF"/>
          <w:u w:val="single"/>
        </w:rPr>
        <w:t xml:space="preserve">MARTES, </w:t>
      </w:r>
      <w:r w:rsidR="00746785" w:rsidRPr="00D12D38">
        <w:rPr>
          <w:rFonts w:asciiTheme="minorHAnsi" w:hAnsiTheme="minorHAnsi" w:cs="Arial"/>
          <w:b/>
          <w:bCs/>
          <w:color w:val="0000FF"/>
          <w:u w:val="single"/>
        </w:rPr>
        <w:t>9</w:t>
      </w:r>
      <w:r w:rsidRPr="00D12D38">
        <w:rPr>
          <w:rFonts w:asciiTheme="minorHAnsi" w:hAnsiTheme="minorHAnsi" w:cs="Arial"/>
          <w:b/>
          <w:bCs/>
          <w:color w:val="0000FF"/>
          <w:u w:val="single"/>
        </w:rPr>
        <w:t xml:space="preserve"> DE ABRIL DE 201</w:t>
      </w:r>
      <w:r w:rsidR="00746785" w:rsidRPr="00D12D38">
        <w:rPr>
          <w:rFonts w:asciiTheme="minorHAnsi" w:hAnsiTheme="minorHAnsi" w:cs="Arial"/>
          <w:b/>
          <w:bCs/>
          <w:color w:val="0000FF"/>
          <w:u w:val="single"/>
        </w:rPr>
        <w:t>9</w:t>
      </w:r>
    </w:p>
    <w:p w:rsidR="00176384" w:rsidRPr="00D12D38" w:rsidRDefault="007C4EB0" w:rsidP="00176384">
      <w:pPr>
        <w:spacing w:line="360" w:lineRule="auto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9:3</w:t>
      </w:r>
      <w:r w:rsidR="00176384" w:rsidRPr="00D12D38">
        <w:rPr>
          <w:rFonts w:asciiTheme="minorHAnsi" w:hAnsiTheme="minorHAnsi" w:cs="Arial"/>
          <w:b/>
          <w:bCs/>
          <w:color w:val="0000FF"/>
        </w:rPr>
        <w:t>0-13:30</w:t>
      </w:r>
      <w:r w:rsidR="009C78ED">
        <w:rPr>
          <w:rFonts w:asciiTheme="minorHAnsi" w:hAnsiTheme="minorHAnsi" w:cs="Arial"/>
          <w:b/>
          <w:bCs/>
          <w:color w:val="0000FF"/>
        </w:rPr>
        <w:t xml:space="preserve"> horas</w:t>
      </w:r>
      <w:r w:rsidR="00176384" w:rsidRPr="00D12D38">
        <w:rPr>
          <w:rFonts w:asciiTheme="minorHAnsi" w:hAnsiTheme="minorHAnsi" w:cs="Arial"/>
          <w:b/>
          <w:bCs/>
          <w:color w:val="0000FF"/>
        </w:rPr>
        <w:t xml:space="preserve">. Módulo de Terapia </w:t>
      </w:r>
      <w:r w:rsidR="00746785" w:rsidRPr="00D12D38">
        <w:rPr>
          <w:rFonts w:asciiTheme="minorHAnsi" w:hAnsiTheme="minorHAnsi" w:cs="Arial"/>
          <w:b/>
          <w:bCs/>
          <w:color w:val="0000FF"/>
        </w:rPr>
        <w:t>Avanzadas en Retina (Terapia Celular)</w:t>
      </w:r>
    </w:p>
    <w:p w:rsidR="00176384" w:rsidRPr="00D12D38" w:rsidRDefault="00176384" w:rsidP="00176384">
      <w:pPr>
        <w:tabs>
          <w:tab w:val="left" w:pos="1276"/>
        </w:tabs>
        <w:spacing w:line="360" w:lineRule="auto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 xml:space="preserve">Profesor coordinador: </w:t>
      </w:r>
      <w:r w:rsidR="00746785" w:rsidRPr="00D12D38">
        <w:rPr>
          <w:rFonts w:asciiTheme="minorHAnsi" w:hAnsiTheme="minorHAnsi" w:cs="Arial"/>
          <w:b/>
          <w:bCs/>
          <w:color w:val="0000FF"/>
        </w:rPr>
        <w:t>Dr</w:t>
      </w:r>
      <w:r w:rsidR="00A91DDE" w:rsidRPr="00D12D38">
        <w:rPr>
          <w:rFonts w:asciiTheme="minorHAnsi" w:hAnsiTheme="minorHAnsi" w:cs="Arial"/>
          <w:b/>
          <w:bCs/>
          <w:color w:val="0000FF"/>
        </w:rPr>
        <w:t>.</w:t>
      </w:r>
      <w:r w:rsidRPr="00D12D38">
        <w:rPr>
          <w:rFonts w:asciiTheme="minorHAnsi" w:hAnsiTheme="minorHAnsi" w:cs="Arial"/>
          <w:b/>
          <w:bCs/>
          <w:color w:val="0000FF"/>
        </w:rPr>
        <w:t xml:space="preserve"> </w:t>
      </w:r>
      <w:r w:rsidR="00746785" w:rsidRPr="00D12D38">
        <w:rPr>
          <w:rFonts w:asciiTheme="minorHAnsi" w:hAnsiTheme="minorHAnsi" w:cs="Arial"/>
          <w:b/>
          <w:bCs/>
          <w:color w:val="0000FF"/>
        </w:rPr>
        <w:t>I</w:t>
      </w:r>
      <w:r w:rsidR="0036061A" w:rsidRPr="00D12D38">
        <w:rPr>
          <w:rFonts w:asciiTheme="minorHAnsi" w:hAnsiTheme="minorHAnsi" w:cs="Arial"/>
          <w:b/>
          <w:bCs/>
          <w:color w:val="0000FF"/>
        </w:rPr>
        <w:t>ván</w:t>
      </w:r>
      <w:r w:rsidR="00746785" w:rsidRPr="00D12D38">
        <w:rPr>
          <w:rFonts w:asciiTheme="minorHAnsi" w:hAnsiTheme="minorHAnsi" w:cs="Arial"/>
          <w:b/>
          <w:bCs/>
          <w:color w:val="0000FF"/>
        </w:rPr>
        <w:t xml:space="preserve"> Fernández Bueno</w:t>
      </w:r>
    </w:p>
    <w:p w:rsidR="00AA6467" w:rsidRPr="00D12D38" w:rsidRDefault="00AA6467" w:rsidP="00176384">
      <w:pPr>
        <w:tabs>
          <w:tab w:val="left" w:pos="1276"/>
        </w:tabs>
        <w:spacing w:line="360" w:lineRule="auto"/>
        <w:ind w:left="1275" w:hanging="1275"/>
        <w:jc w:val="both"/>
        <w:rPr>
          <w:rFonts w:asciiTheme="minorHAnsi" w:hAnsiTheme="minorHAnsi" w:cs="Arial"/>
          <w:bCs/>
          <w:color w:val="000000" w:themeColor="text1"/>
        </w:rPr>
      </w:pPr>
      <w:r w:rsidRPr="00D12D38">
        <w:rPr>
          <w:rFonts w:asciiTheme="minorHAnsi" w:hAnsiTheme="minorHAnsi" w:cs="Arial"/>
          <w:bCs/>
          <w:color w:val="000000" w:themeColor="text1"/>
        </w:rPr>
        <w:t xml:space="preserve">09:30-09:45 </w:t>
      </w:r>
      <w:r w:rsidR="00FF2700" w:rsidRPr="00D12D38">
        <w:rPr>
          <w:rFonts w:asciiTheme="minorHAnsi" w:hAnsiTheme="minorHAnsi" w:cs="Arial"/>
          <w:bCs/>
          <w:color w:val="000000" w:themeColor="text1"/>
        </w:rPr>
        <w:t>Introducción</w:t>
      </w:r>
      <w:r w:rsidR="00F9486B">
        <w:rPr>
          <w:rFonts w:asciiTheme="minorHAnsi" w:hAnsiTheme="minorHAnsi" w:cs="Arial"/>
          <w:bCs/>
          <w:color w:val="000000" w:themeColor="text1"/>
        </w:rPr>
        <w:t xml:space="preserve"> al curso. Objetivos generales (JC</w:t>
      </w:r>
      <w:r w:rsidR="00EB4751">
        <w:rPr>
          <w:rFonts w:asciiTheme="minorHAnsi" w:hAnsiTheme="minorHAnsi" w:cs="Arial"/>
          <w:bCs/>
          <w:color w:val="000000" w:themeColor="text1"/>
        </w:rPr>
        <w:t>.</w:t>
      </w:r>
      <w:r w:rsidR="00F9486B">
        <w:rPr>
          <w:rFonts w:asciiTheme="minorHAnsi" w:hAnsiTheme="minorHAnsi" w:cs="Arial"/>
          <w:bCs/>
          <w:color w:val="000000" w:themeColor="text1"/>
        </w:rPr>
        <w:t xml:space="preserve"> </w:t>
      </w:r>
      <w:r w:rsidRPr="00D12D38">
        <w:rPr>
          <w:rFonts w:asciiTheme="minorHAnsi" w:hAnsiTheme="minorHAnsi" w:cs="Arial"/>
          <w:bCs/>
          <w:color w:val="000000" w:themeColor="text1"/>
        </w:rPr>
        <w:t>Pastor</w:t>
      </w:r>
      <w:r w:rsidR="00EB4751">
        <w:rPr>
          <w:rFonts w:asciiTheme="minorHAnsi" w:hAnsiTheme="minorHAnsi" w:cs="Arial"/>
          <w:bCs/>
          <w:color w:val="000000" w:themeColor="text1"/>
        </w:rPr>
        <w:t xml:space="preserve"> Jimeno</w:t>
      </w:r>
      <w:r w:rsidR="00F9486B">
        <w:rPr>
          <w:rFonts w:asciiTheme="minorHAnsi" w:hAnsiTheme="minorHAnsi" w:cs="Arial"/>
          <w:bCs/>
          <w:color w:val="000000" w:themeColor="text1"/>
        </w:rPr>
        <w:t>)</w:t>
      </w:r>
    </w:p>
    <w:p w:rsidR="00FA6F81" w:rsidRPr="00D12D38" w:rsidRDefault="00176384" w:rsidP="00176384">
      <w:pPr>
        <w:tabs>
          <w:tab w:val="left" w:pos="1276"/>
        </w:tabs>
        <w:spacing w:line="360" w:lineRule="auto"/>
        <w:ind w:left="1275" w:hanging="1275"/>
        <w:jc w:val="both"/>
        <w:rPr>
          <w:rFonts w:asciiTheme="minorHAnsi" w:hAnsiTheme="minorHAnsi"/>
        </w:rPr>
      </w:pPr>
      <w:r w:rsidRPr="00D12D38">
        <w:rPr>
          <w:rFonts w:asciiTheme="minorHAnsi" w:hAnsiTheme="minorHAnsi" w:cs="Arial"/>
          <w:bCs/>
        </w:rPr>
        <w:t>09:30-10:15</w:t>
      </w:r>
      <w:r w:rsidRPr="00D12D38">
        <w:rPr>
          <w:rFonts w:asciiTheme="minorHAnsi" w:hAnsiTheme="minorHAnsi" w:cs="Arial"/>
          <w:bCs/>
        </w:rPr>
        <w:tab/>
      </w:r>
      <w:r w:rsidRPr="00D12D38">
        <w:rPr>
          <w:rFonts w:asciiTheme="minorHAnsi" w:hAnsiTheme="minorHAnsi"/>
        </w:rPr>
        <w:t>Conceptos generales sobre células madre y sus aplicaciones en terapéutica</w:t>
      </w:r>
    </w:p>
    <w:p w:rsidR="00176384" w:rsidRPr="00D12D38" w:rsidRDefault="00FA6F81" w:rsidP="00176384">
      <w:pPr>
        <w:tabs>
          <w:tab w:val="left" w:pos="1276"/>
        </w:tabs>
        <w:spacing w:line="360" w:lineRule="auto"/>
        <w:ind w:left="1275" w:hanging="1275"/>
        <w:jc w:val="both"/>
        <w:rPr>
          <w:rFonts w:asciiTheme="minorHAnsi" w:hAnsiTheme="minorHAnsi"/>
        </w:rPr>
      </w:pPr>
      <w:r w:rsidRPr="00D12D38">
        <w:rPr>
          <w:rFonts w:asciiTheme="minorHAnsi" w:hAnsiTheme="minorHAnsi" w:cs="Arial"/>
          <w:bCs/>
        </w:rPr>
        <w:tab/>
      </w:r>
      <w:r w:rsidR="00F9486B">
        <w:rPr>
          <w:rFonts w:asciiTheme="minorHAnsi" w:hAnsiTheme="minorHAnsi"/>
        </w:rPr>
        <w:t>(A.</w:t>
      </w:r>
      <w:r w:rsidR="00176384" w:rsidRPr="00D12D38">
        <w:rPr>
          <w:rFonts w:asciiTheme="minorHAnsi" w:hAnsiTheme="minorHAnsi"/>
        </w:rPr>
        <w:t xml:space="preserve"> Sánchez</w:t>
      </w:r>
      <w:r w:rsidR="00EB4751">
        <w:rPr>
          <w:rFonts w:asciiTheme="minorHAnsi" w:hAnsiTheme="minorHAnsi"/>
        </w:rPr>
        <w:t xml:space="preserve"> García</w:t>
      </w:r>
      <w:r w:rsidR="00F9486B">
        <w:rPr>
          <w:rFonts w:asciiTheme="minorHAnsi" w:hAnsiTheme="minorHAnsi"/>
        </w:rPr>
        <w:t>)</w:t>
      </w:r>
    </w:p>
    <w:p w:rsidR="00176384" w:rsidRPr="00D12D38" w:rsidRDefault="00176384" w:rsidP="00176384">
      <w:pPr>
        <w:tabs>
          <w:tab w:val="left" w:pos="1276"/>
        </w:tabs>
        <w:spacing w:line="360" w:lineRule="auto"/>
        <w:ind w:left="1275" w:hanging="1275"/>
        <w:jc w:val="both"/>
        <w:rPr>
          <w:rFonts w:asciiTheme="minorHAnsi" w:hAnsiTheme="minorHAnsi"/>
        </w:rPr>
      </w:pPr>
      <w:r w:rsidRPr="00D12D38">
        <w:rPr>
          <w:rFonts w:asciiTheme="minorHAnsi" w:hAnsiTheme="minorHAnsi" w:cs="Arial"/>
          <w:lang w:val="pt-PT"/>
        </w:rPr>
        <w:t>10:15-10:45</w:t>
      </w:r>
      <w:r w:rsidRPr="00D12D38">
        <w:rPr>
          <w:rFonts w:asciiTheme="minorHAnsi" w:hAnsiTheme="minorHAnsi" w:cs="Arial"/>
          <w:lang w:val="pt-PT"/>
        </w:rPr>
        <w:tab/>
      </w:r>
      <w:r w:rsidRPr="00D12D38">
        <w:rPr>
          <w:rFonts w:asciiTheme="minorHAnsi" w:hAnsiTheme="minorHAnsi"/>
        </w:rPr>
        <w:t xml:space="preserve">Terapia celular como elemento de </w:t>
      </w:r>
      <w:proofErr w:type="spellStart"/>
      <w:r w:rsidRPr="00D12D38">
        <w:rPr>
          <w:rFonts w:asciiTheme="minorHAnsi" w:hAnsiTheme="minorHAnsi"/>
        </w:rPr>
        <w:t>neuroprotección</w:t>
      </w:r>
      <w:proofErr w:type="spellEnd"/>
      <w:r w:rsidRPr="00D12D38">
        <w:rPr>
          <w:rFonts w:asciiTheme="minorHAnsi" w:hAnsiTheme="minorHAnsi"/>
        </w:rPr>
        <w:t xml:space="preserve"> de la </w:t>
      </w:r>
      <w:proofErr w:type="spellStart"/>
      <w:r w:rsidRPr="00D12D38">
        <w:rPr>
          <w:rFonts w:asciiTheme="minorHAnsi" w:hAnsiTheme="minorHAnsi"/>
        </w:rPr>
        <w:t>neuroretina</w:t>
      </w:r>
      <w:proofErr w:type="spellEnd"/>
      <w:r w:rsidR="00F9486B">
        <w:rPr>
          <w:rFonts w:asciiTheme="minorHAnsi" w:hAnsiTheme="minorHAnsi"/>
        </w:rPr>
        <w:t xml:space="preserve"> (GK</w:t>
      </w:r>
      <w:r w:rsidR="00EB4751">
        <w:rPr>
          <w:rFonts w:asciiTheme="minorHAnsi" w:hAnsiTheme="minorHAnsi"/>
        </w:rPr>
        <w:t>.</w:t>
      </w:r>
      <w:r w:rsidR="00F9486B">
        <w:rPr>
          <w:rFonts w:asciiTheme="minorHAnsi" w:hAnsiTheme="minorHAnsi"/>
        </w:rPr>
        <w:t xml:space="preserve"> Srivastava)</w:t>
      </w:r>
    </w:p>
    <w:p w:rsidR="00176384" w:rsidRPr="00D12D38" w:rsidRDefault="00746785" w:rsidP="00BE6911">
      <w:pPr>
        <w:tabs>
          <w:tab w:val="left" w:pos="1276"/>
        </w:tabs>
        <w:spacing w:line="360" w:lineRule="auto"/>
        <w:ind w:left="1275" w:hanging="1275"/>
        <w:jc w:val="both"/>
        <w:rPr>
          <w:rFonts w:asciiTheme="minorHAnsi" w:eastAsia="Calibri" w:hAnsiTheme="minorHAnsi"/>
          <w:sz w:val="22"/>
          <w:szCs w:val="22"/>
          <w:highlight w:val="yellow"/>
          <w:lang w:eastAsia="en-US"/>
        </w:rPr>
      </w:pPr>
      <w:r w:rsidRPr="00D12D38">
        <w:rPr>
          <w:rFonts w:asciiTheme="minorHAnsi" w:hAnsiTheme="minorHAnsi" w:cs="Arial"/>
          <w:lang w:val="pt-PT"/>
        </w:rPr>
        <w:t>10:55-11:35</w:t>
      </w:r>
      <w:r w:rsidRPr="00D12D38">
        <w:rPr>
          <w:rFonts w:asciiTheme="minorHAnsi" w:hAnsiTheme="minorHAnsi" w:cs="Arial"/>
          <w:lang w:val="pt-PT"/>
        </w:rPr>
        <w:tab/>
      </w:r>
      <w:r w:rsidR="00AA6467" w:rsidRPr="00D12D38">
        <w:rPr>
          <w:rFonts w:asciiTheme="minorHAnsi" w:hAnsiTheme="minorHAnsi" w:cs="Arial"/>
          <w:lang w:val="pt-PT"/>
        </w:rPr>
        <w:t>Evaluación de la seguridad</w:t>
      </w:r>
      <w:r w:rsidR="00BE6911" w:rsidRPr="00D12D38">
        <w:rPr>
          <w:rFonts w:asciiTheme="minorHAnsi" w:hAnsiTheme="minorHAnsi" w:cs="Arial"/>
          <w:lang w:val="pt-PT"/>
        </w:rPr>
        <w:t xml:space="preserve"> y eficacia de las células madre mesenquimales de tejido adiposo como terapia celular</w:t>
      </w:r>
      <w:r w:rsidR="007F05A1" w:rsidRPr="00D12D38">
        <w:rPr>
          <w:rFonts w:asciiTheme="minorHAnsi" w:hAnsiTheme="minorHAnsi" w:cs="Arial"/>
          <w:lang w:val="pt-PT"/>
        </w:rPr>
        <w:t xml:space="preserve"> para la degeneración macular a</w:t>
      </w:r>
      <w:r w:rsidR="00BE6911" w:rsidRPr="00D12D38">
        <w:rPr>
          <w:rFonts w:asciiTheme="minorHAnsi" w:hAnsiTheme="minorHAnsi" w:cs="Arial"/>
          <w:lang w:val="pt-PT"/>
        </w:rPr>
        <w:t>sociada a la edad</w:t>
      </w:r>
      <w:r w:rsidR="00F9486B">
        <w:rPr>
          <w:rFonts w:asciiTheme="minorHAnsi" w:hAnsiTheme="minorHAnsi"/>
        </w:rPr>
        <w:t xml:space="preserve"> (ML</w:t>
      </w:r>
      <w:r w:rsidR="00EB4751">
        <w:rPr>
          <w:rFonts w:asciiTheme="minorHAnsi" w:hAnsiTheme="minorHAnsi"/>
        </w:rPr>
        <w:t>.</w:t>
      </w:r>
      <w:r w:rsidR="00F9486B">
        <w:rPr>
          <w:rFonts w:asciiTheme="minorHAnsi" w:hAnsiTheme="minorHAnsi"/>
        </w:rPr>
        <w:t xml:space="preserve"> Alonso)</w:t>
      </w:r>
    </w:p>
    <w:p w:rsidR="00176384" w:rsidRPr="00D12D38" w:rsidRDefault="0001141F" w:rsidP="00176384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11:3</w:t>
      </w:r>
      <w:r w:rsidR="00746785" w:rsidRPr="00D12D38">
        <w:rPr>
          <w:rFonts w:asciiTheme="minorHAnsi" w:hAnsiTheme="minorHAnsi" w:cs="Arial"/>
          <w:b/>
          <w:bCs/>
          <w:color w:val="0000FF"/>
        </w:rPr>
        <w:t>5</w:t>
      </w:r>
      <w:r w:rsidRPr="00D12D38">
        <w:rPr>
          <w:rFonts w:asciiTheme="minorHAnsi" w:hAnsiTheme="minorHAnsi" w:cs="Arial"/>
          <w:b/>
          <w:bCs/>
          <w:color w:val="0000FF"/>
        </w:rPr>
        <w:t>-12:00</w:t>
      </w:r>
      <w:r w:rsidR="00176384" w:rsidRPr="00D12D38">
        <w:rPr>
          <w:rFonts w:asciiTheme="minorHAnsi" w:hAnsiTheme="minorHAnsi" w:cs="Arial"/>
          <w:b/>
          <w:bCs/>
          <w:color w:val="0000FF"/>
        </w:rPr>
        <w:tab/>
        <w:t>Pausa para café</w:t>
      </w:r>
    </w:p>
    <w:p w:rsidR="00746785" w:rsidRPr="00D12D38" w:rsidRDefault="0001141F" w:rsidP="00746785">
      <w:pPr>
        <w:tabs>
          <w:tab w:val="left" w:pos="1276"/>
        </w:tabs>
        <w:spacing w:line="360" w:lineRule="auto"/>
        <w:jc w:val="both"/>
        <w:rPr>
          <w:rFonts w:asciiTheme="minorHAnsi" w:hAnsiTheme="minorHAnsi"/>
        </w:rPr>
      </w:pPr>
      <w:r w:rsidRPr="00D12D38">
        <w:rPr>
          <w:rFonts w:asciiTheme="minorHAnsi" w:hAnsiTheme="minorHAnsi" w:cs="Arial"/>
          <w:lang w:val="pt-PT"/>
        </w:rPr>
        <w:t>12:00-1</w:t>
      </w:r>
      <w:r w:rsidR="004F7C08" w:rsidRPr="00D12D38">
        <w:rPr>
          <w:rFonts w:asciiTheme="minorHAnsi" w:hAnsiTheme="minorHAnsi" w:cs="Arial"/>
          <w:lang w:val="pt-PT"/>
        </w:rPr>
        <w:t>2</w:t>
      </w:r>
      <w:r w:rsidRPr="00D12D38">
        <w:rPr>
          <w:rFonts w:asciiTheme="minorHAnsi" w:hAnsiTheme="minorHAnsi" w:cs="Arial"/>
          <w:lang w:val="pt-PT"/>
        </w:rPr>
        <w:t>:</w:t>
      </w:r>
      <w:r w:rsidR="004F7C08" w:rsidRPr="00D12D38">
        <w:rPr>
          <w:rFonts w:asciiTheme="minorHAnsi" w:hAnsiTheme="minorHAnsi" w:cs="Arial"/>
          <w:lang w:val="pt-PT"/>
        </w:rPr>
        <w:t>40</w:t>
      </w:r>
      <w:r w:rsidR="00176384" w:rsidRPr="00D12D38">
        <w:rPr>
          <w:rFonts w:asciiTheme="minorHAnsi" w:hAnsiTheme="minorHAnsi" w:cs="Arial"/>
          <w:lang w:val="pt-PT"/>
        </w:rPr>
        <w:tab/>
      </w:r>
      <w:proofErr w:type="spellStart"/>
      <w:r w:rsidR="00746785" w:rsidRPr="00D12D38">
        <w:rPr>
          <w:rFonts w:asciiTheme="minorHAnsi" w:hAnsiTheme="minorHAnsi"/>
        </w:rPr>
        <w:t>Neuroprotección</w:t>
      </w:r>
      <w:proofErr w:type="spellEnd"/>
      <w:r w:rsidR="00746785" w:rsidRPr="00D12D38">
        <w:rPr>
          <w:rFonts w:asciiTheme="minorHAnsi" w:hAnsiTheme="minorHAnsi"/>
        </w:rPr>
        <w:t>, una herramienta y un fin</w:t>
      </w:r>
      <w:r w:rsidR="00EB4751">
        <w:rPr>
          <w:rFonts w:asciiTheme="minorHAnsi" w:hAnsiTheme="minorHAnsi"/>
        </w:rPr>
        <w:t xml:space="preserve"> (C. Hernández Sánchez)</w:t>
      </w:r>
    </w:p>
    <w:p w:rsidR="00746785" w:rsidRPr="00D12D38" w:rsidRDefault="004F7C08" w:rsidP="00746785">
      <w:pPr>
        <w:tabs>
          <w:tab w:val="left" w:pos="1276"/>
        </w:tabs>
        <w:spacing w:line="360" w:lineRule="auto"/>
        <w:ind w:left="1275" w:hanging="1275"/>
        <w:jc w:val="both"/>
        <w:rPr>
          <w:rFonts w:asciiTheme="minorHAnsi" w:hAnsiTheme="minorHAnsi"/>
        </w:rPr>
      </w:pPr>
      <w:r w:rsidRPr="00D12D38">
        <w:rPr>
          <w:rFonts w:asciiTheme="minorHAnsi" w:hAnsiTheme="minorHAnsi" w:cs="Arial"/>
          <w:lang w:val="es-ES_tradnl"/>
        </w:rPr>
        <w:t>12:4</w:t>
      </w:r>
      <w:r w:rsidR="00176384" w:rsidRPr="00D12D38">
        <w:rPr>
          <w:rFonts w:asciiTheme="minorHAnsi" w:hAnsiTheme="minorHAnsi" w:cs="Arial"/>
          <w:lang w:val="es-ES_tradnl"/>
        </w:rPr>
        <w:t>0-1</w:t>
      </w:r>
      <w:r w:rsidR="00AA6467" w:rsidRPr="00D12D38">
        <w:rPr>
          <w:rFonts w:asciiTheme="minorHAnsi" w:hAnsiTheme="minorHAnsi" w:cs="Arial"/>
          <w:color w:val="000000" w:themeColor="text1"/>
          <w:lang w:val="es-ES_tradnl"/>
        </w:rPr>
        <w:t>3</w:t>
      </w:r>
      <w:r w:rsidR="00176384" w:rsidRPr="00D12D38">
        <w:rPr>
          <w:rFonts w:asciiTheme="minorHAnsi" w:hAnsiTheme="minorHAnsi" w:cs="Arial"/>
          <w:lang w:val="es-ES_tradnl"/>
        </w:rPr>
        <w:t>:</w:t>
      </w:r>
      <w:r w:rsidRPr="00D12D38">
        <w:rPr>
          <w:rFonts w:asciiTheme="minorHAnsi" w:hAnsiTheme="minorHAnsi" w:cs="Arial"/>
          <w:lang w:val="es-ES_tradnl"/>
        </w:rPr>
        <w:t>10</w:t>
      </w:r>
      <w:r w:rsidR="00176384" w:rsidRPr="00D12D38">
        <w:rPr>
          <w:rFonts w:asciiTheme="minorHAnsi" w:hAnsiTheme="minorHAnsi" w:cs="Arial"/>
          <w:lang w:val="es-ES_tradnl"/>
        </w:rPr>
        <w:tab/>
      </w:r>
      <w:proofErr w:type="spellStart"/>
      <w:r w:rsidR="00746785" w:rsidRPr="00D12D38">
        <w:rPr>
          <w:rFonts w:asciiTheme="minorHAnsi" w:hAnsiTheme="minorHAnsi"/>
        </w:rPr>
        <w:t>Neuroprotección</w:t>
      </w:r>
      <w:proofErr w:type="spellEnd"/>
      <w:r w:rsidR="00746785" w:rsidRPr="00D12D38">
        <w:rPr>
          <w:rFonts w:asciiTheme="minorHAnsi" w:hAnsiTheme="minorHAnsi"/>
        </w:rPr>
        <w:t xml:space="preserve"> en el tratamiento de la NOIA m</w:t>
      </w:r>
      <w:r w:rsidR="007A7944" w:rsidRPr="00D12D38">
        <w:rPr>
          <w:rFonts w:asciiTheme="minorHAnsi" w:hAnsiTheme="minorHAnsi"/>
        </w:rPr>
        <w:t>ediante terapia celular</w:t>
      </w:r>
      <w:r w:rsidR="00EB4751">
        <w:rPr>
          <w:rFonts w:asciiTheme="minorHAnsi" w:hAnsiTheme="minorHAnsi"/>
        </w:rPr>
        <w:t xml:space="preserve"> (I.</w:t>
      </w:r>
      <w:r w:rsidR="00746785" w:rsidRPr="00D12D38">
        <w:rPr>
          <w:rFonts w:asciiTheme="minorHAnsi" w:hAnsiTheme="minorHAnsi"/>
        </w:rPr>
        <w:t xml:space="preserve"> Fernández</w:t>
      </w:r>
      <w:r w:rsidR="00F9486B">
        <w:rPr>
          <w:rFonts w:asciiTheme="minorHAnsi" w:hAnsiTheme="minorHAnsi"/>
        </w:rPr>
        <w:t xml:space="preserve"> Bueno</w:t>
      </w:r>
      <w:r w:rsidR="00EB4751">
        <w:rPr>
          <w:rFonts w:asciiTheme="minorHAnsi" w:hAnsiTheme="minorHAnsi"/>
        </w:rPr>
        <w:t>)</w:t>
      </w:r>
    </w:p>
    <w:p w:rsidR="004F7C08" w:rsidRPr="00D12D38" w:rsidRDefault="004F7C08" w:rsidP="00746785">
      <w:pPr>
        <w:tabs>
          <w:tab w:val="left" w:pos="1276"/>
        </w:tabs>
        <w:spacing w:line="360" w:lineRule="auto"/>
        <w:ind w:left="1275" w:hanging="1275"/>
        <w:jc w:val="both"/>
        <w:rPr>
          <w:rFonts w:asciiTheme="minorHAnsi" w:hAnsiTheme="minorHAnsi"/>
          <w:color w:val="000000" w:themeColor="text1"/>
        </w:rPr>
      </w:pPr>
      <w:r w:rsidRPr="00D12D38">
        <w:rPr>
          <w:rFonts w:asciiTheme="minorHAnsi" w:hAnsiTheme="minorHAnsi"/>
          <w:color w:val="000000" w:themeColor="text1"/>
        </w:rPr>
        <w:lastRenderedPageBreak/>
        <w:t>13:10- 13:30 “</w:t>
      </w:r>
      <w:proofErr w:type="spellStart"/>
      <w:r w:rsidRPr="00D12D38">
        <w:rPr>
          <w:rFonts w:asciiTheme="minorHAnsi" w:hAnsiTheme="minorHAnsi"/>
          <w:color w:val="000000" w:themeColor="text1"/>
        </w:rPr>
        <w:t>Retibrain</w:t>
      </w:r>
      <w:proofErr w:type="spellEnd"/>
      <w:r w:rsidRPr="00D12D38">
        <w:rPr>
          <w:rFonts w:asciiTheme="minorHAnsi" w:hAnsiTheme="minorHAnsi"/>
          <w:color w:val="000000" w:themeColor="text1"/>
        </w:rPr>
        <w:t xml:space="preserve">” Propuesta de Red de Excelencia: el ojo como modelo de análisis de </w:t>
      </w:r>
      <w:r w:rsidR="00FF2700" w:rsidRPr="00D12D38">
        <w:rPr>
          <w:rFonts w:asciiTheme="minorHAnsi" w:hAnsiTheme="minorHAnsi"/>
          <w:color w:val="000000" w:themeColor="text1"/>
        </w:rPr>
        <w:t>neuroprotección</w:t>
      </w:r>
      <w:r w:rsidRPr="00D12D38">
        <w:rPr>
          <w:rFonts w:asciiTheme="minorHAnsi" w:hAnsiTheme="minorHAnsi"/>
          <w:color w:val="000000" w:themeColor="text1"/>
        </w:rPr>
        <w:t xml:space="preserve">. </w:t>
      </w:r>
      <w:r w:rsidR="002E29FC" w:rsidRPr="00D12D38">
        <w:rPr>
          <w:rFonts w:asciiTheme="minorHAnsi" w:hAnsiTheme="minorHAnsi"/>
          <w:color w:val="000000" w:themeColor="text1"/>
        </w:rPr>
        <w:t xml:space="preserve">OCT en enfermedades neurodegenerativas: un ejemplo </w:t>
      </w:r>
      <w:r w:rsidR="00A273E4" w:rsidRPr="00D12D38">
        <w:rPr>
          <w:rFonts w:asciiTheme="minorHAnsi" w:hAnsiTheme="minorHAnsi"/>
          <w:color w:val="000000" w:themeColor="text1"/>
        </w:rPr>
        <w:t>práctico</w:t>
      </w:r>
      <w:r w:rsidR="00EB4751">
        <w:rPr>
          <w:rFonts w:asciiTheme="minorHAnsi" w:hAnsiTheme="minorHAnsi"/>
          <w:color w:val="000000" w:themeColor="text1"/>
        </w:rPr>
        <w:t xml:space="preserve"> (</w:t>
      </w:r>
      <w:r w:rsidR="00EB4751">
        <w:rPr>
          <w:rFonts w:asciiTheme="minorHAnsi" w:hAnsiTheme="minorHAnsi" w:cs="Arial"/>
          <w:bCs/>
          <w:color w:val="000000" w:themeColor="text1"/>
        </w:rPr>
        <w:t xml:space="preserve">JC. </w:t>
      </w:r>
      <w:r w:rsidR="00EB4751" w:rsidRPr="00D12D38">
        <w:rPr>
          <w:rFonts w:asciiTheme="minorHAnsi" w:hAnsiTheme="minorHAnsi" w:cs="Arial"/>
          <w:bCs/>
          <w:color w:val="000000" w:themeColor="text1"/>
        </w:rPr>
        <w:t>Pastor</w:t>
      </w:r>
      <w:r w:rsidR="00EB4751">
        <w:rPr>
          <w:rFonts w:asciiTheme="minorHAnsi" w:hAnsiTheme="minorHAnsi" w:cs="Arial"/>
          <w:bCs/>
          <w:color w:val="000000" w:themeColor="text1"/>
        </w:rPr>
        <w:t xml:space="preserve"> Jimeno</w:t>
      </w:r>
      <w:r w:rsidR="00EB4751">
        <w:rPr>
          <w:rFonts w:asciiTheme="minorHAnsi" w:hAnsiTheme="minorHAnsi"/>
          <w:color w:val="000000" w:themeColor="text1"/>
        </w:rPr>
        <w:t xml:space="preserve"> y M. </w:t>
      </w:r>
      <w:r w:rsidR="00410A83" w:rsidRPr="00D12D38">
        <w:rPr>
          <w:rFonts w:asciiTheme="minorHAnsi" w:hAnsiTheme="minorHAnsi"/>
          <w:color w:val="000000" w:themeColor="text1"/>
        </w:rPr>
        <w:t>Para</w:t>
      </w:r>
      <w:r w:rsidR="00EB4751">
        <w:rPr>
          <w:rFonts w:asciiTheme="minorHAnsi" w:hAnsiTheme="minorHAnsi"/>
          <w:color w:val="000000" w:themeColor="text1"/>
        </w:rPr>
        <w:t xml:space="preserve"> Prieto)</w:t>
      </w:r>
    </w:p>
    <w:p w:rsidR="00406A02" w:rsidRPr="00D12D38" w:rsidRDefault="00406A02" w:rsidP="00406A02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1</w:t>
      </w:r>
      <w:r w:rsidR="0036061A" w:rsidRPr="00D12D38">
        <w:rPr>
          <w:rFonts w:asciiTheme="minorHAnsi" w:hAnsiTheme="minorHAnsi" w:cs="Arial"/>
          <w:b/>
          <w:bCs/>
          <w:color w:val="0000FF"/>
        </w:rPr>
        <w:t>4</w:t>
      </w:r>
      <w:r w:rsidRPr="00D12D38">
        <w:rPr>
          <w:rFonts w:asciiTheme="minorHAnsi" w:hAnsiTheme="minorHAnsi" w:cs="Arial"/>
          <w:b/>
          <w:bCs/>
          <w:color w:val="0000FF"/>
        </w:rPr>
        <w:t>:</w:t>
      </w:r>
      <w:r w:rsidR="0036061A" w:rsidRPr="00D12D38">
        <w:rPr>
          <w:rFonts w:asciiTheme="minorHAnsi" w:hAnsiTheme="minorHAnsi" w:cs="Arial"/>
          <w:b/>
          <w:bCs/>
          <w:color w:val="0000FF"/>
        </w:rPr>
        <w:t>0</w:t>
      </w:r>
      <w:r w:rsidRPr="00D12D38">
        <w:rPr>
          <w:rFonts w:asciiTheme="minorHAnsi" w:hAnsiTheme="minorHAnsi" w:cs="Arial"/>
          <w:b/>
          <w:bCs/>
          <w:color w:val="0000FF"/>
        </w:rPr>
        <w:t>0-16:</w:t>
      </w:r>
      <w:r w:rsidR="0036061A" w:rsidRPr="00D12D38">
        <w:rPr>
          <w:rFonts w:asciiTheme="minorHAnsi" w:hAnsiTheme="minorHAnsi" w:cs="Arial"/>
          <w:b/>
          <w:bCs/>
          <w:color w:val="0000FF"/>
        </w:rPr>
        <w:t>3</w:t>
      </w:r>
      <w:r w:rsidRPr="00D12D38">
        <w:rPr>
          <w:rFonts w:asciiTheme="minorHAnsi" w:hAnsiTheme="minorHAnsi" w:cs="Arial"/>
          <w:b/>
          <w:bCs/>
          <w:color w:val="0000FF"/>
        </w:rPr>
        <w:t>0</w:t>
      </w:r>
      <w:r w:rsidRPr="00D12D38">
        <w:rPr>
          <w:rFonts w:asciiTheme="minorHAnsi" w:hAnsiTheme="minorHAnsi" w:cs="Arial"/>
          <w:b/>
          <w:bCs/>
          <w:color w:val="0000FF"/>
        </w:rPr>
        <w:tab/>
      </w:r>
      <w:r w:rsidR="009C78ED">
        <w:rPr>
          <w:rFonts w:asciiTheme="minorHAnsi" w:hAnsiTheme="minorHAnsi" w:cs="Arial"/>
          <w:b/>
          <w:bCs/>
          <w:color w:val="0000FF"/>
        </w:rPr>
        <w:t>Pausa para comer</w:t>
      </w:r>
    </w:p>
    <w:p w:rsidR="007C4EB0" w:rsidRPr="00D12D38" w:rsidRDefault="001E2823" w:rsidP="00406A02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/>
          <w:bCs/>
          <w:color w:val="0000FF"/>
        </w:rPr>
      </w:pPr>
      <w:r w:rsidRPr="001E2823">
        <w:rPr>
          <w:rFonts w:asciiTheme="minorHAnsi" w:hAnsiTheme="minorHAnsi"/>
          <w:noProof/>
        </w:rPr>
        <w:pict>
          <v:rect id="_x0000_i1027" alt="" style="width:453.5pt;height:.05pt;mso-width-percent:0;mso-height-percent:0;mso-width-percent:0;mso-height-percent:0" o:hralign="center" o:hrstd="t" o:hr="t" fillcolor="#a0a0a0" stroked="f"/>
        </w:pict>
      </w:r>
    </w:p>
    <w:p w:rsidR="009C78ED" w:rsidRDefault="009C78ED" w:rsidP="009C78ED">
      <w:pPr>
        <w:tabs>
          <w:tab w:val="left" w:pos="1276"/>
        </w:tabs>
        <w:spacing w:line="360" w:lineRule="auto"/>
        <w:ind w:left="1276"/>
        <w:jc w:val="center"/>
        <w:rPr>
          <w:rFonts w:asciiTheme="minorHAnsi" w:hAnsiTheme="minorHAnsi" w:cs="Arial"/>
          <w:b/>
          <w:bCs/>
          <w:color w:val="0000FF"/>
          <w:u w:val="single"/>
        </w:rPr>
      </w:pPr>
      <w:r w:rsidRPr="00D12D38">
        <w:rPr>
          <w:rFonts w:asciiTheme="minorHAnsi" w:hAnsiTheme="minorHAnsi" w:cs="Arial"/>
          <w:b/>
          <w:bCs/>
          <w:color w:val="0000FF"/>
          <w:u w:val="single"/>
        </w:rPr>
        <w:t>MARTES, 9 DE ABRIL DE 2019</w:t>
      </w:r>
    </w:p>
    <w:p w:rsidR="007C4EB0" w:rsidRPr="00D12D38" w:rsidRDefault="007C4EB0" w:rsidP="009C78ED">
      <w:pPr>
        <w:tabs>
          <w:tab w:val="left" w:pos="1276"/>
        </w:tabs>
        <w:spacing w:line="360" w:lineRule="auto"/>
        <w:ind w:left="1276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16</w:t>
      </w:r>
      <w:r w:rsidR="009573CF" w:rsidRPr="00D12D38">
        <w:rPr>
          <w:rFonts w:asciiTheme="minorHAnsi" w:hAnsiTheme="minorHAnsi" w:cs="Arial"/>
          <w:b/>
          <w:bCs/>
          <w:color w:val="0000FF"/>
        </w:rPr>
        <w:t>:</w:t>
      </w:r>
      <w:r w:rsidR="0036061A" w:rsidRPr="00D12D38">
        <w:rPr>
          <w:rFonts w:asciiTheme="minorHAnsi" w:hAnsiTheme="minorHAnsi" w:cs="Arial"/>
          <w:b/>
          <w:bCs/>
          <w:color w:val="0000FF"/>
        </w:rPr>
        <w:t>3</w:t>
      </w:r>
      <w:r w:rsidR="009573CF" w:rsidRPr="00D12D38">
        <w:rPr>
          <w:rFonts w:asciiTheme="minorHAnsi" w:hAnsiTheme="minorHAnsi" w:cs="Arial"/>
          <w:b/>
          <w:bCs/>
          <w:color w:val="0000FF"/>
        </w:rPr>
        <w:t>0-19</w:t>
      </w:r>
      <w:r w:rsidRPr="00D12D38">
        <w:rPr>
          <w:rFonts w:asciiTheme="minorHAnsi" w:hAnsiTheme="minorHAnsi" w:cs="Arial"/>
          <w:b/>
          <w:bCs/>
          <w:color w:val="0000FF"/>
        </w:rPr>
        <w:t>:</w:t>
      </w:r>
      <w:r w:rsidR="0036061A" w:rsidRPr="00D12D38">
        <w:rPr>
          <w:rFonts w:asciiTheme="minorHAnsi" w:hAnsiTheme="minorHAnsi" w:cs="Arial"/>
          <w:b/>
          <w:bCs/>
          <w:color w:val="0000FF"/>
        </w:rPr>
        <w:t>0</w:t>
      </w:r>
      <w:r w:rsidR="009573CF" w:rsidRPr="00D12D38">
        <w:rPr>
          <w:rFonts w:asciiTheme="minorHAnsi" w:hAnsiTheme="minorHAnsi" w:cs="Arial"/>
          <w:b/>
          <w:bCs/>
          <w:color w:val="0000FF"/>
        </w:rPr>
        <w:t>0</w:t>
      </w:r>
      <w:r w:rsidR="009C78ED">
        <w:rPr>
          <w:rFonts w:asciiTheme="minorHAnsi" w:hAnsiTheme="minorHAnsi" w:cs="Arial"/>
          <w:b/>
          <w:bCs/>
          <w:color w:val="0000FF"/>
        </w:rPr>
        <w:t xml:space="preserve"> horas</w:t>
      </w:r>
      <w:r w:rsidRPr="00D12D38">
        <w:rPr>
          <w:rFonts w:asciiTheme="minorHAnsi" w:hAnsiTheme="minorHAnsi" w:cs="Arial"/>
          <w:b/>
          <w:bCs/>
          <w:color w:val="0000FF"/>
        </w:rPr>
        <w:t>. Módulo de Terapi</w:t>
      </w:r>
      <w:r w:rsidR="00746785" w:rsidRPr="00D12D38">
        <w:rPr>
          <w:rFonts w:asciiTheme="minorHAnsi" w:hAnsiTheme="minorHAnsi" w:cs="Arial"/>
          <w:b/>
          <w:bCs/>
          <w:color w:val="0000FF"/>
        </w:rPr>
        <w:t>as Avanzadas en Retina (Terapia</w:t>
      </w:r>
      <w:r w:rsidR="009C78ED">
        <w:rPr>
          <w:rFonts w:asciiTheme="minorHAnsi" w:hAnsiTheme="minorHAnsi" w:cs="Arial"/>
          <w:b/>
          <w:bCs/>
          <w:color w:val="0000FF"/>
        </w:rPr>
        <w:t xml:space="preserve"> </w:t>
      </w:r>
      <w:r w:rsidRPr="00D12D38">
        <w:rPr>
          <w:rFonts w:asciiTheme="minorHAnsi" w:hAnsiTheme="minorHAnsi" w:cs="Arial"/>
          <w:b/>
          <w:bCs/>
          <w:color w:val="0000FF"/>
        </w:rPr>
        <w:t>Génica</w:t>
      </w:r>
      <w:r w:rsidR="00746785" w:rsidRPr="00D12D38">
        <w:rPr>
          <w:rFonts w:asciiTheme="minorHAnsi" w:hAnsiTheme="minorHAnsi" w:cs="Arial"/>
          <w:b/>
          <w:bCs/>
          <w:color w:val="0000FF"/>
        </w:rPr>
        <w:t>)</w:t>
      </w:r>
    </w:p>
    <w:p w:rsidR="0036061A" w:rsidRPr="00D12D38" w:rsidRDefault="0036061A" w:rsidP="009C78ED">
      <w:pPr>
        <w:tabs>
          <w:tab w:val="left" w:pos="1276"/>
        </w:tabs>
        <w:spacing w:line="360" w:lineRule="auto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Profesor coordinador: Dr</w:t>
      </w:r>
      <w:r w:rsidR="00FF2700" w:rsidRPr="00D12D38">
        <w:rPr>
          <w:rFonts w:asciiTheme="minorHAnsi" w:hAnsiTheme="minorHAnsi" w:cs="Arial"/>
          <w:b/>
          <w:bCs/>
          <w:color w:val="0000FF"/>
        </w:rPr>
        <w:t>.</w:t>
      </w:r>
      <w:r w:rsidRPr="00D12D38">
        <w:rPr>
          <w:rFonts w:asciiTheme="minorHAnsi" w:hAnsiTheme="minorHAnsi" w:cs="Arial"/>
          <w:b/>
          <w:bCs/>
          <w:color w:val="0000FF"/>
        </w:rPr>
        <w:t xml:space="preserve"> Ricardo Usategui Martín</w:t>
      </w:r>
    </w:p>
    <w:p w:rsidR="0001141F" w:rsidRPr="00D12D38" w:rsidRDefault="0001141F" w:rsidP="009A42DD">
      <w:pPr>
        <w:tabs>
          <w:tab w:val="left" w:pos="1276"/>
        </w:tabs>
        <w:spacing w:line="360" w:lineRule="auto"/>
        <w:ind w:left="1275" w:hanging="1275"/>
        <w:jc w:val="both"/>
        <w:rPr>
          <w:rFonts w:asciiTheme="minorHAnsi" w:hAnsiTheme="minorHAnsi"/>
        </w:rPr>
      </w:pPr>
      <w:r w:rsidRPr="00D12D38">
        <w:rPr>
          <w:rFonts w:asciiTheme="minorHAnsi" w:hAnsiTheme="minorHAnsi" w:cs="Arial"/>
          <w:lang w:val="es-ES_tradnl"/>
        </w:rPr>
        <w:t>16:</w:t>
      </w:r>
      <w:r w:rsidR="0036061A" w:rsidRPr="00D12D38">
        <w:rPr>
          <w:rFonts w:asciiTheme="minorHAnsi" w:hAnsiTheme="minorHAnsi" w:cs="Arial"/>
          <w:lang w:val="es-ES_tradnl"/>
        </w:rPr>
        <w:t>3</w:t>
      </w:r>
      <w:r w:rsidRPr="00D12D38">
        <w:rPr>
          <w:rFonts w:asciiTheme="minorHAnsi" w:hAnsiTheme="minorHAnsi" w:cs="Arial"/>
          <w:lang w:val="es-ES_tradnl"/>
        </w:rPr>
        <w:t>0-17:</w:t>
      </w:r>
      <w:r w:rsidR="0036061A" w:rsidRPr="00D12D38">
        <w:rPr>
          <w:rFonts w:asciiTheme="minorHAnsi" w:hAnsiTheme="minorHAnsi" w:cs="Arial"/>
          <w:lang w:val="es-ES_tradnl"/>
        </w:rPr>
        <w:t>3</w:t>
      </w:r>
      <w:r w:rsidRPr="00D12D38">
        <w:rPr>
          <w:rFonts w:asciiTheme="minorHAnsi" w:hAnsiTheme="minorHAnsi" w:cs="Arial"/>
          <w:lang w:val="es-ES_tradnl"/>
        </w:rPr>
        <w:t>0</w:t>
      </w:r>
      <w:r w:rsidR="009A42DD" w:rsidRPr="00D12D38">
        <w:rPr>
          <w:rFonts w:asciiTheme="minorHAnsi" w:hAnsiTheme="minorHAnsi" w:cs="Arial"/>
          <w:lang w:val="es-ES_tradnl"/>
        </w:rPr>
        <w:tab/>
      </w:r>
      <w:r w:rsidR="00BE6911" w:rsidRPr="00D12D38">
        <w:rPr>
          <w:rFonts w:asciiTheme="minorHAnsi" w:hAnsiTheme="minorHAnsi"/>
        </w:rPr>
        <w:t xml:space="preserve">Recordatorio de conceptos básicos de genética. Generación de un modelo murino de la Enfermedad de </w:t>
      </w:r>
      <w:proofErr w:type="spellStart"/>
      <w:r w:rsidR="00BE6911" w:rsidRPr="00D12D38">
        <w:rPr>
          <w:rFonts w:asciiTheme="minorHAnsi" w:hAnsiTheme="minorHAnsi"/>
        </w:rPr>
        <w:t>Best</w:t>
      </w:r>
      <w:proofErr w:type="spellEnd"/>
      <w:r w:rsidR="00EB4751">
        <w:rPr>
          <w:rFonts w:asciiTheme="minorHAnsi" w:hAnsiTheme="minorHAnsi"/>
        </w:rPr>
        <w:t xml:space="preserve"> (R. Usat</w:t>
      </w:r>
      <w:r w:rsidR="00746785" w:rsidRPr="00D12D38">
        <w:rPr>
          <w:rFonts w:asciiTheme="minorHAnsi" w:hAnsiTheme="minorHAnsi"/>
        </w:rPr>
        <w:t>egui Martín</w:t>
      </w:r>
      <w:r w:rsidR="00EB4751">
        <w:rPr>
          <w:rFonts w:asciiTheme="minorHAnsi" w:hAnsiTheme="minorHAnsi"/>
        </w:rPr>
        <w:t>)</w:t>
      </w:r>
    </w:p>
    <w:p w:rsidR="0001141F" w:rsidRPr="00D12D38" w:rsidRDefault="00406A02" w:rsidP="009A42DD">
      <w:pPr>
        <w:tabs>
          <w:tab w:val="left" w:pos="1276"/>
        </w:tabs>
        <w:spacing w:line="360" w:lineRule="auto"/>
        <w:ind w:left="1275" w:hanging="1275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lang w:val="es-ES_tradnl"/>
        </w:rPr>
        <w:t>1</w:t>
      </w:r>
      <w:r w:rsidR="00746785" w:rsidRPr="00D12D38">
        <w:rPr>
          <w:rFonts w:asciiTheme="minorHAnsi" w:hAnsiTheme="minorHAnsi" w:cs="Arial"/>
          <w:lang w:val="es-ES_tradnl"/>
        </w:rPr>
        <w:t>7</w:t>
      </w:r>
      <w:r w:rsidR="0001141F" w:rsidRPr="00D12D38">
        <w:rPr>
          <w:rFonts w:asciiTheme="minorHAnsi" w:hAnsiTheme="minorHAnsi" w:cs="Arial"/>
          <w:lang w:val="es-ES_tradnl"/>
        </w:rPr>
        <w:t>:</w:t>
      </w:r>
      <w:r w:rsidR="0036061A" w:rsidRPr="00D12D38">
        <w:rPr>
          <w:rFonts w:asciiTheme="minorHAnsi" w:hAnsiTheme="minorHAnsi" w:cs="Arial"/>
          <w:lang w:val="es-ES_tradnl"/>
        </w:rPr>
        <w:t>3</w:t>
      </w:r>
      <w:r w:rsidR="0001141F" w:rsidRPr="00D12D38">
        <w:rPr>
          <w:rFonts w:asciiTheme="minorHAnsi" w:hAnsiTheme="minorHAnsi" w:cs="Arial"/>
          <w:lang w:val="es-ES_tradnl"/>
        </w:rPr>
        <w:t>0-1</w:t>
      </w:r>
      <w:r w:rsidR="0036061A" w:rsidRPr="00D12D38">
        <w:rPr>
          <w:rFonts w:asciiTheme="minorHAnsi" w:hAnsiTheme="minorHAnsi" w:cs="Arial"/>
          <w:lang w:val="es-ES_tradnl"/>
        </w:rPr>
        <w:t>8</w:t>
      </w:r>
      <w:r w:rsidRPr="00D12D38">
        <w:rPr>
          <w:rFonts w:asciiTheme="minorHAnsi" w:hAnsiTheme="minorHAnsi" w:cs="Arial"/>
          <w:lang w:val="es-ES_tradnl"/>
        </w:rPr>
        <w:t>:</w:t>
      </w:r>
      <w:r w:rsidR="0036061A" w:rsidRPr="00D12D38">
        <w:rPr>
          <w:rFonts w:asciiTheme="minorHAnsi" w:hAnsiTheme="minorHAnsi" w:cs="Arial"/>
          <w:lang w:val="es-ES_tradnl"/>
        </w:rPr>
        <w:t>1</w:t>
      </w:r>
      <w:r w:rsidRPr="00D12D38">
        <w:rPr>
          <w:rFonts w:asciiTheme="minorHAnsi" w:hAnsiTheme="minorHAnsi" w:cs="Arial"/>
          <w:lang w:val="es-ES_tradnl"/>
        </w:rPr>
        <w:t>5</w:t>
      </w:r>
      <w:r w:rsidR="009A42DD" w:rsidRPr="00D12D38">
        <w:rPr>
          <w:rFonts w:asciiTheme="minorHAnsi" w:hAnsiTheme="minorHAnsi" w:cs="Arial"/>
          <w:lang w:val="es-ES_tradnl"/>
        </w:rPr>
        <w:tab/>
      </w:r>
      <w:r w:rsidR="0001141F" w:rsidRPr="00D12D38">
        <w:rPr>
          <w:rFonts w:asciiTheme="minorHAnsi" w:hAnsiTheme="minorHAnsi" w:cs="Arial"/>
          <w:lang w:val="es-ES_tradnl"/>
        </w:rPr>
        <w:t>Fundamentos de genética humana para entender los estudios genét</w:t>
      </w:r>
      <w:r w:rsidR="00EB4751">
        <w:rPr>
          <w:rFonts w:asciiTheme="minorHAnsi" w:hAnsiTheme="minorHAnsi" w:cs="Arial"/>
          <w:lang w:val="es-ES_tradnl"/>
        </w:rPr>
        <w:t xml:space="preserve">icos en la patología retiniana (JJ. </w:t>
      </w:r>
      <w:proofErr w:type="spellStart"/>
      <w:r w:rsidR="0001141F" w:rsidRPr="00D12D38">
        <w:rPr>
          <w:rFonts w:asciiTheme="minorHAnsi" w:hAnsiTheme="minorHAnsi" w:cs="Arial"/>
          <w:lang w:val="es-ES_tradnl"/>
        </w:rPr>
        <w:t>Tellería</w:t>
      </w:r>
      <w:proofErr w:type="spellEnd"/>
      <w:r w:rsidR="007A2196" w:rsidRPr="00D12D38">
        <w:rPr>
          <w:rFonts w:asciiTheme="minorHAnsi" w:hAnsiTheme="minorHAnsi" w:cs="Arial"/>
          <w:lang w:val="es-ES_tradnl"/>
        </w:rPr>
        <w:t xml:space="preserve"> </w:t>
      </w:r>
      <w:proofErr w:type="spellStart"/>
      <w:r w:rsidR="007A2196" w:rsidRPr="00D12D38">
        <w:rPr>
          <w:rFonts w:asciiTheme="minorHAnsi" w:hAnsiTheme="minorHAnsi" w:cs="Arial"/>
          <w:lang w:val="es-ES_tradnl"/>
        </w:rPr>
        <w:t>Orriols</w:t>
      </w:r>
      <w:proofErr w:type="spellEnd"/>
      <w:r w:rsidR="00EB4751">
        <w:rPr>
          <w:rFonts w:asciiTheme="minorHAnsi" w:hAnsiTheme="minorHAnsi" w:cs="Arial"/>
          <w:lang w:val="es-ES_tradnl"/>
        </w:rPr>
        <w:t>)</w:t>
      </w:r>
    </w:p>
    <w:p w:rsidR="00406A02" w:rsidRPr="00D12D38" w:rsidRDefault="00797603" w:rsidP="00406A02">
      <w:pPr>
        <w:tabs>
          <w:tab w:val="left" w:pos="1276"/>
        </w:tabs>
        <w:spacing w:line="360" w:lineRule="auto"/>
        <w:jc w:val="both"/>
        <w:rPr>
          <w:rFonts w:asciiTheme="minorHAnsi" w:hAnsiTheme="minorHAnsi"/>
        </w:rPr>
      </w:pPr>
      <w:r w:rsidRPr="00D12D38">
        <w:rPr>
          <w:rFonts w:asciiTheme="minorHAnsi" w:hAnsiTheme="minorHAnsi"/>
        </w:rPr>
        <w:t>1</w:t>
      </w:r>
      <w:r w:rsidR="0036061A" w:rsidRPr="00D12D38">
        <w:rPr>
          <w:rFonts w:asciiTheme="minorHAnsi" w:hAnsiTheme="minorHAnsi"/>
        </w:rPr>
        <w:t>8</w:t>
      </w:r>
      <w:r w:rsidRPr="00D12D38">
        <w:rPr>
          <w:rFonts w:asciiTheme="minorHAnsi" w:hAnsiTheme="minorHAnsi"/>
        </w:rPr>
        <w:t>:</w:t>
      </w:r>
      <w:r w:rsidR="0036061A" w:rsidRPr="00D12D38">
        <w:rPr>
          <w:rFonts w:asciiTheme="minorHAnsi" w:hAnsiTheme="minorHAnsi"/>
        </w:rPr>
        <w:t>1</w:t>
      </w:r>
      <w:r w:rsidRPr="00D12D38">
        <w:rPr>
          <w:rFonts w:asciiTheme="minorHAnsi" w:hAnsiTheme="minorHAnsi"/>
        </w:rPr>
        <w:t>5-</w:t>
      </w:r>
      <w:r w:rsidR="0036061A" w:rsidRPr="00D12D38">
        <w:rPr>
          <w:rFonts w:asciiTheme="minorHAnsi" w:hAnsiTheme="minorHAnsi"/>
        </w:rPr>
        <w:t>19</w:t>
      </w:r>
      <w:r w:rsidRPr="00D12D38">
        <w:rPr>
          <w:rFonts w:asciiTheme="minorHAnsi" w:hAnsiTheme="minorHAnsi"/>
        </w:rPr>
        <w:t>:</w:t>
      </w:r>
      <w:r w:rsidR="0036061A" w:rsidRPr="00D12D38">
        <w:rPr>
          <w:rFonts w:asciiTheme="minorHAnsi" w:hAnsiTheme="minorHAnsi"/>
        </w:rPr>
        <w:t>00</w:t>
      </w:r>
      <w:r w:rsidR="009A42DD" w:rsidRPr="00D12D38">
        <w:rPr>
          <w:rFonts w:asciiTheme="minorHAnsi" w:hAnsiTheme="minorHAnsi"/>
        </w:rPr>
        <w:tab/>
      </w:r>
      <w:r w:rsidR="00406A02" w:rsidRPr="00D12D38">
        <w:rPr>
          <w:rFonts w:asciiTheme="minorHAnsi" w:hAnsiTheme="minorHAnsi"/>
        </w:rPr>
        <w:t>Ensayos clínicos con terapia génica en Oftalmología</w:t>
      </w:r>
      <w:r w:rsidR="00EB4751">
        <w:rPr>
          <w:rFonts w:asciiTheme="minorHAnsi" w:hAnsiTheme="minorHAnsi"/>
        </w:rPr>
        <w:t xml:space="preserve"> (RM. </w:t>
      </w:r>
      <w:r w:rsidR="00406A02" w:rsidRPr="00D12D38">
        <w:rPr>
          <w:rFonts w:asciiTheme="minorHAnsi" w:hAnsiTheme="minorHAnsi"/>
        </w:rPr>
        <w:t>Coco</w:t>
      </w:r>
      <w:r w:rsidR="007A2196" w:rsidRPr="00D12D38">
        <w:rPr>
          <w:rFonts w:asciiTheme="minorHAnsi" w:hAnsiTheme="minorHAnsi"/>
        </w:rPr>
        <w:t xml:space="preserve"> Martín</w:t>
      </w:r>
      <w:r w:rsidR="00EB4751">
        <w:rPr>
          <w:rFonts w:asciiTheme="minorHAnsi" w:hAnsiTheme="minorHAnsi"/>
        </w:rPr>
        <w:t>)</w:t>
      </w:r>
    </w:p>
    <w:p w:rsidR="000E51E0" w:rsidRPr="00D12D38" w:rsidRDefault="001E2823" w:rsidP="009A42DD">
      <w:pPr>
        <w:spacing w:line="360" w:lineRule="auto"/>
        <w:jc w:val="center"/>
        <w:rPr>
          <w:rFonts w:asciiTheme="minorHAnsi" w:hAnsiTheme="minorHAnsi" w:cs="Arial"/>
          <w:b/>
          <w:bCs/>
          <w:color w:val="0000FF"/>
          <w:u w:val="single"/>
        </w:rPr>
      </w:pPr>
      <w:r w:rsidRPr="001E2823">
        <w:rPr>
          <w:rFonts w:asciiTheme="minorHAnsi" w:hAnsiTheme="minorHAnsi"/>
          <w:noProof/>
        </w:rPr>
        <w:pict>
          <v:rect id="_x0000_i1028" alt="" style="width:453.5pt;height:.05pt;mso-width-percent:0;mso-height-percent:0;mso-width-percent:0;mso-height-percent:0" o:hralign="center" o:hrstd="t" o:hr="t" fillcolor="#a0a0a0" stroked="f"/>
        </w:pict>
      </w:r>
    </w:p>
    <w:p w:rsidR="0001141F" w:rsidRPr="00D12D38" w:rsidRDefault="007C4EB0" w:rsidP="009A42DD">
      <w:pPr>
        <w:spacing w:line="360" w:lineRule="auto"/>
        <w:jc w:val="center"/>
        <w:rPr>
          <w:rFonts w:asciiTheme="minorHAnsi" w:hAnsiTheme="minorHAnsi" w:cs="Arial"/>
          <w:b/>
          <w:bCs/>
          <w:color w:val="0000FF"/>
          <w:u w:val="single"/>
        </w:rPr>
      </w:pPr>
      <w:r w:rsidRPr="00D12D38">
        <w:rPr>
          <w:rFonts w:asciiTheme="minorHAnsi" w:hAnsiTheme="minorHAnsi" w:cs="Arial"/>
          <w:b/>
          <w:bCs/>
          <w:color w:val="0000FF"/>
          <w:u w:val="single"/>
        </w:rPr>
        <w:t>MIÉRCOLES, 1</w:t>
      </w:r>
      <w:r w:rsidR="0036061A" w:rsidRPr="00D12D38">
        <w:rPr>
          <w:rFonts w:asciiTheme="minorHAnsi" w:hAnsiTheme="minorHAnsi" w:cs="Arial"/>
          <w:b/>
          <w:bCs/>
          <w:color w:val="0000FF"/>
          <w:u w:val="single"/>
        </w:rPr>
        <w:t>0</w:t>
      </w:r>
      <w:r w:rsidRPr="00D12D38">
        <w:rPr>
          <w:rFonts w:asciiTheme="minorHAnsi" w:hAnsiTheme="minorHAnsi" w:cs="Arial"/>
          <w:b/>
          <w:bCs/>
          <w:color w:val="0000FF"/>
          <w:u w:val="single"/>
        </w:rPr>
        <w:t xml:space="preserve"> DE ABRIL DE 201</w:t>
      </w:r>
      <w:r w:rsidR="0036061A" w:rsidRPr="00D12D38">
        <w:rPr>
          <w:rFonts w:asciiTheme="minorHAnsi" w:hAnsiTheme="minorHAnsi" w:cs="Arial"/>
          <w:b/>
          <w:bCs/>
          <w:color w:val="0000FF"/>
          <w:u w:val="single"/>
        </w:rPr>
        <w:t>9</w:t>
      </w:r>
    </w:p>
    <w:p w:rsidR="007C4EB0" w:rsidRPr="00D12D38" w:rsidRDefault="009A42DD" w:rsidP="0036061A">
      <w:pPr>
        <w:tabs>
          <w:tab w:val="left" w:pos="1276"/>
        </w:tabs>
        <w:spacing w:line="360" w:lineRule="auto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9:30-1</w:t>
      </w:r>
      <w:r w:rsidR="0036061A" w:rsidRPr="00D12D38">
        <w:rPr>
          <w:rFonts w:asciiTheme="minorHAnsi" w:hAnsiTheme="minorHAnsi" w:cs="Arial"/>
          <w:b/>
          <w:bCs/>
          <w:color w:val="0000FF"/>
        </w:rPr>
        <w:t>3</w:t>
      </w:r>
      <w:r w:rsidR="0001141F" w:rsidRPr="00D12D38">
        <w:rPr>
          <w:rFonts w:asciiTheme="minorHAnsi" w:hAnsiTheme="minorHAnsi" w:cs="Arial"/>
          <w:b/>
          <w:bCs/>
          <w:color w:val="0000FF"/>
        </w:rPr>
        <w:t>:</w:t>
      </w:r>
      <w:r w:rsidR="0036061A" w:rsidRPr="00D12D38">
        <w:rPr>
          <w:rFonts w:asciiTheme="minorHAnsi" w:hAnsiTheme="minorHAnsi" w:cs="Arial"/>
          <w:b/>
          <w:bCs/>
          <w:color w:val="0000FF"/>
        </w:rPr>
        <w:t>3</w:t>
      </w:r>
      <w:r w:rsidR="0001141F" w:rsidRPr="00D12D38">
        <w:rPr>
          <w:rFonts w:asciiTheme="minorHAnsi" w:hAnsiTheme="minorHAnsi" w:cs="Arial"/>
          <w:b/>
          <w:bCs/>
          <w:color w:val="0000FF"/>
        </w:rPr>
        <w:t>0</w:t>
      </w:r>
      <w:r w:rsidR="009C78ED">
        <w:rPr>
          <w:rFonts w:asciiTheme="minorHAnsi" w:hAnsiTheme="minorHAnsi" w:cs="Arial"/>
          <w:b/>
          <w:bCs/>
          <w:color w:val="0000FF"/>
        </w:rPr>
        <w:t xml:space="preserve"> horas</w:t>
      </w:r>
      <w:r w:rsidR="0001141F" w:rsidRPr="00D12D38">
        <w:rPr>
          <w:rFonts w:asciiTheme="minorHAnsi" w:hAnsiTheme="minorHAnsi" w:cs="Arial"/>
          <w:b/>
          <w:bCs/>
          <w:color w:val="0000FF"/>
        </w:rPr>
        <w:t xml:space="preserve">. </w:t>
      </w:r>
      <w:r w:rsidR="007C4EB0" w:rsidRPr="00D12D38">
        <w:rPr>
          <w:rFonts w:asciiTheme="minorHAnsi" w:hAnsiTheme="minorHAnsi" w:cs="Arial"/>
          <w:b/>
          <w:bCs/>
          <w:color w:val="0000FF"/>
        </w:rPr>
        <w:t>Módulo de Terapia</w:t>
      </w:r>
      <w:r w:rsidR="0036061A" w:rsidRPr="00D12D38">
        <w:rPr>
          <w:rFonts w:asciiTheme="minorHAnsi" w:hAnsiTheme="minorHAnsi" w:cs="Arial"/>
          <w:b/>
          <w:bCs/>
          <w:color w:val="0000FF"/>
        </w:rPr>
        <w:t xml:space="preserve">s Avanzadas en </w:t>
      </w:r>
      <w:r w:rsidR="007C4EB0" w:rsidRPr="00D12D38">
        <w:rPr>
          <w:rFonts w:asciiTheme="minorHAnsi" w:hAnsiTheme="minorHAnsi" w:cs="Arial"/>
          <w:b/>
          <w:bCs/>
          <w:color w:val="0000FF"/>
        </w:rPr>
        <w:t>Retina</w:t>
      </w:r>
    </w:p>
    <w:p w:rsidR="00176384" w:rsidRPr="00D12D38" w:rsidRDefault="0001141F" w:rsidP="009A42DD">
      <w:pPr>
        <w:tabs>
          <w:tab w:val="left" w:pos="1276"/>
        </w:tabs>
        <w:spacing w:line="360" w:lineRule="auto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 xml:space="preserve">Profesor coordinador: Dr. </w:t>
      </w:r>
      <w:r w:rsidR="00E30B36" w:rsidRPr="00D12D38">
        <w:rPr>
          <w:rFonts w:asciiTheme="minorHAnsi" w:hAnsiTheme="minorHAnsi" w:cs="Arial"/>
          <w:b/>
          <w:bCs/>
          <w:color w:val="0000FF"/>
        </w:rPr>
        <w:t>Iván Fernández Bueno y Dr. Ricardo Usategui Martín</w:t>
      </w:r>
    </w:p>
    <w:p w:rsidR="0036061A" w:rsidRPr="00D12D38" w:rsidRDefault="0036061A" w:rsidP="0036061A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lang w:val="es-ES_tradnl"/>
        </w:rPr>
        <w:t>9:30-10:30</w:t>
      </w:r>
      <w:r w:rsidRPr="00D12D38">
        <w:rPr>
          <w:rFonts w:asciiTheme="minorHAnsi" w:hAnsiTheme="minorHAnsi" w:cs="Arial"/>
          <w:lang w:val="es-ES_tradnl"/>
        </w:rPr>
        <w:tab/>
      </w:r>
      <w:proofErr w:type="spellStart"/>
      <w:r w:rsidRPr="00D12D38">
        <w:rPr>
          <w:rFonts w:asciiTheme="minorHAnsi" w:hAnsiTheme="minorHAnsi"/>
        </w:rPr>
        <w:t>Neuroprote</w:t>
      </w:r>
      <w:r w:rsidR="00EB4751">
        <w:rPr>
          <w:rFonts w:asciiTheme="minorHAnsi" w:hAnsiTheme="minorHAnsi"/>
        </w:rPr>
        <w:t>cción</w:t>
      </w:r>
      <w:proofErr w:type="spellEnd"/>
      <w:r w:rsidR="00EB4751">
        <w:rPr>
          <w:rFonts w:asciiTheme="minorHAnsi" w:hAnsiTheme="minorHAnsi"/>
        </w:rPr>
        <w:t xml:space="preserve"> en modelos experimentales (</w:t>
      </w:r>
      <w:r w:rsidRPr="00D12D38">
        <w:rPr>
          <w:rFonts w:asciiTheme="minorHAnsi" w:hAnsiTheme="minorHAnsi"/>
        </w:rPr>
        <w:t>N</w:t>
      </w:r>
      <w:r w:rsidR="00EB4751">
        <w:rPr>
          <w:rFonts w:asciiTheme="minorHAnsi" w:hAnsiTheme="minorHAnsi"/>
        </w:rPr>
        <w:t xml:space="preserve">. Cuenca </w:t>
      </w:r>
      <w:r w:rsidR="00021B5C">
        <w:rPr>
          <w:rFonts w:asciiTheme="minorHAnsi" w:hAnsiTheme="minorHAnsi"/>
        </w:rPr>
        <w:t>Navarro</w:t>
      </w:r>
      <w:r w:rsidR="00EB4751">
        <w:rPr>
          <w:rFonts w:asciiTheme="minorHAnsi" w:hAnsiTheme="minorHAnsi"/>
        </w:rPr>
        <w:t>)</w:t>
      </w:r>
    </w:p>
    <w:p w:rsidR="007C4EB0" w:rsidRPr="00D12D38" w:rsidRDefault="003A1F1B" w:rsidP="00A367ED">
      <w:pPr>
        <w:tabs>
          <w:tab w:val="left" w:pos="1276"/>
        </w:tabs>
        <w:spacing w:line="360" w:lineRule="auto"/>
        <w:jc w:val="both"/>
        <w:rPr>
          <w:rFonts w:asciiTheme="minorHAnsi" w:hAnsiTheme="minorHAnsi"/>
        </w:rPr>
      </w:pPr>
      <w:r w:rsidRPr="00D12D38">
        <w:rPr>
          <w:rFonts w:asciiTheme="minorHAnsi" w:hAnsiTheme="minorHAnsi" w:cs="Arial"/>
          <w:lang w:val="pt-PT"/>
        </w:rPr>
        <w:t>10:30-11:30</w:t>
      </w:r>
      <w:r w:rsidRPr="00D12D38">
        <w:rPr>
          <w:rFonts w:asciiTheme="minorHAnsi" w:hAnsiTheme="minorHAnsi" w:cs="Arial"/>
          <w:lang w:val="pt-PT"/>
        </w:rPr>
        <w:tab/>
      </w:r>
      <w:r w:rsidR="007C4EB0" w:rsidRPr="00D12D38">
        <w:rPr>
          <w:rFonts w:asciiTheme="minorHAnsi" w:hAnsiTheme="minorHAnsi"/>
        </w:rPr>
        <w:t>Ensayos clínicos en terapia celular retiniana</w:t>
      </w:r>
      <w:r w:rsidR="00021B5C">
        <w:rPr>
          <w:rFonts w:asciiTheme="minorHAnsi" w:hAnsiTheme="minorHAnsi"/>
        </w:rPr>
        <w:t xml:space="preserve"> (</w:t>
      </w:r>
      <w:r w:rsidR="007C4EB0" w:rsidRPr="00D12D38">
        <w:rPr>
          <w:rFonts w:asciiTheme="minorHAnsi" w:hAnsiTheme="minorHAnsi"/>
        </w:rPr>
        <w:t>I</w:t>
      </w:r>
      <w:r w:rsidR="00021B5C">
        <w:rPr>
          <w:rFonts w:asciiTheme="minorHAnsi" w:hAnsiTheme="minorHAnsi"/>
        </w:rPr>
        <w:t>. Pinilla Lozano)</w:t>
      </w:r>
    </w:p>
    <w:p w:rsidR="003A1F1B" w:rsidRPr="00D12D38" w:rsidRDefault="003A1F1B" w:rsidP="003A1F1B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11:30-12:00</w:t>
      </w:r>
      <w:r w:rsidRPr="00D12D38">
        <w:rPr>
          <w:rFonts w:asciiTheme="minorHAnsi" w:hAnsiTheme="minorHAnsi" w:cs="Arial"/>
          <w:b/>
          <w:bCs/>
          <w:color w:val="0000FF"/>
        </w:rPr>
        <w:tab/>
        <w:t>Pausa para café</w:t>
      </w:r>
    </w:p>
    <w:p w:rsidR="0036061A" w:rsidRPr="00D12D38" w:rsidRDefault="0036061A" w:rsidP="003A1F1B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lang w:val="es-ES_tradnl"/>
        </w:rPr>
        <w:t>12:00-13:00</w:t>
      </w:r>
      <w:r w:rsidRPr="00D12D38">
        <w:rPr>
          <w:rFonts w:asciiTheme="minorHAnsi" w:hAnsiTheme="minorHAnsi" w:cs="Arial"/>
          <w:lang w:val="es-ES_tradnl"/>
        </w:rPr>
        <w:tab/>
        <w:t>Correlación de la OCT con las estructuras retinianas</w:t>
      </w:r>
      <w:r w:rsidR="00E30B36" w:rsidRPr="00D12D38">
        <w:rPr>
          <w:rFonts w:asciiTheme="minorHAnsi" w:hAnsiTheme="minorHAnsi" w:cs="Arial"/>
          <w:lang w:val="es-ES_tradnl"/>
        </w:rPr>
        <w:t xml:space="preserve"> </w:t>
      </w:r>
      <w:r w:rsidR="00021B5C">
        <w:rPr>
          <w:rFonts w:asciiTheme="minorHAnsi" w:hAnsiTheme="minorHAnsi"/>
        </w:rPr>
        <w:t>(</w:t>
      </w:r>
      <w:r w:rsidR="00021B5C" w:rsidRPr="00D12D38">
        <w:rPr>
          <w:rFonts w:asciiTheme="minorHAnsi" w:hAnsiTheme="minorHAnsi"/>
        </w:rPr>
        <w:t>N</w:t>
      </w:r>
      <w:r w:rsidR="00021B5C">
        <w:rPr>
          <w:rFonts w:asciiTheme="minorHAnsi" w:hAnsiTheme="minorHAnsi"/>
        </w:rPr>
        <w:t>. Cuenca Navarro)</w:t>
      </w:r>
    </w:p>
    <w:p w:rsidR="00A367ED" w:rsidRPr="00D12D38" w:rsidRDefault="003A1F1B" w:rsidP="003A1F1B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lang w:val="es-ES_tradnl"/>
        </w:rPr>
      </w:pPr>
      <w:r w:rsidRPr="00D12D38">
        <w:rPr>
          <w:rFonts w:asciiTheme="minorHAnsi" w:hAnsiTheme="minorHAnsi" w:cs="Arial"/>
          <w:lang w:val="es-ES_tradnl"/>
        </w:rPr>
        <w:t>1</w:t>
      </w:r>
      <w:r w:rsidR="0036061A" w:rsidRPr="00D12D38">
        <w:rPr>
          <w:rFonts w:asciiTheme="minorHAnsi" w:hAnsiTheme="minorHAnsi" w:cs="Arial"/>
          <w:lang w:val="es-ES_tradnl"/>
        </w:rPr>
        <w:t>3</w:t>
      </w:r>
      <w:r w:rsidRPr="00D12D38">
        <w:rPr>
          <w:rFonts w:asciiTheme="minorHAnsi" w:hAnsiTheme="minorHAnsi" w:cs="Arial"/>
          <w:lang w:val="es-ES_tradnl"/>
        </w:rPr>
        <w:t>:</w:t>
      </w:r>
      <w:r w:rsidR="0036061A" w:rsidRPr="00D12D38">
        <w:rPr>
          <w:rFonts w:asciiTheme="minorHAnsi" w:hAnsiTheme="minorHAnsi" w:cs="Arial"/>
          <w:lang w:val="es-ES_tradnl"/>
        </w:rPr>
        <w:t>0</w:t>
      </w:r>
      <w:r w:rsidRPr="00D12D38">
        <w:rPr>
          <w:rFonts w:asciiTheme="minorHAnsi" w:hAnsiTheme="minorHAnsi" w:cs="Arial"/>
          <w:lang w:val="es-ES_tradnl"/>
        </w:rPr>
        <w:t>0-1</w:t>
      </w:r>
      <w:r w:rsidR="0036061A" w:rsidRPr="00D12D38">
        <w:rPr>
          <w:rFonts w:asciiTheme="minorHAnsi" w:hAnsiTheme="minorHAnsi" w:cs="Arial"/>
          <w:lang w:val="es-ES_tradnl"/>
        </w:rPr>
        <w:t>3</w:t>
      </w:r>
      <w:r w:rsidRPr="00D12D38">
        <w:rPr>
          <w:rFonts w:asciiTheme="minorHAnsi" w:hAnsiTheme="minorHAnsi" w:cs="Arial"/>
          <w:lang w:val="es-ES_tradnl"/>
        </w:rPr>
        <w:t>:</w:t>
      </w:r>
      <w:r w:rsidR="0036061A" w:rsidRPr="00D12D38">
        <w:rPr>
          <w:rFonts w:asciiTheme="minorHAnsi" w:hAnsiTheme="minorHAnsi" w:cs="Arial"/>
          <w:lang w:val="es-ES_tradnl"/>
        </w:rPr>
        <w:t>30</w:t>
      </w:r>
      <w:r w:rsidR="00EB4751">
        <w:rPr>
          <w:rFonts w:asciiTheme="minorHAnsi" w:hAnsiTheme="minorHAnsi" w:cs="Arial"/>
          <w:lang w:val="es-ES_tradnl"/>
        </w:rPr>
        <w:tab/>
      </w:r>
      <w:r w:rsidR="0036061A" w:rsidRPr="00D12D38">
        <w:rPr>
          <w:rFonts w:asciiTheme="minorHAnsi" w:hAnsiTheme="minorHAnsi" w:cs="Arial"/>
          <w:lang w:val="es-ES_tradnl"/>
        </w:rPr>
        <w:t>Ensayo clínico NOIANA</w:t>
      </w:r>
      <w:r w:rsidR="00021B5C">
        <w:rPr>
          <w:rFonts w:asciiTheme="minorHAnsi" w:hAnsiTheme="minorHAnsi" w:cs="Arial"/>
          <w:lang w:val="es-ES_tradnl"/>
        </w:rPr>
        <w:t xml:space="preserve"> (M. </w:t>
      </w:r>
      <w:r w:rsidR="0036061A" w:rsidRPr="00D12D38">
        <w:rPr>
          <w:rFonts w:asciiTheme="minorHAnsi" w:hAnsiTheme="minorHAnsi" w:cs="Arial"/>
          <w:lang w:val="es-ES_tradnl"/>
        </w:rPr>
        <w:t>Para Prieto</w:t>
      </w:r>
      <w:r w:rsidR="00021B5C">
        <w:rPr>
          <w:rFonts w:asciiTheme="minorHAnsi" w:hAnsiTheme="minorHAnsi" w:cs="Arial"/>
          <w:lang w:val="es-ES_tradnl"/>
        </w:rPr>
        <w:t>)</w:t>
      </w:r>
    </w:p>
    <w:p w:rsidR="00946599" w:rsidRPr="00D12D38" w:rsidRDefault="003A1F1B" w:rsidP="003A1F1B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13:30-16:</w:t>
      </w:r>
      <w:r w:rsidR="0036061A" w:rsidRPr="00D12D38">
        <w:rPr>
          <w:rFonts w:asciiTheme="minorHAnsi" w:hAnsiTheme="minorHAnsi" w:cs="Arial"/>
          <w:b/>
          <w:bCs/>
          <w:color w:val="0000FF"/>
        </w:rPr>
        <w:t>0</w:t>
      </w:r>
      <w:r w:rsidR="009C78ED">
        <w:rPr>
          <w:rFonts w:asciiTheme="minorHAnsi" w:hAnsiTheme="minorHAnsi" w:cs="Arial"/>
          <w:b/>
          <w:bCs/>
          <w:color w:val="0000FF"/>
        </w:rPr>
        <w:t>0</w:t>
      </w:r>
      <w:r w:rsidR="009C78ED">
        <w:rPr>
          <w:rFonts w:asciiTheme="minorHAnsi" w:hAnsiTheme="minorHAnsi" w:cs="Arial"/>
          <w:b/>
          <w:bCs/>
          <w:color w:val="0000FF"/>
        </w:rPr>
        <w:tab/>
        <w:t>Pausa para comer</w:t>
      </w:r>
    </w:p>
    <w:p w:rsidR="0036061A" w:rsidRPr="00D12D38" w:rsidRDefault="001E2823" w:rsidP="003A1F1B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1E2823">
        <w:rPr>
          <w:rFonts w:asciiTheme="minorHAnsi" w:hAnsiTheme="minorHAnsi"/>
          <w:noProof/>
        </w:rPr>
        <w:pict>
          <v:rect id="_x0000_i1029" alt="" style="width:453.5pt;height:.05pt;mso-width-percent:0;mso-height-percent:0;mso-width-percent:0;mso-height-percent:0" o:hralign="center" o:hrstd="t" o:hr="t" fillcolor="#a0a0a0" stroked="f"/>
        </w:pict>
      </w:r>
    </w:p>
    <w:p w:rsidR="009C78ED" w:rsidRPr="00D12D38" w:rsidRDefault="009C78ED" w:rsidP="009C78ED">
      <w:pPr>
        <w:spacing w:line="360" w:lineRule="auto"/>
        <w:jc w:val="center"/>
        <w:rPr>
          <w:rFonts w:asciiTheme="minorHAnsi" w:hAnsiTheme="minorHAnsi" w:cs="Arial"/>
          <w:b/>
          <w:bCs/>
          <w:color w:val="0000FF"/>
          <w:u w:val="single"/>
        </w:rPr>
      </w:pPr>
      <w:r w:rsidRPr="00D12D38">
        <w:rPr>
          <w:rFonts w:asciiTheme="minorHAnsi" w:hAnsiTheme="minorHAnsi" w:cs="Arial"/>
          <w:b/>
          <w:bCs/>
          <w:color w:val="0000FF"/>
          <w:u w:val="single"/>
        </w:rPr>
        <w:t>MIÉRCOLES, 10 DE ABRIL DE 2019</w:t>
      </w:r>
    </w:p>
    <w:p w:rsidR="00946599" w:rsidRPr="00D12D38" w:rsidRDefault="00F0666D" w:rsidP="004345F4">
      <w:pPr>
        <w:tabs>
          <w:tab w:val="left" w:pos="1276"/>
        </w:tabs>
        <w:spacing w:line="360" w:lineRule="auto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16:30-</w:t>
      </w:r>
      <w:r w:rsidR="00A273E4" w:rsidRPr="00D12D38">
        <w:rPr>
          <w:rFonts w:asciiTheme="minorHAnsi" w:hAnsiTheme="minorHAnsi" w:cs="Arial"/>
          <w:b/>
          <w:bCs/>
          <w:color w:val="0000FF"/>
        </w:rPr>
        <w:t>19:00</w:t>
      </w:r>
      <w:r w:rsidR="00EB4751">
        <w:rPr>
          <w:rFonts w:asciiTheme="minorHAnsi" w:hAnsiTheme="minorHAnsi" w:cs="Arial"/>
          <w:b/>
          <w:bCs/>
          <w:color w:val="0000FF"/>
        </w:rPr>
        <w:t xml:space="preserve"> </w:t>
      </w:r>
      <w:r w:rsidR="009C78ED">
        <w:rPr>
          <w:rFonts w:asciiTheme="minorHAnsi" w:hAnsiTheme="minorHAnsi" w:cs="Arial"/>
          <w:b/>
          <w:bCs/>
          <w:color w:val="0000FF"/>
        </w:rPr>
        <w:t>horas.</w:t>
      </w:r>
      <w:r w:rsidRPr="00D12D38">
        <w:rPr>
          <w:rFonts w:asciiTheme="minorHAnsi" w:hAnsiTheme="minorHAnsi" w:cs="Arial"/>
          <w:b/>
          <w:bCs/>
          <w:color w:val="0000FF"/>
        </w:rPr>
        <w:t xml:space="preserve"> </w:t>
      </w:r>
      <w:r w:rsidR="000F163A" w:rsidRPr="00D12D38">
        <w:rPr>
          <w:rFonts w:asciiTheme="minorHAnsi" w:hAnsiTheme="minorHAnsi" w:cs="Arial"/>
          <w:b/>
          <w:bCs/>
          <w:color w:val="0000FF"/>
        </w:rPr>
        <w:t>Módulo de Enfermedades Raras de la retina</w:t>
      </w:r>
    </w:p>
    <w:p w:rsidR="00F0666D" w:rsidRPr="00D12D38" w:rsidRDefault="002E29FC" w:rsidP="004345F4">
      <w:pPr>
        <w:tabs>
          <w:tab w:val="left" w:pos="1276"/>
        </w:tabs>
        <w:spacing w:line="360" w:lineRule="auto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Profesor coordinador</w:t>
      </w:r>
      <w:r w:rsidR="00F0666D" w:rsidRPr="00D12D38">
        <w:rPr>
          <w:rFonts w:asciiTheme="minorHAnsi" w:hAnsiTheme="minorHAnsi" w:cs="Arial"/>
          <w:b/>
          <w:bCs/>
          <w:color w:val="0000FF"/>
        </w:rPr>
        <w:t>: Dr</w:t>
      </w:r>
      <w:r w:rsidR="00C541C9" w:rsidRPr="00D12D38">
        <w:rPr>
          <w:rFonts w:asciiTheme="minorHAnsi" w:hAnsiTheme="minorHAnsi" w:cs="Arial"/>
          <w:b/>
          <w:bCs/>
          <w:color w:val="0000FF"/>
        </w:rPr>
        <w:t>a</w:t>
      </w:r>
      <w:r w:rsidR="00F0666D" w:rsidRPr="00D12D38">
        <w:rPr>
          <w:rFonts w:asciiTheme="minorHAnsi" w:hAnsiTheme="minorHAnsi" w:cs="Arial"/>
          <w:b/>
          <w:bCs/>
          <w:color w:val="0000FF"/>
        </w:rPr>
        <w:t xml:space="preserve">. </w:t>
      </w:r>
      <w:r w:rsidR="000F163A" w:rsidRPr="00D12D38">
        <w:rPr>
          <w:rFonts w:asciiTheme="minorHAnsi" w:hAnsiTheme="minorHAnsi" w:cs="Arial"/>
          <w:b/>
          <w:bCs/>
          <w:color w:val="0000FF"/>
        </w:rPr>
        <w:t xml:space="preserve">Rosa </w:t>
      </w:r>
      <w:r w:rsidR="0004384A">
        <w:rPr>
          <w:rFonts w:asciiTheme="minorHAnsi" w:hAnsiTheme="minorHAnsi" w:cs="Arial"/>
          <w:b/>
          <w:bCs/>
          <w:color w:val="0000FF"/>
        </w:rPr>
        <w:t xml:space="preserve">Mª </w:t>
      </w:r>
      <w:r w:rsidR="000F163A" w:rsidRPr="00D12D38">
        <w:rPr>
          <w:rFonts w:asciiTheme="minorHAnsi" w:hAnsiTheme="minorHAnsi" w:cs="Arial"/>
          <w:b/>
          <w:bCs/>
          <w:color w:val="0000FF"/>
        </w:rPr>
        <w:t>Coco</w:t>
      </w:r>
      <w:r w:rsidR="00A60C1E">
        <w:rPr>
          <w:rFonts w:asciiTheme="minorHAnsi" w:hAnsiTheme="minorHAnsi" w:cs="Arial"/>
          <w:b/>
          <w:bCs/>
          <w:color w:val="0000FF"/>
        </w:rPr>
        <w:t xml:space="preserve"> Martín </w:t>
      </w:r>
    </w:p>
    <w:p w:rsidR="000F163A" w:rsidRPr="00D12D38" w:rsidRDefault="004A7AE5" w:rsidP="00EB4751">
      <w:pPr>
        <w:spacing w:line="360" w:lineRule="auto"/>
        <w:ind w:left="1416" w:hanging="1416"/>
        <w:jc w:val="both"/>
        <w:rPr>
          <w:rFonts w:asciiTheme="minorHAnsi" w:hAnsiTheme="minorHAnsi"/>
          <w:color w:val="000000" w:themeColor="text1"/>
        </w:rPr>
      </w:pPr>
      <w:r w:rsidRPr="00D12D38">
        <w:rPr>
          <w:rFonts w:asciiTheme="minorHAnsi" w:hAnsiTheme="minorHAnsi"/>
          <w:color w:val="000000" w:themeColor="text1"/>
        </w:rPr>
        <w:t>16:30</w:t>
      </w:r>
      <w:r w:rsidR="000F163A" w:rsidRPr="00D12D38">
        <w:rPr>
          <w:rFonts w:asciiTheme="minorHAnsi" w:hAnsiTheme="minorHAnsi"/>
          <w:color w:val="000000" w:themeColor="text1"/>
        </w:rPr>
        <w:t>-</w:t>
      </w:r>
      <w:r w:rsidR="00EB4751">
        <w:rPr>
          <w:rFonts w:asciiTheme="minorHAnsi" w:hAnsiTheme="minorHAnsi"/>
          <w:color w:val="000000" w:themeColor="text1"/>
        </w:rPr>
        <w:t>17:00</w:t>
      </w:r>
      <w:r w:rsidR="00EB4751">
        <w:rPr>
          <w:rFonts w:asciiTheme="minorHAnsi" w:hAnsiTheme="minorHAnsi"/>
          <w:color w:val="000000" w:themeColor="text1"/>
        </w:rPr>
        <w:tab/>
      </w:r>
      <w:proofErr w:type="spellStart"/>
      <w:r w:rsidR="000F163A" w:rsidRPr="00D12D38">
        <w:rPr>
          <w:rFonts w:asciiTheme="minorHAnsi" w:hAnsiTheme="minorHAnsi"/>
          <w:color w:val="000000" w:themeColor="text1"/>
        </w:rPr>
        <w:t>Biomarcadores</w:t>
      </w:r>
      <w:proofErr w:type="spellEnd"/>
      <w:r w:rsidR="000F163A" w:rsidRPr="00D12D38">
        <w:rPr>
          <w:rFonts w:asciiTheme="minorHAnsi" w:hAnsiTheme="minorHAnsi"/>
          <w:color w:val="000000" w:themeColor="text1"/>
        </w:rPr>
        <w:t xml:space="preserve"> de </w:t>
      </w:r>
      <w:r w:rsidR="00021B5C">
        <w:rPr>
          <w:rFonts w:asciiTheme="minorHAnsi" w:hAnsiTheme="minorHAnsi"/>
          <w:color w:val="000000" w:themeColor="text1"/>
        </w:rPr>
        <w:t xml:space="preserve">estrés </w:t>
      </w:r>
      <w:r w:rsidR="000F163A" w:rsidRPr="00D12D38">
        <w:rPr>
          <w:rFonts w:asciiTheme="minorHAnsi" w:hAnsiTheme="minorHAnsi"/>
          <w:color w:val="000000" w:themeColor="text1"/>
        </w:rPr>
        <w:t xml:space="preserve">en </w:t>
      </w:r>
      <w:proofErr w:type="spellStart"/>
      <w:r w:rsidR="000F163A" w:rsidRPr="00D12D38">
        <w:rPr>
          <w:rFonts w:asciiTheme="minorHAnsi" w:hAnsiTheme="minorHAnsi"/>
          <w:color w:val="000000" w:themeColor="text1"/>
        </w:rPr>
        <w:t>Retinosis</w:t>
      </w:r>
      <w:proofErr w:type="spellEnd"/>
      <w:r w:rsidR="000F163A" w:rsidRPr="00D12D38">
        <w:rPr>
          <w:rFonts w:asciiTheme="minorHAnsi" w:hAnsiTheme="minorHAnsi"/>
          <w:color w:val="000000" w:themeColor="text1"/>
        </w:rPr>
        <w:t xml:space="preserve"> Pigmentaria. Estudio colaborativo con </w:t>
      </w:r>
      <w:r w:rsidR="00021B5C">
        <w:rPr>
          <w:rFonts w:asciiTheme="minorHAnsi" w:hAnsiTheme="minorHAnsi"/>
          <w:color w:val="000000" w:themeColor="text1"/>
        </w:rPr>
        <w:t xml:space="preserve">ACLARP (S. </w:t>
      </w:r>
      <w:r w:rsidR="000F163A" w:rsidRPr="00D12D38">
        <w:rPr>
          <w:rFonts w:asciiTheme="minorHAnsi" w:hAnsiTheme="minorHAnsi"/>
          <w:color w:val="000000" w:themeColor="text1"/>
        </w:rPr>
        <w:t>Pastor-Idoate</w:t>
      </w:r>
      <w:r w:rsidR="00021B5C">
        <w:rPr>
          <w:rFonts w:asciiTheme="minorHAnsi" w:hAnsiTheme="minorHAnsi"/>
          <w:color w:val="000000" w:themeColor="text1"/>
        </w:rPr>
        <w:t>)</w:t>
      </w:r>
    </w:p>
    <w:p w:rsidR="000F163A" w:rsidRPr="00D12D38" w:rsidRDefault="000F163A" w:rsidP="0004384A">
      <w:pPr>
        <w:tabs>
          <w:tab w:val="left" w:pos="1276"/>
        </w:tabs>
        <w:spacing w:line="360" w:lineRule="auto"/>
        <w:ind w:left="1272" w:hanging="1272"/>
        <w:jc w:val="both"/>
        <w:rPr>
          <w:rFonts w:asciiTheme="minorHAnsi" w:hAnsiTheme="minorHAnsi" w:cs="Arial"/>
          <w:bCs/>
          <w:color w:val="000000" w:themeColor="text1"/>
        </w:rPr>
      </w:pPr>
      <w:r w:rsidRPr="00D12D38">
        <w:rPr>
          <w:rFonts w:asciiTheme="minorHAnsi" w:hAnsiTheme="minorHAnsi" w:cs="Arial"/>
          <w:bCs/>
          <w:color w:val="000000" w:themeColor="text1"/>
        </w:rPr>
        <w:lastRenderedPageBreak/>
        <w:t>1</w:t>
      </w:r>
      <w:r w:rsidR="004A7AE5" w:rsidRPr="00D12D38">
        <w:rPr>
          <w:rFonts w:asciiTheme="minorHAnsi" w:hAnsiTheme="minorHAnsi" w:cs="Arial"/>
          <w:bCs/>
          <w:color w:val="000000" w:themeColor="text1"/>
        </w:rPr>
        <w:t>7:0</w:t>
      </w:r>
      <w:r w:rsidRPr="00D12D38">
        <w:rPr>
          <w:rFonts w:asciiTheme="minorHAnsi" w:hAnsiTheme="minorHAnsi" w:cs="Arial"/>
          <w:bCs/>
          <w:color w:val="000000" w:themeColor="text1"/>
        </w:rPr>
        <w:t>0-1</w:t>
      </w:r>
      <w:r w:rsidR="004A7AE5" w:rsidRPr="00D12D38">
        <w:rPr>
          <w:rFonts w:asciiTheme="minorHAnsi" w:hAnsiTheme="minorHAnsi" w:cs="Arial"/>
          <w:bCs/>
          <w:color w:val="000000" w:themeColor="text1"/>
        </w:rPr>
        <w:t>7</w:t>
      </w:r>
      <w:r w:rsidRPr="00D12D38">
        <w:rPr>
          <w:rFonts w:asciiTheme="minorHAnsi" w:hAnsiTheme="minorHAnsi" w:cs="Arial"/>
          <w:bCs/>
          <w:color w:val="000000" w:themeColor="text1"/>
        </w:rPr>
        <w:t>: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>30</w:t>
      </w:r>
      <w:r w:rsidR="0004384A">
        <w:rPr>
          <w:rFonts w:asciiTheme="minorHAnsi" w:hAnsiTheme="minorHAnsi" w:cs="Arial"/>
          <w:bCs/>
          <w:color w:val="000000" w:themeColor="text1"/>
        </w:rPr>
        <w:tab/>
      </w:r>
      <w:r w:rsidRPr="00D12D38">
        <w:rPr>
          <w:rFonts w:asciiTheme="minorHAnsi" w:hAnsiTheme="minorHAnsi" w:cs="Arial"/>
          <w:bCs/>
          <w:color w:val="000000" w:themeColor="text1"/>
        </w:rPr>
        <w:t>Las asociaciones de pacientes como elemento clave de la investigación en</w:t>
      </w:r>
      <w:r w:rsidR="00FD5938" w:rsidRPr="00D12D38">
        <w:rPr>
          <w:rFonts w:asciiTheme="minorHAnsi" w:hAnsiTheme="minorHAnsi" w:cs="Arial"/>
          <w:bCs/>
          <w:color w:val="000000" w:themeColor="text1"/>
        </w:rPr>
        <w:t xml:space="preserve"> </w:t>
      </w:r>
      <w:r w:rsidR="0004384A">
        <w:rPr>
          <w:rFonts w:asciiTheme="minorHAnsi" w:hAnsiTheme="minorHAnsi" w:cs="Arial"/>
          <w:bCs/>
          <w:color w:val="000000" w:themeColor="text1"/>
        </w:rPr>
        <w:t>enfermedades raras (A. Esteban)</w:t>
      </w:r>
    </w:p>
    <w:p w:rsidR="000F163A" w:rsidRPr="00D12D38" w:rsidRDefault="000F163A" w:rsidP="000F163A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Cs/>
          <w:color w:val="000000" w:themeColor="text1"/>
        </w:rPr>
      </w:pPr>
      <w:r w:rsidRPr="00D12D38">
        <w:rPr>
          <w:rFonts w:asciiTheme="minorHAnsi" w:hAnsiTheme="minorHAnsi" w:cs="Arial"/>
          <w:bCs/>
          <w:color w:val="000000" w:themeColor="text1"/>
        </w:rPr>
        <w:t>1</w:t>
      </w:r>
      <w:r w:rsidR="004A7AE5" w:rsidRPr="00D12D38">
        <w:rPr>
          <w:rFonts w:asciiTheme="minorHAnsi" w:hAnsiTheme="minorHAnsi" w:cs="Arial"/>
          <w:bCs/>
          <w:color w:val="000000" w:themeColor="text1"/>
        </w:rPr>
        <w:t>7</w:t>
      </w:r>
      <w:r w:rsidRPr="00D12D38">
        <w:rPr>
          <w:rFonts w:asciiTheme="minorHAnsi" w:hAnsiTheme="minorHAnsi" w:cs="Arial"/>
          <w:bCs/>
          <w:color w:val="000000" w:themeColor="text1"/>
        </w:rPr>
        <w:t>: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>30</w:t>
      </w:r>
      <w:r w:rsidRPr="00D12D38">
        <w:rPr>
          <w:rFonts w:asciiTheme="minorHAnsi" w:hAnsiTheme="minorHAnsi" w:cs="Arial"/>
          <w:bCs/>
          <w:color w:val="000000" w:themeColor="text1"/>
        </w:rPr>
        <w:t>-1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>8</w:t>
      </w:r>
      <w:r w:rsidRPr="00D12D38">
        <w:rPr>
          <w:rFonts w:asciiTheme="minorHAnsi" w:hAnsiTheme="minorHAnsi" w:cs="Arial"/>
          <w:bCs/>
          <w:color w:val="000000" w:themeColor="text1"/>
        </w:rPr>
        <w:t>: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>00</w:t>
      </w:r>
      <w:r w:rsidR="0004384A">
        <w:rPr>
          <w:rFonts w:asciiTheme="minorHAnsi" w:hAnsiTheme="minorHAnsi" w:cs="Arial"/>
          <w:bCs/>
          <w:color w:val="000000" w:themeColor="text1"/>
        </w:rPr>
        <w:tab/>
      </w:r>
      <w:r w:rsidRPr="00D12D38">
        <w:rPr>
          <w:rFonts w:asciiTheme="minorHAnsi" w:hAnsiTheme="minorHAnsi" w:cs="Arial"/>
          <w:bCs/>
          <w:color w:val="000000" w:themeColor="text1"/>
        </w:rPr>
        <w:t>El papel de la industria farmacéu</w:t>
      </w:r>
      <w:r w:rsidR="0004384A">
        <w:rPr>
          <w:rFonts w:asciiTheme="minorHAnsi" w:hAnsiTheme="minorHAnsi" w:cs="Arial"/>
          <w:bCs/>
          <w:color w:val="000000" w:themeColor="text1"/>
        </w:rPr>
        <w:t>tica en las enfermedades raras (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>A</w:t>
      </w:r>
      <w:r w:rsidR="0004384A">
        <w:rPr>
          <w:rFonts w:asciiTheme="minorHAnsi" w:hAnsiTheme="minorHAnsi" w:cs="Arial"/>
          <w:bCs/>
          <w:color w:val="000000" w:themeColor="text1"/>
        </w:rPr>
        <w:t>.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 xml:space="preserve"> </w:t>
      </w:r>
      <w:r w:rsidR="00D316D8" w:rsidRPr="00D12D38">
        <w:rPr>
          <w:rFonts w:asciiTheme="minorHAnsi" w:hAnsiTheme="minorHAnsi" w:cs="Arial"/>
          <w:bCs/>
          <w:color w:val="000000" w:themeColor="text1"/>
        </w:rPr>
        <w:t>Peláez</w:t>
      </w:r>
      <w:r w:rsidR="0004384A">
        <w:rPr>
          <w:rFonts w:asciiTheme="minorHAnsi" w:hAnsiTheme="minorHAnsi" w:cs="Arial"/>
          <w:bCs/>
          <w:color w:val="000000" w:themeColor="text1"/>
        </w:rPr>
        <w:t>)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 xml:space="preserve"> </w:t>
      </w:r>
    </w:p>
    <w:p w:rsidR="000F163A" w:rsidRPr="00D12D38" w:rsidRDefault="000F163A" w:rsidP="000F163A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Cs/>
          <w:color w:val="000000" w:themeColor="text1"/>
        </w:rPr>
      </w:pPr>
      <w:r w:rsidRPr="00D12D38">
        <w:rPr>
          <w:rFonts w:asciiTheme="minorHAnsi" w:hAnsiTheme="minorHAnsi" w:cs="Arial"/>
          <w:bCs/>
          <w:color w:val="000000" w:themeColor="text1"/>
        </w:rPr>
        <w:t>1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>8:00 18:15</w:t>
      </w:r>
      <w:r w:rsidR="0004384A">
        <w:rPr>
          <w:rFonts w:asciiTheme="minorHAnsi" w:hAnsiTheme="minorHAnsi" w:cs="Arial"/>
          <w:bCs/>
          <w:color w:val="000000" w:themeColor="text1"/>
        </w:rPr>
        <w:tab/>
      </w:r>
      <w:r w:rsidR="00A273E4" w:rsidRPr="00D12D38">
        <w:rPr>
          <w:rFonts w:asciiTheme="minorHAnsi" w:hAnsiTheme="minorHAnsi" w:cs="Arial"/>
          <w:bCs/>
          <w:color w:val="000000" w:themeColor="text1"/>
        </w:rPr>
        <w:t>La</w:t>
      </w:r>
      <w:r w:rsidR="0004384A">
        <w:rPr>
          <w:rFonts w:asciiTheme="minorHAnsi" w:hAnsiTheme="minorHAnsi" w:cs="Arial"/>
          <w:bCs/>
          <w:color w:val="000000" w:themeColor="text1"/>
        </w:rPr>
        <w:t xml:space="preserve">s Redes Europeas de Referencia (JC. 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>Pastor</w:t>
      </w:r>
      <w:r w:rsidR="0004384A">
        <w:rPr>
          <w:rFonts w:asciiTheme="minorHAnsi" w:hAnsiTheme="minorHAnsi" w:cs="Arial"/>
          <w:bCs/>
          <w:color w:val="000000" w:themeColor="text1"/>
        </w:rPr>
        <w:t xml:space="preserve"> Jimeno)</w:t>
      </w:r>
    </w:p>
    <w:p w:rsidR="000F163A" w:rsidRPr="00D12D38" w:rsidRDefault="000F163A" w:rsidP="000F163A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Cs/>
          <w:color w:val="000000" w:themeColor="text1"/>
        </w:rPr>
      </w:pPr>
      <w:r w:rsidRPr="00D12D38">
        <w:rPr>
          <w:rFonts w:asciiTheme="minorHAnsi" w:hAnsiTheme="minorHAnsi" w:cs="Arial"/>
          <w:bCs/>
          <w:color w:val="000000" w:themeColor="text1"/>
        </w:rPr>
        <w:t>1</w:t>
      </w:r>
      <w:r w:rsidR="00320BD4" w:rsidRPr="00D12D38">
        <w:rPr>
          <w:rFonts w:asciiTheme="minorHAnsi" w:hAnsiTheme="minorHAnsi" w:cs="Arial"/>
          <w:bCs/>
          <w:color w:val="000000" w:themeColor="text1"/>
        </w:rPr>
        <w:t>8</w:t>
      </w:r>
      <w:r w:rsidRPr="00D12D38">
        <w:rPr>
          <w:rFonts w:asciiTheme="minorHAnsi" w:hAnsiTheme="minorHAnsi" w:cs="Arial"/>
          <w:bCs/>
          <w:color w:val="000000" w:themeColor="text1"/>
        </w:rPr>
        <w:t>: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>15</w:t>
      </w:r>
      <w:r w:rsidRPr="00D12D38">
        <w:rPr>
          <w:rFonts w:asciiTheme="minorHAnsi" w:hAnsiTheme="minorHAnsi" w:cs="Arial"/>
          <w:bCs/>
          <w:color w:val="000000" w:themeColor="text1"/>
        </w:rPr>
        <w:t>- 1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>8</w:t>
      </w:r>
      <w:r w:rsidR="0004384A">
        <w:rPr>
          <w:rFonts w:asciiTheme="minorHAnsi" w:hAnsiTheme="minorHAnsi" w:cs="Arial"/>
          <w:bCs/>
          <w:color w:val="000000" w:themeColor="text1"/>
        </w:rPr>
        <w:t>:45</w:t>
      </w:r>
      <w:r w:rsidR="0004384A">
        <w:rPr>
          <w:rFonts w:asciiTheme="minorHAnsi" w:hAnsiTheme="minorHAnsi" w:cs="Arial"/>
          <w:bCs/>
          <w:color w:val="000000" w:themeColor="text1"/>
        </w:rPr>
        <w:tab/>
        <w:t>Mecenazgo (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>Y</w:t>
      </w:r>
      <w:r w:rsidR="0004384A">
        <w:rPr>
          <w:rFonts w:asciiTheme="minorHAnsi" w:hAnsiTheme="minorHAnsi" w:cs="Arial"/>
          <w:bCs/>
          <w:color w:val="000000" w:themeColor="text1"/>
        </w:rPr>
        <w:t>.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 xml:space="preserve"> Calvo</w:t>
      </w:r>
      <w:r w:rsidR="0004384A">
        <w:rPr>
          <w:rFonts w:asciiTheme="minorHAnsi" w:hAnsiTheme="minorHAnsi" w:cs="Arial"/>
          <w:bCs/>
          <w:color w:val="000000" w:themeColor="text1"/>
        </w:rPr>
        <w:t xml:space="preserve"> Conde)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 xml:space="preserve"> </w:t>
      </w:r>
    </w:p>
    <w:p w:rsidR="00946599" w:rsidRPr="0043629D" w:rsidRDefault="0004384A" w:rsidP="003A1F1B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Cs/>
          <w:color w:val="000000" w:themeColor="text1"/>
        </w:rPr>
        <w:t>18:45:19:00</w:t>
      </w:r>
      <w:r>
        <w:rPr>
          <w:rFonts w:asciiTheme="minorHAnsi" w:hAnsiTheme="minorHAnsi" w:cs="Arial"/>
          <w:bCs/>
          <w:color w:val="000000" w:themeColor="text1"/>
        </w:rPr>
        <w:tab/>
      </w:r>
      <w:r w:rsidR="00A273E4" w:rsidRPr="00D12D38">
        <w:rPr>
          <w:rFonts w:asciiTheme="minorHAnsi" w:hAnsiTheme="minorHAnsi" w:cs="Arial"/>
          <w:bCs/>
          <w:color w:val="000000" w:themeColor="text1"/>
        </w:rPr>
        <w:t>Coloquio</w:t>
      </w:r>
      <w:r w:rsidR="00D316D8" w:rsidRPr="00D12D38">
        <w:rPr>
          <w:rFonts w:asciiTheme="minorHAnsi" w:hAnsiTheme="minorHAnsi" w:cs="Arial"/>
          <w:bCs/>
          <w:color w:val="000000" w:themeColor="text1"/>
        </w:rPr>
        <w:t xml:space="preserve">. </w:t>
      </w:r>
    </w:p>
    <w:p w:rsidR="004345F4" w:rsidRPr="00D12D38" w:rsidRDefault="001E2823" w:rsidP="003A1F1B">
      <w:pPr>
        <w:spacing w:line="360" w:lineRule="auto"/>
        <w:jc w:val="center"/>
        <w:rPr>
          <w:rFonts w:asciiTheme="minorHAnsi" w:hAnsiTheme="minorHAnsi" w:cs="Arial"/>
          <w:b/>
          <w:bCs/>
          <w:color w:val="0000FF"/>
        </w:rPr>
      </w:pPr>
      <w:r w:rsidRPr="001E2823">
        <w:rPr>
          <w:rFonts w:asciiTheme="minorHAnsi" w:hAnsiTheme="minorHAnsi"/>
          <w:noProof/>
        </w:rPr>
        <w:pict>
          <v:rect id="_x0000_i1030" alt="" style="width:453.5pt;height:.05pt;mso-width-percent:0;mso-height-percent:0;mso-width-percent:0;mso-height-percent:0" o:hralign="center" o:hrstd="t" o:hr="t" fillcolor="#a0a0a0" stroked="f"/>
        </w:pict>
      </w:r>
    </w:p>
    <w:p w:rsidR="003A1F1B" w:rsidRPr="00D12D38" w:rsidRDefault="003A1F1B" w:rsidP="003A1F1B">
      <w:pPr>
        <w:spacing w:line="360" w:lineRule="auto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  <w:u w:val="single"/>
        </w:rPr>
        <w:t>JUEVES, 1</w:t>
      </w:r>
      <w:r w:rsidR="0036061A" w:rsidRPr="00D12D38">
        <w:rPr>
          <w:rFonts w:asciiTheme="minorHAnsi" w:hAnsiTheme="minorHAnsi" w:cs="Arial"/>
          <w:b/>
          <w:bCs/>
          <w:color w:val="0000FF"/>
          <w:u w:val="single"/>
        </w:rPr>
        <w:t>1</w:t>
      </w:r>
      <w:r w:rsidRPr="00D12D38">
        <w:rPr>
          <w:rFonts w:asciiTheme="minorHAnsi" w:hAnsiTheme="minorHAnsi" w:cs="Arial"/>
          <w:b/>
          <w:bCs/>
          <w:color w:val="0000FF"/>
          <w:u w:val="single"/>
        </w:rPr>
        <w:t xml:space="preserve"> DE ABRIL DE 201</w:t>
      </w:r>
      <w:r w:rsidR="0036061A" w:rsidRPr="00D12D38">
        <w:rPr>
          <w:rFonts w:asciiTheme="minorHAnsi" w:hAnsiTheme="minorHAnsi" w:cs="Arial"/>
          <w:b/>
          <w:bCs/>
          <w:color w:val="0000FF"/>
          <w:u w:val="single"/>
        </w:rPr>
        <w:t>9</w:t>
      </w:r>
    </w:p>
    <w:p w:rsidR="003A1F1B" w:rsidRPr="00D12D38" w:rsidRDefault="002337C7" w:rsidP="003A1F1B">
      <w:pPr>
        <w:spacing w:line="360" w:lineRule="auto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color w:val="0000FF"/>
          <w:lang w:val="pt-PT"/>
        </w:rPr>
        <w:t>09:30-1</w:t>
      </w:r>
      <w:r w:rsidR="0036061A" w:rsidRPr="00D12D38">
        <w:rPr>
          <w:rFonts w:asciiTheme="minorHAnsi" w:hAnsiTheme="minorHAnsi" w:cs="Arial"/>
          <w:b/>
          <w:color w:val="0000FF"/>
          <w:lang w:val="pt-PT"/>
        </w:rPr>
        <w:t>3</w:t>
      </w:r>
      <w:r w:rsidRPr="00D12D38">
        <w:rPr>
          <w:rFonts w:asciiTheme="minorHAnsi" w:hAnsiTheme="minorHAnsi" w:cs="Arial"/>
          <w:b/>
          <w:color w:val="0000FF"/>
          <w:lang w:val="pt-PT"/>
        </w:rPr>
        <w:t>:</w:t>
      </w:r>
      <w:r w:rsidR="0036061A" w:rsidRPr="00D12D38">
        <w:rPr>
          <w:rFonts w:asciiTheme="minorHAnsi" w:hAnsiTheme="minorHAnsi" w:cs="Arial"/>
          <w:b/>
          <w:color w:val="0000FF"/>
          <w:lang w:val="pt-PT"/>
        </w:rPr>
        <w:t>3</w:t>
      </w:r>
      <w:r w:rsidR="003A1F1B" w:rsidRPr="00D12D38">
        <w:rPr>
          <w:rFonts w:asciiTheme="minorHAnsi" w:hAnsiTheme="minorHAnsi" w:cs="Arial"/>
          <w:b/>
          <w:color w:val="0000FF"/>
          <w:lang w:val="pt-PT"/>
        </w:rPr>
        <w:t>0</w:t>
      </w:r>
      <w:r w:rsidR="0004384A">
        <w:rPr>
          <w:rFonts w:asciiTheme="minorHAnsi" w:hAnsiTheme="minorHAnsi" w:cs="Arial"/>
          <w:b/>
          <w:color w:val="0000FF"/>
          <w:lang w:val="pt-PT"/>
        </w:rPr>
        <w:t xml:space="preserve"> horas.</w:t>
      </w:r>
      <w:r w:rsidR="003A1F1B" w:rsidRPr="00D12D38">
        <w:rPr>
          <w:rFonts w:asciiTheme="minorHAnsi" w:hAnsiTheme="minorHAnsi" w:cs="Arial"/>
          <w:b/>
          <w:color w:val="0000FF"/>
          <w:lang w:val="pt-PT"/>
        </w:rPr>
        <w:t xml:space="preserve"> </w:t>
      </w:r>
      <w:r w:rsidR="003A1F1B" w:rsidRPr="00D12D38">
        <w:rPr>
          <w:rFonts w:asciiTheme="minorHAnsi" w:hAnsiTheme="minorHAnsi" w:cs="Arial"/>
          <w:b/>
          <w:bCs/>
          <w:color w:val="0000FF"/>
        </w:rPr>
        <w:t>Módulo de</w:t>
      </w:r>
      <w:r w:rsidR="00C541C9" w:rsidRPr="00D12D38">
        <w:rPr>
          <w:rFonts w:asciiTheme="minorHAnsi" w:hAnsiTheme="minorHAnsi" w:cs="Arial"/>
          <w:b/>
          <w:bCs/>
          <w:color w:val="0000FF"/>
        </w:rPr>
        <w:t xml:space="preserve"> </w:t>
      </w:r>
      <w:r w:rsidR="00E30B36" w:rsidRPr="00D12D38">
        <w:rPr>
          <w:rFonts w:asciiTheme="minorHAnsi" w:hAnsiTheme="minorHAnsi" w:cs="Arial"/>
          <w:b/>
          <w:bCs/>
          <w:color w:val="0000FF"/>
        </w:rPr>
        <w:t>nuevas tecnologías: Telemedicina</w:t>
      </w:r>
      <w:r w:rsidR="003A1F1B" w:rsidRPr="00D12D38">
        <w:rPr>
          <w:rFonts w:asciiTheme="minorHAnsi" w:hAnsiTheme="minorHAnsi" w:cs="Arial"/>
          <w:b/>
          <w:bCs/>
          <w:color w:val="0000FF"/>
        </w:rPr>
        <w:t xml:space="preserve"> </w:t>
      </w:r>
    </w:p>
    <w:p w:rsidR="003A1F1B" w:rsidRPr="00D12D38" w:rsidRDefault="003A1F1B" w:rsidP="003A1F1B">
      <w:pPr>
        <w:spacing w:line="360" w:lineRule="auto"/>
        <w:jc w:val="center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Profesor</w:t>
      </w:r>
      <w:r w:rsidR="00A273E4" w:rsidRPr="00D12D38">
        <w:rPr>
          <w:rFonts w:asciiTheme="minorHAnsi" w:hAnsiTheme="minorHAnsi" w:cs="Arial"/>
          <w:b/>
          <w:bCs/>
          <w:color w:val="0000FF"/>
        </w:rPr>
        <w:t>es</w:t>
      </w:r>
      <w:r w:rsidRPr="00D12D38">
        <w:rPr>
          <w:rFonts w:asciiTheme="minorHAnsi" w:hAnsiTheme="minorHAnsi" w:cs="Arial"/>
          <w:b/>
          <w:bCs/>
          <w:color w:val="0000FF"/>
        </w:rPr>
        <w:t xml:space="preserve"> coordinador</w:t>
      </w:r>
      <w:r w:rsidR="00A273E4" w:rsidRPr="00D12D38">
        <w:rPr>
          <w:rFonts w:asciiTheme="minorHAnsi" w:hAnsiTheme="minorHAnsi" w:cs="Arial"/>
          <w:b/>
          <w:bCs/>
          <w:color w:val="0000FF"/>
        </w:rPr>
        <w:t>es</w:t>
      </w:r>
      <w:r w:rsidRPr="00D12D38">
        <w:rPr>
          <w:rFonts w:asciiTheme="minorHAnsi" w:hAnsiTheme="minorHAnsi" w:cs="Arial"/>
          <w:b/>
          <w:bCs/>
          <w:color w:val="0000FF"/>
        </w:rPr>
        <w:t xml:space="preserve">: </w:t>
      </w:r>
      <w:proofErr w:type="spellStart"/>
      <w:r w:rsidR="0004384A">
        <w:rPr>
          <w:rFonts w:asciiTheme="minorHAnsi" w:hAnsiTheme="minorHAnsi" w:cs="Arial"/>
          <w:b/>
          <w:bCs/>
          <w:color w:val="0000FF"/>
        </w:rPr>
        <w:t>Dres</w:t>
      </w:r>
      <w:proofErr w:type="spellEnd"/>
      <w:r w:rsidR="0004384A">
        <w:rPr>
          <w:rFonts w:asciiTheme="minorHAnsi" w:hAnsiTheme="minorHAnsi" w:cs="Arial"/>
          <w:b/>
          <w:bCs/>
          <w:color w:val="0000FF"/>
        </w:rPr>
        <w:t xml:space="preserve">. Mª Isabel López Gálvez y </w:t>
      </w:r>
      <w:r w:rsidR="00E30B36" w:rsidRPr="00D12D38">
        <w:rPr>
          <w:rFonts w:asciiTheme="minorHAnsi" w:hAnsiTheme="minorHAnsi" w:cs="Arial"/>
          <w:b/>
          <w:bCs/>
          <w:color w:val="0000FF"/>
        </w:rPr>
        <w:t>Salvador Pastor Idoate</w:t>
      </w:r>
    </w:p>
    <w:p w:rsidR="00543AEF" w:rsidRPr="00D12D38" w:rsidRDefault="0004384A" w:rsidP="004345F4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Cs/>
          <w:color w:val="000000" w:themeColor="text1"/>
        </w:rPr>
      </w:pPr>
      <w:r>
        <w:rPr>
          <w:rFonts w:asciiTheme="minorHAnsi" w:hAnsiTheme="minorHAnsi" w:cs="Arial"/>
          <w:bCs/>
          <w:color w:val="000000" w:themeColor="text1"/>
        </w:rPr>
        <w:t>9:30-9:45</w:t>
      </w:r>
      <w:r>
        <w:rPr>
          <w:rFonts w:asciiTheme="minorHAnsi" w:hAnsiTheme="minorHAnsi" w:cs="Arial"/>
          <w:bCs/>
          <w:color w:val="000000" w:themeColor="text1"/>
        </w:rPr>
        <w:tab/>
      </w:r>
      <w:r w:rsidR="00A273E4" w:rsidRPr="00D12D38">
        <w:rPr>
          <w:rFonts w:asciiTheme="minorHAnsi" w:hAnsiTheme="minorHAnsi" w:cs="Arial"/>
          <w:bCs/>
          <w:color w:val="000000" w:themeColor="text1"/>
        </w:rPr>
        <w:t xml:space="preserve">Datos epidemiológicos de </w:t>
      </w:r>
      <w:r>
        <w:rPr>
          <w:rFonts w:asciiTheme="minorHAnsi" w:hAnsiTheme="minorHAnsi" w:cs="Arial"/>
          <w:bCs/>
          <w:color w:val="000000" w:themeColor="text1"/>
        </w:rPr>
        <w:t xml:space="preserve">la Retinopatía Diabética (S. Pastor </w:t>
      </w:r>
      <w:r w:rsidR="00543AEF" w:rsidRPr="00D12D38">
        <w:rPr>
          <w:rFonts w:asciiTheme="minorHAnsi" w:hAnsiTheme="minorHAnsi" w:cs="Arial"/>
          <w:bCs/>
          <w:color w:val="000000" w:themeColor="text1"/>
        </w:rPr>
        <w:t>Idoate</w:t>
      </w:r>
      <w:r>
        <w:rPr>
          <w:rFonts w:asciiTheme="minorHAnsi" w:hAnsiTheme="minorHAnsi" w:cs="Arial"/>
          <w:bCs/>
          <w:color w:val="000000" w:themeColor="text1"/>
        </w:rPr>
        <w:t>)</w:t>
      </w:r>
    </w:p>
    <w:p w:rsidR="00543AEF" w:rsidRPr="00D12D38" w:rsidRDefault="0004384A" w:rsidP="0004384A">
      <w:pPr>
        <w:tabs>
          <w:tab w:val="left" w:pos="1276"/>
        </w:tabs>
        <w:spacing w:line="360" w:lineRule="auto"/>
        <w:ind w:left="1272" w:hanging="1272"/>
        <w:jc w:val="both"/>
        <w:rPr>
          <w:rFonts w:asciiTheme="minorHAnsi" w:hAnsiTheme="minorHAnsi" w:cs="Arial"/>
          <w:bCs/>
          <w:color w:val="000000" w:themeColor="text1"/>
        </w:rPr>
      </w:pPr>
      <w:r>
        <w:rPr>
          <w:rFonts w:asciiTheme="minorHAnsi" w:hAnsiTheme="minorHAnsi" w:cs="Arial"/>
          <w:bCs/>
          <w:color w:val="000000" w:themeColor="text1"/>
        </w:rPr>
        <w:t>9:45-10:45</w:t>
      </w:r>
      <w:r>
        <w:rPr>
          <w:rFonts w:asciiTheme="minorHAnsi" w:hAnsiTheme="minorHAnsi" w:cs="Arial"/>
          <w:bCs/>
          <w:color w:val="000000" w:themeColor="text1"/>
        </w:rPr>
        <w:tab/>
      </w:r>
      <w:r w:rsidR="00543AEF" w:rsidRPr="00D12D38">
        <w:rPr>
          <w:rFonts w:asciiTheme="minorHAnsi" w:hAnsiTheme="minorHAnsi" w:cs="Arial"/>
          <w:bCs/>
          <w:color w:val="000000" w:themeColor="text1"/>
        </w:rPr>
        <w:t xml:space="preserve">Campaña de cribado de la Retinopatía Diabética en Tarragona y calculadora de </w:t>
      </w:r>
      <w:r>
        <w:rPr>
          <w:rFonts w:asciiTheme="minorHAnsi" w:hAnsiTheme="minorHAnsi" w:cs="Arial"/>
          <w:bCs/>
          <w:color w:val="000000" w:themeColor="text1"/>
        </w:rPr>
        <w:t>riesgo (P. Romero Aroca)</w:t>
      </w:r>
      <w:r w:rsidR="00543AEF" w:rsidRPr="00D12D38">
        <w:rPr>
          <w:rFonts w:asciiTheme="minorHAnsi" w:hAnsiTheme="minorHAnsi" w:cs="Arial"/>
          <w:bCs/>
          <w:color w:val="000000" w:themeColor="text1"/>
        </w:rPr>
        <w:t xml:space="preserve"> </w:t>
      </w:r>
    </w:p>
    <w:p w:rsidR="00543AEF" w:rsidRPr="00D12D38" w:rsidRDefault="00543AEF" w:rsidP="004345F4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10:45-11:15 Pausa para café</w:t>
      </w:r>
    </w:p>
    <w:p w:rsidR="00543AEF" w:rsidRPr="00D12D38" w:rsidRDefault="00543AEF" w:rsidP="004345F4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Cs/>
          <w:color w:val="000000" w:themeColor="text1"/>
        </w:rPr>
      </w:pPr>
      <w:r w:rsidRPr="00D12D38">
        <w:rPr>
          <w:rFonts w:asciiTheme="minorHAnsi" w:hAnsiTheme="minorHAnsi" w:cs="Arial"/>
          <w:bCs/>
          <w:color w:val="000000" w:themeColor="text1"/>
        </w:rPr>
        <w:t>11:15</w:t>
      </w:r>
      <w:r w:rsidR="0004384A">
        <w:rPr>
          <w:rFonts w:asciiTheme="minorHAnsi" w:hAnsiTheme="minorHAnsi" w:cs="Arial"/>
          <w:bCs/>
          <w:color w:val="000000" w:themeColor="text1"/>
        </w:rPr>
        <w:t>-11:45</w:t>
      </w:r>
      <w:r w:rsidR="0004384A">
        <w:rPr>
          <w:rFonts w:asciiTheme="minorHAnsi" w:hAnsiTheme="minorHAnsi" w:cs="Arial"/>
          <w:bCs/>
          <w:color w:val="000000" w:themeColor="text1"/>
        </w:rPr>
        <w:tab/>
      </w:r>
      <w:r w:rsidR="00206FAB" w:rsidRPr="00D12D38">
        <w:rPr>
          <w:rFonts w:asciiTheme="minorHAnsi" w:hAnsiTheme="minorHAnsi" w:cs="Arial"/>
          <w:bCs/>
          <w:color w:val="000000" w:themeColor="text1"/>
        </w:rPr>
        <w:t>Aplicaciones d</w:t>
      </w:r>
      <w:r w:rsidR="0004384A">
        <w:rPr>
          <w:rFonts w:asciiTheme="minorHAnsi" w:hAnsiTheme="minorHAnsi" w:cs="Arial"/>
          <w:bCs/>
          <w:color w:val="000000" w:themeColor="text1"/>
        </w:rPr>
        <w:t>e las TIC en Oftalmologia (</w:t>
      </w:r>
      <w:r w:rsidR="00206FAB" w:rsidRPr="00D12D38">
        <w:rPr>
          <w:rFonts w:asciiTheme="minorHAnsi" w:hAnsiTheme="minorHAnsi" w:cs="Arial"/>
          <w:bCs/>
          <w:color w:val="000000" w:themeColor="text1"/>
        </w:rPr>
        <w:t>MI</w:t>
      </w:r>
      <w:r w:rsidR="0004384A">
        <w:rPr>
          <w:rFonts w:asciiTheme="minorHAnsi" w:hAnsiTheme="minorHAnsi" w:cs="Arial"/>
          <w:bCs/>
          <w:color w:val="000000" w:themeColor="text1"/>
        </w:rPr>
        <w:t>.</w:t>
      </w:r>
      <w:r w:rsidR="00206FAB" w:rsidRPr="00D12D38">
        <w:rPr>
          <w:rFonts w:asciiTheme="minorHAnsi" w:hAnsiTheme="minorHAnsi" w:cs="Arial"/>
          <w:bCs/>
          <w:color w:val="000000" w:themeColor="text1"/>
        </w:rPr>
        <w:t xml:space="preserve"> </w:t>
      </w:r>
      <w:r w:rsidR="00DE61EC" w:rsidRPr="00D12D38">
        <w:rPr>
          <w:rFonts w:asciiTheme="minorHAnsi" w:hAnsiTheme="minorHAnsi" w:cs="Arial"/>
          <w:bCs/>
          <w:color w:val="000000" w:themeColor="text1"/>
        </w:rPr>
        <w:t>López</w:t>
      </w:r>
      <w:r w:rsidR="00206FAB" w:rsidRPr="00D12D38">
        <w:rPr>
          <w:rFonts w:asciiTheme="minorHAnsi" w:hAnsiTheme="minorHAnsi" w:cs="Arial"/>
          <w:bCs/>
          <w:color w:val="000000" w:themeColor="text1"/>
        </w:rPr>
        <w:t xml:space="preserve"> </w:t>
      </w:r>
      <w:r w:rsidR="00DE61EC" w:rsidRPr="00D12D38">
        <w:rPr>
          <w:rFonts w:asciiTheme="minorHAnsi" w:hAnsiTheme="minorHAnsi" w:cs="Arial"/>
          <w:bCs/>
          <w:color w:val="000000" w:themeColor="text1"/>
        </w:rPr>
        <w:t>Gálvez</w:t>
      </w:r>
      <w:r w:rsidR="0004384A">
        <w:rPr>
          <w:rFonts w:asciiTheme="minorHAnsi" w:hAnsiTheme="minorHAnsi" w:cs="Arial"/>
          <w:bCs/>
          <w:color w:val="000000" w:themeColor="text1"/>
        </w:rPr>
        <w:t>)</w:t>
      </w:r>
    </w:p>
    <w:p w:rsidR="004345F4" w:rsidRPr="00D12D38" w:rsidRDefault="0004384A" w:rsidP="004345F4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Cs/>
          <w:color w:val="000000" w:themeColor="text1"/>
        </w:rPr>
      </w:pPr>
      <w:r>
        <w:rPr>
          <w:rFonts w:asciiTheme="minorHAnsi" w:hAnsiTheme="minorHAnsi" w:cs="Arial"/>
          <w:bCs/>
          <w:color w:val="000000" w:themeColor="text1"/>
        </w:rPr>
        <w:t>11:45-12:15</w:t>
      </w:r>
      <w:r>
        <w:rPr>
          <w:rFonts w:asciiTheme="minorHAnsi" w:hAnsiTheme="minorHAnsi" w:cs="Arial"/>
          <w:bCs/>
          <w:color w:val="000000" w:themeColor="text1"/>
        </w:rPr>
        <w:tab/>
      </w:r>
      <w:r w:rsidR="00206FAB" w:rsidRPr="00D12D38">
        <w:rPr>
          <w:rFonts w:asciiTheme="minorHAnsi" w:hAnsiTheme="minorHAnsi" w:cs="Arial"/>
          <w:bCs/>
          <w:color w:val="000000" w:themeColor="text1"/>
        </w:rPr>
        <w:t>Presentación</w:t>
      </w:r>
      <w:r w:rsidR="004345F4" w:rsidRPr="00D12D38">
        <w:rPr>
          <w:rFonts w:asciiTheme="minorHAnsi" w:hAnsiTheme="minorHAnsi" w:cs="Arial"/>
          <w:bCs/>
          <w:color w:val="000000" w:themeColor="text1"/>
        </w:rPr>
        <w:t xml:space="preserve"> del Proyecto A2IFO</w:t>
      </w:r>
      <w:r>
        <w:rPr>
          <w:rFonts w:asciiTheme="minorHAnsi" w:hAnsiTheme="minorHAnsi" w:cs="Arial"/>
          <w:bCs/>
          <w:color w:val="000000" w:themeColor="text1"/>
        </w:rPr>
        <w:t xml:space="preserve"> (</w:t>
      </w:r>
      <w:r w:rsidR="004345F4" w:rsidRPr="00D12D38">
        <w:rPr>
          <w:rFonts w:asciiTheme="minorHAnsi" w:hAnsiTheme="minorHAnsi" w:cs="Arial"/>
          <w:bCs/>
          <w:color w:val="000000" w:themeColor="text1"/>
        </w:rPr>
        <w:t>R</w:t>
      </w:r>
      <w:r>
        <w:rPr>
          <w:rFonts w:asciiTheme="minorHAnsi" w:hAnsiTheme="minorHAnsi" w:cs="Arial"/>
          <w:bCs/>
          <w:color w:val="000000" w:themeColor="text1"/>
        </w:rPr>
        <w:t>.</w:t>
      </w:r>
      <w:r w:rsidR="004345F4" w:rsidRPr="00D12D38">
        <w:rPr>
          <w:rFonts w:asciiTheme="minorHAnsi" w:hAnsiTheme="minorHAnsi" w:cs="Arial"/>
          <w:bCs/>
          <w:color w:val="000000" w:themeColor="text1"/>
        </w:rPr>
        <w:t xml:space="preserve"> Romero</w:t>
      </w:r>
      <w:r>
        <w:rPr>
          <w:rFonts w:asciiTheme="minorHAnsi" w:hAnsiTheme="minorHAnsi" w:cs="Arial"/>
          <w:bCs/>
          <w:color w:val="000000" w:themeColor="text1"/>
        </w:rPr>
        <w:t>)</w:t>
      </w:r>
    </w:p>
    <w:p w:rsidR="004345F4" w:rsidRPr="00D12D38" w:rsidRDefault="00206FAB" w:rsidP="004345F4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Cs/>
          <w:color w:val="000000" w:themeColor="text1"/>
        </w:rPr>
      </w:pPr>
      <w:r w:rsidRPr="00D12D38">
        <w:rPr>
          <w:rFonts w:asciiTheme="minorHAnsi" w:hAnsiTheme="minorHAnsi" w:cs="Arial"/>
          <w:bCs/>
          <w:color w:val="000000" w:themeColor="text1"/>
        </w:rPr>
        <w:t>12:15-12:45</w:t>
      </w:r>
      <w:r w:rsidR="004345F4" w:rsidRPr="00D12D38">
        <w:rPr>
          <w:rFonts w:asciiTheme="minorHAnsi" w:hAnsiTheme="minorHAnsi" w:cs="Arial"/>
          <w:bCs/>
          <w:color w:val="000000" w:themeColor="text1"/>
        </w:rPr>
        <w:t xml:space="preserve"> Resultados del Programa de Cribado de 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>Retinopatía</w:t>
      </w:r>
      <w:r w:rsidR="004345F4" w:rsidRPr="00D12D38">
        <w:rPr>
          <w:rFonts w:asciiTheme="minorHAnsi" w:hAnsiTheme="minorHAnsi" w:cs="Arial"/>
          <w:bCs/>
          <w:color w:val="000000" w:themeColor="text1"/>
        </w:rPr>
        <w:t xml:space="preserve"> Diabética en Castilla y </w:t>
      </w:r>
      <w:r w:rsidR="00A273E4" w:rsidRPr="00D12D38">
        <w:rPr>
          <w:rFonts w:asciiTheme="minorHAnsi" w:hAnsiTheme="minorHAnsi" w:cs="Arial"/>
          <w:bCs/>
          <w:color w:val="000000" w:themeColor="text1"/>
        </w:rPr>
        <w:t>León</w:t>
      </w:r>
      <w:r w:rsidR="0004384A">
        <w:rPr>
          <w:rFonts w:asciiTheme="minorHAnsi" w:hAnsiTheme="minorHAnsi" w:cs="Arial"/>
          <w:bCs/>
          <w:color w:val="000000" w:themeColor="text1"/>
        </w:rPr>
        <w:t xml:space="preserve">  </w:t>
      </w:r>
      <w:r w:rsidR="0004384A">
        <w:rPr>
          <w:rFonts w:asciiTheme="minorHAnsi" w:hAnsiTheme="minorHAnsi" w:cs="Arial"/>
          <w:bCs/>
          <w:color w:val="000000" w:themeColor="text1"/>
        </w:rPr>
        <w:tab/>
        <w:t xml:space="preserve">(V. </w:t>
      </w:r>
      <w:r w:rsidR="004345F4" w:rsidRPr="00D12D38">
        <w:rPr>
          <w:rFonts w:asciiTheme="minorHAnsi" w:hAnsiTheme="minorHAnsi" w:cs="Arial"/>
          <w:bCs/>
          <w:color w:val="000000" w:themeColor="text1"/>
        </w:rPr>
        <w:t>Velasco</w:t>
      </w:r>
      <w:r w:rsidR="0004384A">
        <w:rPr>
          <w:rFonts w:asciiTheme="minorHAnsi" w:hAnsiTheme="minorHAnsi" w:cs="Arial"/>
          <w:bCs/>
          <w:color w:val="000000" w:themeColor="text1"/>
        </w:rPr>
        <w:t xml:space="preserve"> González)</w:t>
      </w:r>
    </w:p>
    <w:p w:rsidR="00206FAB" w:rsidRPr="00D12D38" w:rsidRDefault="00206FAB" w:rsidP="003A1F1B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/>
          <w:bCs/>
          <w:color w:val="0000FF"/>
        </w:rPr>
      </w:pPr>
    </w:p>
    <w:p w:rsidR="00A367ED" w:rsidRPr="00D12D38" w:rsidRDefault="003A1F1B" w:rsidP="003A1F1B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/>
          <w:bCs/>
          <w:color w:val="0000FF"/>
        </w:rPr>
      </w:pPr>
      <w:r w:rsidRPr="00D12D38">
        <w:rPr>
          <w:rFonts w:asciiTheme="minorHAnsi" w:hAnsiTheme="minorHAnsi" w:cs="Arial"/>
          <w:b/>
          <w:bCs/>
          <w:color w:val="0000FF"/>
        </w:rPr>
        <w:t>1</w:t>
      </w:r>
      <w:r w:rsidR="00206FAB" w:rsidRPr="00D12D38">
        <w:rPr>
          <w:rFonts w:asciiTheme="minorHAnsi" w:hAnsiTheme="minorHAnsi" w:cs="Arial"/>
          <w:b/>
          <w:bCs/>
          <w:color w:val="0000FF"/>
        </w:rPr>
        <w:t>2</w:t>
      </w:r>
      <w:r w:rsidR="003E0519" w:rsidRPr="00D12D38">
        <w:rPr>
          <w:rFonts w:asciiTheme="minorHAnsi" w:hAnsiTheme="minorHAnsi" w:cs="Arial"/>
          <w:b/>
          <w:bCs/>
          <w:color w:val="0000FF"/>
        </w:rPr>
        <w:t>:</w:t>
      </w:r>
      <w:r w:rsidR="00580685" w:rsidRPr="00D12D38">
        <w:rPr>
          <w:rFonts w:asciiTheme="minorHAnsi" w:hAnsiTheme="minorHAnsi" w:cs="Arial"/>
          <w:b/>
          <w:bCs/>
          <w:color w:val="0000FF"/>
        </w:rPr>
        <w:t>45</w:t>
      </w:r>
      <w:r w:rsidR="008F31A2" w:rsidRPr="00D12D38">
        <w:rPr>
          <w:rFonts w:asciiTheme="minorHAnsi" w:hAnsiTheme="minorHAnsi" w:cs="Arial"/>
          <w:b/>
          <w:bCs/>
          <w:color w:val="0000FF"/>
        </w:rPr>
        <w:t xml:space="preserve">-16:00 </w:t>
      </w:r>
      <w:r w:rsidR="00A74805" w:rsidRPr="00D12D38">
        <w:rPr>
          <w:rFonts w:asciiTheme="minorHAnsi" w:hAnsiTheme="minorHAnsi" w:cs="Arial"/>
          <w:b/>
          <w:bCs/>
          <w:color w:val="0000FF"/>
        </w:rPr>
        <w:t>Tiempo para la preparación de las presentaciones y c</w:t>
      </w:r>
      <w:r w:rsidR="00A367ED" w:rsidRPr="00D12D38">
        <w:rPr>
          <w:rFonts w:asciiTheme="minorHAnsi" w:hAnsiTheme="minorHAnsi" w:cs="Arial"/>
          <w:b/>
          <w:bCs/>
          <w:color w:val="0000FF"/>
        </w:rPr>
        <w:t>omida</w:t>
      </w:r>
    </w:p>
    <w:p w:rsidR="00475766" w:rsidRPr="00D12D38" w:rsidRDefault="00475766" w:rsidP="003A1F1B">
      <w:pPr>
        <w:tabs>
          <w:tab w:val="left" w:pos="1276"/>
        </w:tabs>
        <w:spacing w:line="360" w:lineRule="auto"/>
        <w:jc w:val="both"/>
        <w:rPr>
          <w:rFonts w:asciiTheme="minorHAnsi" w:hAnsiTheme="minorHAnsi" w:cs="Arial"/>
          <w:b/>
          <w:bCs/>
          <w:color w:val="0000FF"/>
        </w:rPr>
      </w:pPr>
    </w:p>
    <w:p w:rsidR="00A367ED" w:rsidRPr="00D12D38" w:rsidRDefault="00A367ED" w:rsidP="00A367ED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color w:val="0000FF"/>
          <w:lang w:val="es-ES_tradnl"/>
        </w:rPr>
      </w:pPr>
      <w:r w:rsidRPr="00D12D38">
        <w:rPr>
          <w:rFonts w:asciiTheme="minorHAnsi" w:hAnsiTheme="minorHAnsi" w:cs="Arial"/>
          <w:b/>
          <w:color w:val="0000FF"/>
          <w:lang w:val="es-ES_tradnl"/>
        </w:rPr>
        <w:t xml:space="preserve">16:00-17:00 Presentaciones de los </w:t>
      </w:r>
      <w:r w:rsidR="006C118A">
        <w:rPr>
          <w:rFonts w:asciiTheme="minorHAnsi" w:hAnsiTheme="minorHAnsi" w:cs="Arial"/>
          <w:b/>
          <w:color w:val="0000FF"/>
          <w:lang w:val="es-ES_tradnl"/>
        </w:rPr>
        <w:t>estudiantes</w:t>
      </w:r>
      <w:r w:rsidRPr="00D12D38">
        <w:rPr>
          <w:rFonts w:asciiTheme="minorHAnsi" w:hAnsiTheme="minorHAnsi" w:cs="Arial"/>
          <w:b/>
          <w:color w:val="0000FF"/>
          <w:lang w:val="es-ES_tradnl"/>
        </w:rPr>
        <w:t xml:space="preserve"> de la asignatura y evaluación</w:t>
      </w:r>
    </w:p>
    <w:p w:rsidR="00A367ED" w:rsidRPr="00D12D38" w:rsidRDefault="00A367ED" w:rsidP="0004384A">
      <w:pPr>
        <w:spacing w:line="360" w:lineRule="auto"/>
        <w:jc w:val="both"/>
        <w:rPr>
          <w:rFonts w:asciiTheme="minorHAnsi" w:hAnsiTheme="minorHAnsi"/>
        </w:rPr>
      </w:pPr>
      <w:r w:rsidRPr="00D12D38">
        <w:rPr>
          <w:rFonts w:asciiTheme="minorHAnsi" w:hAnsiTheme="minorHAnsi"/>
        </w:rPr>
        <w:t xml:space="preserve">Los </w:t>
      </w:r>
      <w:r w:rsidR="006C118A">
        <w:rPr>
          <w:rFonts w:asciiTheme="minorHAnsi" w:hAnsiTheme="minorHAnsi"/>
        </w:rPr>
        <w:t>estudiantes</w:t>
      </w:r>
      <w:r w:rsidRPr="00D12D38">
        <w:rPr>
          <w:rFonts w:asciiTheme="minorHAnsi" w:hAnsiTheme="minorHAnsi"/>
        </w:rPr>
        <w:t xml:space="preserve"> harán presentaciones individuales, de máximo 7 minutos, de su trabajo </w:t>
      </w:r>
      <w:r w:rsidR="0004384A">
        <w:rPr>
          <w:rFonts w:asciiTheme="minorHAnsi" w:hAnsiTheme="minorHAnsi"/>
        </w:rPr>
        <w:t>r</w:t>
      </w:r>
      <w:r w:rsidRPr="00D12D38">
        <w:rPr>
          <w:rFonts w:asciiTheme="minorHAnsi" w:hAnsiTheme="minorHAnsi"/>
        </w:rPr>
        <w:t>ealizado sobre alguno de los siguientes temas:</w:t>
      </w:r>
    </w:p>
    <w:p w:rsidR="00580685" w:rsidRPr="00D12D38" w:rsidRDefault="00580685" w:rsidP="0004384A">
      <w:pPr>
        <w:numPr>
          <w:ilvl w:val="0"/>
          <w:numId w:val="113"/>
        </w:numPr>
        <w:spacing w:line="360" w:lineRule="auto"/>
        <w:jc w:val="both"/>
        <w:rPr>
          <w:rFonts w:asciiTheme="minorHAnsi" w:hAnsiTheme="minorHAnsi"/>
        </w:rPr>
      </w:pPr>
      <w:r w:rsidRPr="00D12D38">
        <w:rPr>
          <w:rFonts w:asciiTheme="minorHAnsi" w:hAnsiTheme="minorHAnsi"/>
        </w:rPr>
        <w:t>Terapias avanzadas en retina</w:t>
      </w:r>
    </w:p>
    <w:p w:rsidR="00580685" w:rsidRPr="00D12D38" w:rsidRDefault="00580685" w:rsidP="0004384A">
      <w:pPr>
        <w:numPr>
          <w:ilvl w:val="0"/>
          <w:numId w:val="113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D12D38">
        <w:rPr>
          <w:rFonts w:asciiTheme="minorHAnsi" w:hAnsiTheme="minorHAnsi"/>
          <w:color w:val="000000" w:themeColor="text1"/>
        </w:rPr>
        <w:t>Neuroprotección en patología retiniana</w:t>
      </w:r>
    </w:p>
    <w:p w:rsidR="00580685" w:rsidRPr="00D12D38" w:rsidRDefault="00580685" w:rsidP="0004384A">
      <w:pPr>
        <w:numPr>
          <w:ilvl w:val="0"/>
          <w:numId w:val="113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D12D38">
        <w:rPr>
          <w:rFonts w:asciiTheme="minorHAnsi" w:hAnsiTheme="minorHAnsi"/>
          <w:color w:val="000000" w:themeColor="text1"/>
        </w:rPr>
        <w:t>Enfermedades retinianas raras</w:t>
      </w:r>
    </w:p>
    <w:p w:rsidR="00580685" w:rsidRPr="00D12D38" w:rsidRDefault="00580685" w:rsidP="0004384A">
      <w:pPr>
        <w:numPr>
          <w:ilvl w:val="0"/>
          <w:numId w:val="113"/>
        </w:numPr>
        <w:spacing w:line="360" w:lineRule="auto"/>
        <w:jc w:val="both"/>
        <w:rPr>
          <w:rFonts w:asciiTheme="minorHAnsi" w:hAnsiTheme="minorHAnsi"/>
        </w:rPr>
      </w:pPr>
      <w:r w:rsidRPr="00D12D38">
        <w:rPr>
          <w:rFonts w:asciiTheme="minorHAnsi" w:hAnsiTheme="minorHAnsi"/>
          <w:color w:val="000000" w:themeColor="text1"/>
        </w:rPr>
        <w:t xml:space="preserve">Nuevas </w:t>
      </w:r>
      <w:r w:rsidRPr="00D12D38">
        <w:rPr>
          <w:rFonts w:asciiTheme="minorHAnsi" w:hAnsiTheme="minorHAnsi"/>
        </w:rPr>
        <w:t xml:space="preserve">tecnologías: </w:t>
      </w:r>
      <w:proofErr w:type="spellStart"/>
      <w:r w:rsidRPr="00D12D38">
        <w:rPr>
          <w:rFonts w:asciiTheme="minorHAnsi" w:hAnsiTheme="minorHAnsi"/>
          <w:color w:val="000000" w:themeColor="text1"/>
        </w:rPr>
        <w:t>teleoftalmología</w:t>
      </w:r>
      <w:proofErr w:type="spellEnd"/>
    </w:p>
    <w:p w:rsidR="00994C1F" w:rsidRPr="00D12D38" w:rsidRDefault="00994C1F" w:rsidP="0004384A">
      <w:pPr>
        <w:jc w:val="both"/>
        <w:rPr>
          <w:rFonts w:asciiTheme="minorHAnsi" w:hAnsiTheme="minorHAnsi" w:cs="Arial"/>
          <w:lang w:val="es-ES_tradnl"/>
        </w:rPr>
      </w:pPr>
    </w:p>
    <w:sectPr w:rsidR="00994C1F" w:rsidRPr="00D12D38" w:rsidSect="00EE5EA1">
      <w:headerReference w:type="default" r:id="rId10"/>
      <w:footerReference w:type="default" r:id="rId11"/>
      <w:pgSz w:w="11906" w:h="16838"/>
      <w:pgMar w:top="2095" w:right="1418" w:bottom="1418" w:left="1418" w:header="708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52C" w:rsidRDefault="00C4552C" w:rsidP="00002C86">
      <w:r>
        <w:separator/>
      </w:r>
    </w:p>
  </w:endnote>
  <w:endnote w:type="continuationSeparator" w:id="0">
    <w:p w:rsidR="00C4552C" w:rsidRDefault="00C4552C" w:rsidP="00002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lioStd-Bold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, 바탕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89" w:rsidRPr="00C51903" w:rsidRDefault="00F73C89" w:rsidP="00EA01E1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left" w:pos="2835"/>
        <w:tab w:val="left" w:pos="7938"/>
        <w:tab w:val="right" w:pos="9070"/>
      </w:tabs>
      <w:jc w:val="both"/>
      <w:rPr>
        <w:b/>
      </w:rPr>
    </w:pPr>
    <w:r>
      <w:rPr>
        <w:b/>
        <w:i/>
        <w:color w:val="C00000"/>
        <w:sz w:val="20"/>
        <w:szCs w:val="20"/>
      </w:rPr>
      <w:t>Curso Académico 201</w:t>
    </w:r>
    <w:r w:rsidR="0036061A">
      <w:rPr>
        <w:b/>
        <w:i/>
        <w:color w:val="C00000"/>
        <w:sz w:val="20"/>
        <w:szCs w:val="20"/>
      </w:rPr>
      <w:t>8</w:t>
    </w:r>
    <w:r>
      <w:rPr>
        <w:b/>
        <w:i/>
        <w:color w:val="C00000"/>
        <w:sz w:val="20"/>
        <w:szCs w:val="20"/>
      </w:rPr>
      <w:t>-201</w:t>
    </w:r>
    <w:r w:rsidR="0036061A">
      <w:rPr>
        <w:b/>
        <w:i/>
        <w:color w:val="C00000"/>
        <w:sz w:val="20"/>
        <w:szCs w:val="20"/>
      </w:rPr>
      <w:t>9</w:t>
    </w:r>
    <w:r>
      <w:rPr>
        <w:b/>
        <w:i/>
        <w:color w:val="C00000"/>
        <w:sz w:val="20"/>
        <w:szCs w:val="20"/>
      </w:rPr>
      <w:t xml:space="preserve"> </w:t>
    </w:r>
    <w:r>
      <w:rPr>
        <w:b/>
        <w:i/>
        <w:color w:val="C00000"/>
        <w:sz w:val="20"/>
        <w:szCs w:val="20"/>
      </w:rPr>
      <w:tab/>
    </w:r>
    <w:r w:rsidRPr="00C51903">
      <w:rPr>
        <w:b/>
        <w:i/>
        <w:color w:val="C00000"/>
        <w:sz w:val="20"/>
        <w:szCs w:val="20"/>
      </w:rPr>
      <w:t>Máster Interuniversitario en Investigación en Ciencias de la Visión</w:t>
    </w:r>
    <w:r>
      <w:rPr>
        <w:b/>
        <w:i/>
        <w:color w:val="C00000"/>
        <w:sz w:val="20"/>
        <w:szCs w:val="20"/>
      </w:rPr>
      <w:tab/>
    </w:r>
    <w:r w:rsidR="001E2823" w:rsidRPr="00EA01E1">
      <w:rPr>
        <w:b/>
        <w:i/>
        <w:color w:val="C00000"/>
        <w:sz w:val="20"/>
        <w:szCs w:val="20"/>
      </w:rPr>
      <w:fldChar w:fldCharType="begin"/>
    </w:r>
    <w:r w:rsidRPr="00EA01E1">
      <w:rPr>
        <w:b/>
        <w:i/>
        <w:color w:val="C00000"/>
        <w:sz w:val="20"/>
        <w:szCs w:val="20"/>
      </w:rPr>
      <w:instrText xml:space="preserve"> PAGE   \* MERGEFORMAT </w:instrText>
    </w:r>
    <w:r w:rsidR="001E2823" w:rsidRPr="00EA01E1">
      <w:rPr>
        <w:b/>
        <w:i/>
        <w:color w:val="C00000"/>
        <w:sz w:val="20"/>
        <w:szCs w:val="20"/>
      </w:rPr>
      <w:fldChar w:fldCharType="separate"/>
    </w:r>
    <w:r w:rsidR="006C118A">
      <w:rPr>
        <w:b/>
        <w:i/>
        <w:noProof/>
        <w:color w:val="C00000"/>
        <w:sz w:val="20"/>
        <w:szCs w:val="20"/>
      </w:rPr>
      <w:t>1</w:t>
    </w:r>
    <w:r w:rsidR="001E2823" w:rsidRPr="00EA01E1">
      <w:rPr>
        <w:b/>
        <w:i/>
        <w:color w:val="C00000"/>
        <w:sz w:val="20"/>
        <w:szCs w:val="20"/>
      </w:rPr>
      <w:fldChar w:fldCharType="end"/>
    </w:r>
  </w:p>
  <w:p w:rsidR="00F73C89" w:rsidRDefault="00F73C89">
    <w:pPr>
      <w:pStyle w:val="Piedepgina"/>
      <w:jc w:val="right"/>
    </w:pPr>
  </w:p>
  <w:p w:rsidR="00F73C89" w:rsidRDefault="00F73C8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52C" w:rsidRDefault="00C4552C" w:rsidP="00002C86">
      <w:r>
        <w:separator/>
      </w:r>
    </w:p>
  </w:footnote>
  <w:footnote w:type="continuationSeparator" w:id="0">
    <w:p w:rsidR="00C4552C" w:rsidRDefault="00C4552C" w:rsidP="00002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89" w:rsidRDefault="00F73C89" w:rsidP="00E644F5">
    <w:pPr>
      <w:pStyle w:val="Encabezado"/>
      <w:tabs>
        <w:tab w:val="clear" w:pos="4252"/>
        <w:tab w:val="clear" w:pos="8504"/>
        <w:tab w:val="left" w:pos="2110"/>
      </w:tabs>
      <w:rPr>
        <w:rFonts w:ascii="Arial" w:hAnsi="Arial" w:cs="Arial"/>
        <w:noProof/>
        <w:sz w:val="20"/>
        <w:lang w:eastAsia="es-ES"/>
      </w:rPr>
    </w:pPr>
    <w:r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843915</wp:posOffset>
          </wp:positionH>
          <wp:positionV relativeFrom="paragraph">
            <wp:posOffset>-268605</wp:posOffset>
          </wp:positionV>
          <wp:extent cx="1043940" cy="310515"/>
          <wp:effectExtent l="19050" t="0" r="3810" b="0"/>
          <wp:wrapTight wrapText="bothSides">
            <wp:wrapPolygon edited="0">
              <wp:start x="-394" y="0"/>
              <wp:lineTo x="-394" y="19877"/>
              <wp:lineTo x="21679" y="19877"/>
              <wp:lineTo x="21679" y="0"/>
              <wp:lineTo x="-394" y="0"/>
            </wp:wrapPolygon>
          </wp:wrapTight>
          <wp:docPr id="13" name="Imagen 8" descr="Escudo Univers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 Universida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310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2273935</wp:posOffset>
          </wp:positionH>
          <wp:positionV relativeFrom="paragraph">
            <wp:posOffset>-242570</wp:posOffset>
          </wp:positionV>
          <wp:extent cx="1156335" cy="284480"/>
          <wp:effectExtent l="19050" t="0" r="5715" b="0"/>
          <wp:wrapTight wrapText="bothSides">
            <wp:wrapPolygon edited="0">
              <wp:start x="-356" y="0"/>
              <wp:lineTo x="-356" y="20250"/>
              <wp:lineTo x="21707" y="20250"/>
              <wp:lineTo x="21707" y="0"/>
              <wp:lineTo x="-356" y="0"/>
            </wp:wrapPolygon>
          </wp:wrapTight>
          <wp:docPr id="17" name="Imagen 1" descr="01CSIC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01CSIC_colo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284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3956050</wp:posOffset>
          </wp:positionH>
          <wp:positionV relativeFrom="paragraph">
            <wp:posOffset>-268605</wp:posOffset>
          </wp:positionV>
          <wp:extent cx="908685" cy="361950"/>
          <wp:effectExtent l="19050" t="0" r="5715" b="0"/>
          <wp:wrapSquare wrapText="bothSides"/>
          <wp:docPr id="16" name="Imagen 4" descr="Logotipo da Universidade de Santiago de Compost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ipo da Universidade de Santiago de Compostela"/>
                  <pic:cNvPicPr>
                    <a:picLocks noChangeAspect="1" noChangeArrowheads="1"/>
                  </pic:cNvPicPr>
                </pic:nvPicPr>
                <pic:blipFill>
                  <a:blip r:embed="rId3" r:link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lang w:eastAsia="es-ES"/>
      </w:rPr>
      <w:tab/>
    </w:r>
  </w:p>
  <w:p w:rsidR="00F73C89" w:rsidRDefault="00F73C89" w:rsidP="00E644F5">
    <w:pPr>
      <w:pStyle w:val="Encabezado"/>
      <w:tabs>
        <w:tab w:val="clear" w:pos="4252"/>
        <w:tab w:val="clear" w:pos="8504"/>
        <w:tab w:val="left" w:pos="6145"/>
      </w:tabs>
    </w:pPr>
    <w:r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64384" behindDoc="0" locked="0" layoutInCell="0" allowOverlap="1">
          <wp:simplePos x="0" y="0"/>
          <wp:positionH relativeFrom="column">
            <wp:posOffset>1826895</wp:posOffset>
          </wp:positionH>
          <wp:positionV relativeFrom="paragraph">
            <wp:posOffset>50800</wp:posOffset>
          </wp:positionV>
          <wp:extent cx="507365" cy="586105"/>
          <wp:effectExtent l="19050" t="0" r="6985" b="0"/>
          <wp:wrapTopAndBottom/>
          <wp:docPr id="14" name="Imagen 2" descr="log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color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3432810</wp:posOffset>
          </wp:positionH>
          <wp:positionV relativeFrom="paragraph">
            <wp:posOffset>50800</wp:posOffset>
          </wp:positionV>
          <wp:extent cx="646430" cy="594995"/>
          <wp:effectExtent l="0" t="0" r="0" b="0"/>
          <wp:wrapSquare wrapText="bothSides"/>
          <wp:docPr id="15" name="Imagen 7" descr="LOGO_mur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murcia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4636770</wp:posOffset>
          </wp:positionH>
          <wp:positionV relativeFrom="paragraph">
            <wp:posOffset>137795</wp:posOffset>
          </wp:positionV>
          <wp:extent cx="1100455" cy="382270"/>
          <wp:effectExtent l="19050" t="0" r="4445" b="0"/>
          <wp:wrapTight wrapText="bothSides">
            <wp:wrapPolygon edited="0">
              <wp:start x="-374" y="0"/>
              <wp:lineTo x="-374" y="20452"/>
              <wp:lineTo x="21687" y="20452"/>
              <wp:lineTo x="21687" y="0"/>
              <wp:lineTo x="-374" y="0"/>
            </wp:wrapPolygon>
          </wp:wrapTight>
          <wp:docPr id="21" name="17 Imagen" descr="IO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OBA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1100455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lang w:eastAsia="es-ES"/>
      </w:rPr>
      <w:drawing>
        <wp:inline distT="0" distB="0" distL="0" distR="0">
          <wp:extent cx="978854" cy="574158"/>
          <wp:effectExtent l="19050" t="0" r="0" b="0"/>
          <wp:docPr id="1" name="Imagen 1" descr="UVa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Va Azul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614" cy="5779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F73C89" w:rsidRDefault="001E2823">
    <w:pPr>
      <w:pStyle w:val="Encabezado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6145" type="#_x0000_t32" style="position:absolute;margin-left:-3.65pt;margin-top:8.3pt;width:465.3pt;height:2.0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" strokecolor="#603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77E"/>
    <w:multiLevelType w:val="hybridMultilevel"/>
    <w:tmpl w:val="995028D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207FC6"/>
    <w:multiLevelType w:val="hybridMultilevel"/>
    <w:tmpl w:val="5FCCA9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B37FCE"/>
    <w:multiLevelType w:val="hybridMultilevel"/>
    <w:tmpl w:val="A3B84562"/>
    <w:lvl w:ilvl="0" w:tplc="3CA85092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05B75C66"/>
    <w:multiLevelType w:val="hybridMultilevel"/>
    <w:tmpl w:val="F814D5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8096C"/>
    <w:multiLevelType w:val="hybridMultilevel"/>
    <w:tmpl w:val="40348BE2"/>
    <w:lvl w:ilvl="0" w:tplc="221CD02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1C1049"/>
    <w:multiLevelType w:val="hybridMultilevel"/>
    <w:tmpl w:val="79BA79C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EC15DA"/>
    <w:multiLevelType w:val="hybridMultilevel"/>
    <w:tmpl w:val="24ECF98C"/>
    <w:lvl w:ilvl="0" w:tplc="16DE94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5B4D72"/>
    <w:multiLevelType w:val="hybridMultilevel"/>
    <w:tmpl w:val="912CF32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794217"/>
    <w:multiLevelType w:val="hybridMultilevel"/>
    <w:tmpl w:val="C4DCA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F12900"/>
    <w:multiLevelType w:val="hybridMultilevel"/>
    <w:tmpl w:val="2A72A74A"/>
    <w:lvl w:ilvl="0" w:tplc="16DE94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DA32D8"/>
    <w:multiLevelType w:val="hybridMultilevel"/>
    <w:tmpl w:val="667895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5D1B39"/>
    <w:multiLevelType w:val="hybridMultilevel"/>
    <w:tmpl w:val="78D62D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932582"/>
    <w:multiLevelType w:val="hybridMultilevel"/>
    <w:tmpl w:val="F5A2FA92"/>
    <w:lvl w:ilvl="0" w:tplc="A85424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18160F"/>
    <w:multiLevelType w:val="hybridMultilevel"/>
    <w:tmpl w:val="E0A6BE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117B3B"/>
    <w:multiLevelType w:val="hybridMultilevel"/>
    <w:tmpl w:val="8DDEF3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6B5968"/>
    <w:multiLevelType w:val="hybridMultilevel"/>
    <w:tmpl w:val="48BCE7B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F3F16C8"/>
    <w:multiLevelType w:val="hybridMultilevel"/>
    <w:tmpl w:val="31DAE3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665DAB"/>
    <w:multiLevelType w:val="hybridMultilevel"/>
    <w:tmpl w:val="6A409B2A"/>
    <w:lvl w:ilvl="0" w:tplc="8E9C73A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DD6696"/>
    <w:multiLevelType w:val="hybridMultilevel"/>
    <w:tmpl w:val="A57E50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2FE57AD"/>
    <w:multiLevelType w:val="hybridMultilevel"/>
    <w:tmpl w:val="7DA0C5A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38F0246"/>
    <w:multiLevelType w:val="hybridMultilevel"/>
    <w:tmpl w:val="BFD61854"/>
    <w:lvl w:ilvl="0" w:tplc="0C0A0005">
      <w:start w:val="1"/>
      <w:numFmt w:val="bullet"/>
      <w:lvlText w:val=""/>
      <w:lvlJc w:val="left"/>
      <w:pPr>
        <w:ind w:left="1413" w:hanging="70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3DB7BBD"/>
    <w:multiLevelType w:val="hybridMultilevel"/>
    <w:tmpl w:val="C3FAF4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494C11"/>
    <w:multiLevelType w:val="hybridMultilevel"/>
    <w:tmpl w:val="E93654FA"/>
    <w:lvl w:ilvl="0" w:tplc="8110D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9866D3"/>
    <w:multiLevelType w:val="hybridMultilevel"/>
    <w:tmpl w:val="17CAEC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B92291"/>
    <w:multiLevelType w:val="multilevel"/>
    <w:tmpl w:val="048C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9D11F05"/>
    <w:multiLevelType w:val="hybridMultilevel"/>
    <w:tmpl w:val="8FAC420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A961207"/>
    <w:multiLevelType w:val="hybridMultilevel"/>
    <w:tmpl w:val="798EB8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AF43042"/>
    <w:multiLevelType w:val="hybridMultilevel"/>
    <w:tmpl w:val="243C64E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C928D1"/>
    <w:multiLevelType w:val="multilevel"/>
    <w:tmpl w:val="2C6220C2"/>
    <w:styleLink w:val="WW8Num1"/>
    <w:lvl w:ilvl="0">
      <w:start w:val="1"/>
      <w:numFmt w:val="decimal"/>
      <w:lvlText w:val="%1."/>
      <w:lvlJc w:val="left"/>
      <w:rPr>
        <w:rFonts w:eastAsia="MS Mincho" w:cs="FolioStd-BoldCondensed"/>
        <w:bCs/>
        <w:sz w:val="20"/>
        <w:szCs w:val="20"/>
        <w:lang w:val="es-ES" w:eastAsia="ja-JP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>
    <w:nsid w:val="1FE254B0"/>
    <w:multiLevelType w:val="hybridMultilevel"/>
    <w:tmpl w:val="6140460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3257FD2"/>
    <w:multiLevelType w:val="hybridMultilevel"/>
    <w:tmpl w:val="F3F808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32E5FE9"/>
    <w:multiLevelType w:val="hybridMultilevel"/>
    <w:tmpl w:val="A3A227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3DC7937"/>
    <w:multiLevelType w:val="hybridMultilevel"/>
    <w:tmpl w:val="25E65DEE"/>
    <w:lvl w:ilvl="0" w:tplc="8110D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88E770D"/>
    <w:multiLevelType w:val="hybridMultilevel"/>
    <w:tmpl w:val="117AC04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8980525"/>
    <w:multiLevelType w:val="hybridMultilevel"/>
    <w:tmpl w:val="1D40678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9846E18"/>
    <w:multiLevelType w:val="hybridMultilevel"/>
    <w:tmpl w:val="B198AF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DA83154"/>
    <w:multiLevelType w:val="hybridMultilevel"/>
    <w:tmpl w:val="373EAC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8A70BF"/>
    <w:multiLevelType w:val="hybridMultilevel"/>
    <w:tmpl w:val="5B82FF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B1458C"/>
    <w:multiLevelType w:val="hybridMultilevel"/>
    <w:tmpl w:val="99C81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0B42A62"/>
    <w:multiLevelType w:val="hybridMultilevel"/>
    <w:tmpl w:val="697A0A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2826A93"/>
    <w:multiLevelType w:val="hybridMultilevel"/>
    <w:tmpl w:val="004A7CD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5052D09"/>
    <w:multiLevelType w:val="hybridMultilevel"/>
    <w:tmpl w:val="FAEAA0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6B004B"/>
    <w:multiLevelType w:val="hybridMultilevel"/>
    <w:tmpl w:val="B8FC27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8F4663"/>
    <w:multiLevelType w:val="hybridMultilevel"/>
    <w:tmpl w:val="055A8B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6F45E5A"/>
    <w:multiLevelType w:val="hybridMultilevel"/>
    <w:tmpl w:val="E6D05BC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37270CE6"/>
    <w:multiLevelType w:val="multilevel"/>
    <w:tmpl w:val="15BE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BCF3B9A"/>
    <w:multiLevelType w:val="hybridMultilevel"/>
    <w:tmpl w:val="7E1672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C182F78"/>
    <w:multiLevelType w:val="hybridMultilevel"/>
    <w:tmpl w:val="93360E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CC47B81"/>
    <w:multiLevelType w:val="hybridMultilevel"/>
    <w:tmpl w:val="88E8D7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F183C80"/>
    <w:multiLevelType w:val="hybridMultilevel"/>
    <w:tmpl w:val="8D80D7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203C9C"/>
    <w:multiLevelType w:val="hybridMultilevel"/>
    <w:tmpl w:val="65FE1832"/>
    <w:lvl w:ilvl="0" w:tplc="0C0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>
    <w:nsid w:val="41BB6F38"/>
    <w:multiLevelType w:val="hybridMultilevel"/>
    <w:tmpl w:val="2000247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41ED75B0"/>
    <w:multiLevelType w:val="hybridMultilevel"/>
    <w:tmpl w:val="6B74D586"/>
    <w:lvl w:ilvl="0" w:tplc="D7626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43411B"/>
    <w:multiLevelType w:val="hybridMultilevel"/>
    <w:tmpl w:val="5B2CFE08"/>
    <w:lvl w:ilvl="0" w:tplc="0C0A0005">
      <w:start w:val="1"/>
      <w:numFmt w:val="bullet"/>
      <w:lvlText w:val=""/>
      <w:lvlJc w:val="left"/>
      <w:pPr>
        <w:ind w:left="366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4">
    <w:nsid w:val="4274264F"/>
    <w:multiLevelType w:val="hybridMultilevel"/>
    <w:tmpl w:val="9E78C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7A71A4"/>
    <w:multiLevelType w:val="hybridMultilevel"/>
    <w:tmpl w:val="BE789D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46B775B"/>
    <w:multiLevelType w:val="hybridMultilevel"/>
    <w:tmpl w:val="5D8C4F6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>
    <w:nsid w:val="448B3E36"/>
    <w:multiLevelType w:val="hybridMultilevel"/>
    <w:tmpl w:val="00B45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461A251D"/>
    <w:multiLevelType w:val="hybridMultilevel"/>
    <w:tmpl w:val="EFAE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9C6893"/>
    <w:multiLevelType w:val="hybridMultilevel"/>
    <w:tmpl w:val="46CEAF10"/>
    <w:lvl w:ilvl="0" w:tplc="8110D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47EE3C3F"/>
    <w:multiLevelType w:val="hybridMultilevel"/>
    <w:tmpl w:val="11A693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8B75A7F"/>
    <w:multiLevelType w:val="hybridMultilevel"/>
    <w:tmpl w:val="F5F69FB4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>
    <w:nsid w:val="49157EDF"/>
    <w:multiLevelType w:val="hybridMultilevel"/>
    <w:tmpl w:val="00B45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>
    <w:nsid w:val="4934029D"/>
    <w:multiLevelType w:val="hybridMultilevel"/>
    <w:tmpl w:val="C9CE6B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9394808"/>
    <w:multiLevelType w:val="hybridMultilevel"/>
    <w:tmpl w:val="54F48F1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B4D00E7"/>
    <w:multiLevelType w:val="hybridMultilevel"/>
    <w:tmpl w:val="ABC2E67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BB071B3"/>
    <w:multiLevelType w:val="hybridMultilevel"/>
    <w:tmpl w:val="D62CE8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C592E68"/>
    <w:multiLevelType w:val="hybridMultilevel"/>
    <w:tmpl w:val="1B7A9DD0"/>
    <w:lvl w:ilvl="0" w:tplc="43BE49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E4D1A25"/>
    <w:multiLevelType w:val="hybridMultilevel"/>
    <w:tmpl w:val="61E867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EC769F9"/>
    <w:multiLevelType w:val="hybridMultilevel"/>
    <w:tmpl w:val="918E9A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51125FA6"/>
    <w:multiLevelType w:val="hybridMultilevel"/>
    <w:tmpl w:val="410E31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3D470D"/>
    <w:multiLevelType w:val="hybridMultilevel"/>
    <w:tmpl w:val="88E8D7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16C697D"/>
    <w:multiLevelType w:val="hybridMultilevel"/>
    <w:tmpl w:val="808280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>
    <w:nsid w:val="520D0E1F"/>
    <w:multiLevelType w:val="hybridMultilevel"/>
    <w:tmpl w:val="D6343D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2FE1CBF"/>
    <w:multiLevelType w:val="hybridMultilevel"/>
    <w:tmpl w:val="F814D5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4021887"/>
    <w:multiLevelType w:val="hybridMultilevel"/>
    <w:tmpl w:val="3B22D3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5184AE8"/>
    <w:multiLevelType w:val="hybridMultilevel"/>
    <w:tmpl w:val="F372DF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53B12CC"/>
    <w:multiLevelType w:val="hybridMultilevel"/>
    <w:tmpl w:val="37B8E150"/>
    <w:lvl w:ilvl="0" w:tplc="1820FF8A">
      <w:start w:val="1"/>
      <w:numFmt w:val="bullet"/>
      <w:lvlText w:val=""/>
      <w:lvlJc w:val="left"/>
      <w:pPr>
        <w:tabs>
          <w:tab w:val="num" w:pos="720"/>
        </w:tabs>
        <w:ind w:left="1080" w:hanging="936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56B47F82"/>
    <w:multiLevelType w:val="hybridMultilevel"/>
    <w:tmpl w:val="442CDE20"/>
    <w:lvl w:ilvl="0" w:tplc="3CA85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59211625"/>
    <w:multiLevelType w:val="hybridMultilevel"/>
    <w:tmpl w:val="D62CE8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A583B92"/>
    <w:multiLevelType w:val="hybridMultilevel"/>
    <w:tmpl w:val="23E8D7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5AB10B4F"/>
    <w:multiLevelType w:val="hybridMultilevel"/>
    <w:tmpl w:val="1AEEA41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5B504675"/>
    <w:multiLevelType w:val="hybridMultilevel"/>
    <w:tmpl w:val="654C70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B5F26B1"/>
    <w:multiLevelType w:val="hybridMultilevel"/>
    <w:tmpl w:val="40345E18"/>
    <w:lvl w:ilvl="0" w:tplc="8110D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B825718"/>
    <w:multiLevelType w:val="hybridMultilevel"/>
    <w:tmpl w:val="00CE3C2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C533613"/>
    <w:multiLevelType w:val="hybridMultilevel"/>
    <w:tmpl w:val="765869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D857B04"/>
    <w:multiLevelType w:val="hybridMultilevel"/>
    <w:tmpl w:val="E00E391E"/>
    <w:lvl w:ilvl="0" w:tplc="80D4D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E6C28F7"/>
    <w:multiLevelType w:val="hybridMultilevel"/>
    <w:tmpl w:val="9D44D9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E907324"/>
    <w:multiLevelType w:val="hybridMultilevel"/>
    <w:tmpl w:val="F104D982"/>
    <w:lvl w:ilvl="0" w:tplc="221CD0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21CD020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2E5256"/>
    <w:multiLevelType w:val="hybridMultilevel"/>
    <w:tmpl w:val="D98ECF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624C364F"/>
    <w:multiLevelType w:val="hybridMultilevel"/>
    <w:tmpl w:val="AA1A2562"/>
    <w:lvl w:ilvl="0" w:tplc="0C0A0005">
      <w:start w:val="1"/>
      <w:numFmt w:val="bullet"/>
      <w:lvlText w:val=""/>
      <w:lvlJc w:val="left"/>
      <w:pPr>
        <w:ind w:left="1413" w:hanging="70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1">
    <w:nsid w:val="639A58D8"/>
    <w:multiLevelType w:val="hybridMultilevel"/>
    <w:tmpl w:val="41DE56E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2">
    <w:nsid w:val="645D0D1F"/>
    <w:multiLevelType w:val="hybridMultilevel"/>
    <w:tmpl w:val="464C44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653E572C"/>
    <w:multiLevelType w:val="hybridMultilevel"/>
    <w:tmpl w:val="E3CEE9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5DF5FE5"/>
    <w:multiLevelType w:val="hybridMultilevel"/>
    <w:tmpl w:val="1E946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6867ED9"/>
    <w:multiLevelType w:val="hybridMultilevel"/>
    <w:tmpl w:val="4ED6F01C"/>
    <w:lvl w:ilvl="0" w:tplc="221CD0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73A565C"/>
    <w:multiLevelType w:val="hybridMultilevel"/>
    <w:tmpl w:val="B554D4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9CF0A57"/>
    <w:multiLevelType w:val="hybridMultilevel"/>
    <w:tmpl w:val="CD3E75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AE813A8"/>
    <w:multiLevelType w:val="multilevel"/>
    <w:tmpl w:val="924A9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9">
    <w:nsid w:val="6B197146"/>
    <w:multiLevelType w:val="multilevel"/>
    <w:tmpl w:val="924A9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0">
    <w:nsid w:val="6D715D38"/>
    <w:multiLevelType w:val="hybridMultilevel"/>
    <w:tmpl w:val="E90652A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6DCD310B"/>
    <w:multiLevelType w:val="hybridMultilevel"/>
    <w:tmpl w:val="A148B0C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2">
    <w:nsid w:val="714830CA"/>
    <w:multiLevelType w:val="multilevel"/>
    <w:tmpl w:val="FC6C7824"/>
    <w:styleLink w:val="WW8Num22"/>
    <w:lvl w:ilvl="0">
      <w:numFmt w:val="bullet"/>
      <w:lvlText w:val=""/>
      <w:lvlJc w:val="left"/>
      <w:rPr>
        <w:rFonts w:ascii="Wingdings" w:eastAsia="Batang, 바탕" w:hAnsi="Wingdings" w:cs="Wingdings"/>
        <w:lang w:eastAsia="es-E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eastAsia="Batang, 바탕" w:hAnsi="Wingdings" w:cs="Wingdings"/>
        <w:lang w:eastAsia="es-E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eastAsia="Batang, 바탕" w:hAnsi="Wingdings" w:cs="Wingdings"/>
        <w:lang w:eastAsia="es-E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eastAsia="Batang, 바탕" w:hAnsi="Wingdings" w:cs="Wingdings"/>
        <w:lang w:eastAsia="es-ES"/>
      </w:rPr>
    </w:lvl>
  </w:abstractNum>
  <w:abstractNum w:abstractNumId="103">
    <w:nsid w:val="74BB084F"/>
    <w:multiLevelType w:val="hybridMultilevel"/>
    <w:tmpl w:val="F49C90A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758C4766"/>
    <w:multiLevelType w:val="hybridMultilevel"/>
    <w:tmpl w:val="D2EC441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5">
    <w:nsid w:val="75ED67B3"/>
    <w:multiLevelType w:val="hybridMultilevel"/>
    <w:tmpl w:val="21F2A09A"/>
    <w:lvl w:ilvl="0" w:tplc="8110D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110D2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77216D9D"/>
    <w:multiLevelType w:val="hybridMultilevel"/>
    <w:tmpl w:val="F8EC414A"/>
    <w:lvl w:ilvl="0" w:tplc="16DE94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732107D"/>
    <w:multiLevelType w:val="hybridMultilevel"/>
    <w:tmpl w:val="93246F8E"/>
    <w:lvl w:ilvl="0" w:tplc="0C0A0019">
      <w:start w:val="1"/>
      <w:numFmt w:val="lowerLetter"/>
      <w:lvlText w:val="%1."/>
      <w:lvlJc w:val="left"/>
      <w:pPr>
        <w:ind w:left="1065" w:hanging="360"/>
      </w:p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8">
    <w:nsid w:val="78A77FFC"/>
    <w:multiLevelType w:val="hybridMultilevel"/>
    <w:tmpl w:val="5D6A11EE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9">
    <w:nsid w:val="791E3C64"/>
    <w:multiLevelType w:val="hybridMultilevel"/>
    <w:tmpl w:val="12EC5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FA7883"/>
    <w:multiLevelType w:val="hybridMultilevel"/>
    <w:tmpl w:val="050051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DAD1F2F"/>
    <w:multiLevelType w:val="hybridMultilevel"/>
    <w:tmpl w:val="FD9CD1CA"/>
    <w:lvl w:ilvl="0" w:tplc="16DE94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FEC4410"/>
    <w:multiLevelType w:val="hybridMultilevel"/>
    <w:tmpl w:val="D108A6AC"/>
    <w:lvl w:ilvl="0" w:tplc="035AF9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78"/>
  </w:num>
  <w:num w:numId="3">
    <w:abstractNumId w:val="40"/>
  </w:num>
  <w:num w:numId="4">
    <w:abstractNumId w:val="93"/>
  </w:num>
  <w:num w:numId="5">
    <w:abstractNumId w:val="48"/>
  </w:num>
  <w:num w:numId="6">
    <w:abstractNumId w:val="71"/>
  </w:num>
  <w:num w:numId="7">
    <w:abstractNumId w:val="101"/>
  </w:num>
  <w:num w:numId="8">
    <w:abstractNumId w:val="42"/>
  </w:num>
  <w:num w:numId="9">
    <w:abstractNumId w:val="58"/>
  </w:num>
  <w:num w:numId="10">
    <w:abstractNumId w:val="110"/>
  </w:num>
  <w:num w:numId="11">
    <w:abstractNumId w:val="10"/>
  </w:num>
  <w:num w:numId="12">
    <w:abstractNumId w:val="21"/>
  </w:num>
  <w:num w:numId="13">
    <w:abstractNumId w:val="30"/>
  </w:num>
  <w:num w:numId="14">
    <w:abstractNumId w:val="96"/>
  </w:num>
  <w:num w:numId="15">
    <w:abstractNumId w:val="108"/>
  </w:num>
  <w:num w:numId="16">
    <w:abstractNumId w:val="26"/>
  </w:num>
  <w:num w:numId="17">
    <w:abstractNumId w:val="19"/>
  </w:num>
  <w:num w:numId="18">
    <w:abstractNumId w:val="23"/>
  </w:num>
  <w:num w:numId="19">
    <w:abstractNumId w:val="27"/>
  </w:num>
  <w:num w:numId="20">
    <w:abstractNumId w:val="56"/>
  </w:num>
  <w:num w:numId="21">
    <w:abstractNumId w:val="0"/>
  </w:num>
  <w:num w:numId="22">
    <w:abstractNumId w:val="51"/>
  </w:num>
  <w:num w:numId="23">
    <w:abstractNumId w:val="62"/>
  </w:num>
  <w:num w:numId="24">
    <w:abstractNumId w:val="103"/>
  </w:num>
  <w:num w:numId="25">
    <w:abstractNumId w:val="15"/>
  </w:num>
  <w:num w:numId="26">
    <w:abstractNumId w:val="84"/>
  </w:num>
  <w:num w:numId="27">
    <w:abstractNumId w:val="104"/>
  </w:num>
  <w:num w:numId="28">
    <w:abstractNumId w:val="72"/>
  </w:num>
  <w:num w:numId="29">
    <w:abstractNumId w:val="1"/>
  </w:num>
  <w:num w:numId="30">
    <w:abstractNumId w:val="57"/>
  </w:num>
  <w:num w:numId="31">
    <w:abstractNumId w:val="33"/>
  </w:num>
  <w:num w:numId="32">
    <w:abstractNumId w:val="60"/>
  </w:num>
  <w:num w:numId="33">
    <w:abstractNumId w:val="76"/>
  </w:num>
  <w:num w:numId="34">
    <w:abstractNumId w:val="46"/>
  </w:num>
  <w:num w:numId="35">
    <w:abstractNumId w:val="65"/>
  </w:num>
  <w:num w:numId="36">
    <w:abstractNumId w:val="16"/>
  </w:num>
  <w:num w:numId="37">
    <w:abstractNumId w:val="68"/>
  </w:num>
  <w:num w:numId="38">
    <w:abstractNumId w:val="81"/>
  </w:num>
  <w:num w:numId="39">
    <w:abstractNumId w:val="24"/>
  </w:num>
  <w:num w:numId="40">
    <w:abstractNumId w:val="35"/>
  </w:num>
  <w:num w:numId="41">
    <w:abstractNumId w:val="31"/>
  </w:num>
  <w:num w:numId="42">
    <w:abstractNumId w:val="18"/>
  </w:num>
  <w:num w:numId="43">
    <w:abstractNumId w:val="85"/>
  </w:num>
  <w:num w:numId="44">
    <w:abstractNumId w:val="34"/>
  </w:num>
  <w:num w:numId="45">
    <w:abstractNumId w:val="86"/>
  </w:num>
  <w:num w:numId="46">
    <w:abstractNumId w:val="112"/>
  </w:num>
  <w:num w:numId="47">
    <w:abstractNumId w:val="67"/>
  </w:num>
  <w:num w:numId="48">
    <w:abstractNumId w:val="54"/>
  </w:num>
  <w:num w:numId="49">
    <w:abstractNumId w:val="69"/>
  </w:num>
  <w:num w:numId="50">
    <w:abstractNumId w:val="109"/>
  </w:num>
  <w:num w:numId="51">
    <w:abstractNumId w:val="111"/>
  </w:num>
  <w:num w:numId="52">
    <w:abstractNumId w:val="106"/>
  </w:num>
  <w:num w:numId="53">
    <w:abstractNumId w:val="6"/>
  </w:num>
  <w:num w:numId="54">
    <w:abstractNumId w:val="5"/>
  </w:num>
  <w:num w:numId="55">
    <w:abstractNumId w:val="63"/>
  </w:num>
  <w:num w:numId="56">
    <w:abstractNumId w:val="43"/>
  </w:num>
  <w:num w:numId="57">
    <w:abstractNumId w:val="13"/>
  </w:num>
  <w:num w:numId="58">
    <w:abstractNumId w:val="97"/>
  </w:num>
  <w:num w:numId="59">
    <w:abstractNumId w:val="2"/>
  </w:num>
  <w:num w:numId="60">
    <w:abstractNumId w:val="88"/>
  </w:num>
  <w:num w:numId="61">
    <w:abstractNumId w:val="75"/>
  </w:num>
  <w:num w:numId="62">
    <w:abstractNumId w:val="87"/>
  </w:num>
  <w:num w:numId="63">
    <w:abstractNumId w:val="95"/>
  </w:num>
  <w:num w:numId="64">
    <w:abstractNumId w:val="37"/>
  </w:num>
  <w:num w:numId="65">
    <w:abstractNumId w:val="14"/>
  </w:num>
  <w:num w:numId="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9"/>
  </w:num>
  <w:num w:numId="68">
    <w:abstractNumId w:val="77"/>
  </w:num>
  <w:num w:numId="69">
    <w:abstractNumId w:val="53"/>
  </w:num>
  <w:num w:numId="70">
    <w:abstractNumId w:val="39"/>
  </w:num>
  <w:num w:numId="71">
    <w:abstractNumId w:val="100"/>
  </w:num>
  <w:num w:numId="72">
    <w:abstractNumId w:val="89"/>
  </w:num>
  <w:num w:numId="73">
    <w:abstractNumId w:val="29"/>
  </w:num>
  <w:num w:numId="74">
    <w:abstractNumId w:val="9"/>
  </w:num>
  <w:num w:numId="75">
    <w:abstractNumId w:val="82"/>
  </w:num>
  <w:num w:numId="76">
    <w:abstractNumId w:val="25"/>
  </w:num>
  <w:num w:numId="77">
    <w:abstractNumId w:val="7"/>
  </w:num>
  <w:num w:numId="78">
    <w:abstractNumId w:val="41"/>
  </w:num>
  <w:num w:numId="79">
    <w:abstractNumId w:val="90"/>
  </w:num>
  <w:num w:numId="80">
    <w:abstractNumId w:val="55"/>
  </w:num>
  <w:num w:numId="81">
    <w:abstractNumId w:val="36"/>
  </w:num>
  <w:num w:numId="82">
    <w:abstractNumId w:val="73"/>
  </w:num>
  <w:num w:numId="83">
    <w:abstractNumId w:val="20"/>
  </w:num>
  <w:num w:numId="84">
    <w:abstractNumId w:val="91"/>
  </w:num>
  <w:num w:numId="85">
    <w:abstractNumId w:val="70"/>
  </w:num>
  <w:num w:numId="86">
    <w:abstractNumId w:val="64"/>
  </w:num>
  <w:num w:numId="87">
    <w:abstractNumId w:val="107"/>
  </w:num>
  <w:num w:numId="88">
    <w:abstractNumId w:val="92"/>
  </w:num>
  <w:num w:numId="89">
    <w:abstractNumId w:val="79"/>
  </w:num>
  <w:num w:numId="90">
    <w:abstractNumId w:val="66"/>
  </w:num>
  <w:num w:numId="91">
    <w:abstractNumId w:val="44"/>
  </w:num>
  <w:num w:numId="92">
    <w:abstractNumId w:val="45"/>
  </w:num>
  <w:num w:numId="93">
    <w:abstractNumId w:val="4"/>
  </w:num>
  <w:num w:numId="94">
    <w:abstractNumId w:val="17"/>
  </w:num>
  <w:num w:numId="95">
    <w:abstractNumId w:val="99"/>
  </w:num>
  <w:num w:numId="96">
    <w:abstractNumId w:val="32"/>
  </w:num>
  <w:num w:numId="97">
    <w:abstractNumId w:val="83"/>
  </w:num>
  <w:num w:numId="98">
    <w:abstractNumId w:val="22"/>
  </w:num>
  <w:num w:numId="99">
    <w:abstractNumId w:val="102"/>
  </w:num>
  <w:num w:numId="100">
    <w:abstractNumId w:val="61"/>
  </w:num>
  <w:num w:numId="101">
    <w:abstractNumId w:val="28"/>
  </w:num>
  <w:num w:numId="102">
    <w:abstractNumId w:val="28"/>
    <w:lvlOverride w:ilvl="0">
      <w:startOverride w:val="1"/>
    </w:lvlOverride>
  </w:num>
  <w:num w:numId="103">
    <w:abstractNumId w:val="98"/>
  </w:num>
  <w:num w:numId="104">
    <w:abstractNumId w:val="94"/>
  </w:num>
  <w:num w:numId="105">
    <w:abstractNumId w:val="11"/>
  </w:num>
  <w:num w:numId="106">
    <w:abstractNumId w:val="105"/>
  </w:num>
  <w:num w:numId="107">
    <w:abstractNumId w:val="8"/>
  </w:num>
  <w:num w:numId="108">
    <w:abstractNumId w:val="59"/>
  </w:num>
  <w:num w:numId="109">
    <w:abstractNumId w:val="38"/>
  </w:num>
  <w:num w:numId="110">
    <w:abstractNumId w:val="3"/>
  </w:num>
  <w:num w:numId="111">
    <w:abstractNumId w:val="52"/>
  </w:num>
  <w:num w:numId="112">
    <w:abstractNumId w:val="50"/>
  </w:num>
  <w:num w:numId="113">
    <w:abstractNumId w:val="74"/>
  </w:num>
  <w:num w:numId="114">
    <w:abstractNumId w:val="47"/>
  </w:num>
  <w:numIdMacAtCleanup w:val="1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603E"/>
    <w:rsid w:val="00002C86"/>
    <w:rsid w:val="00006E2A"/>
    <w:rsid w:val="0001141F"/>
    <w:rsid w:val="00013D99"/>
    <w:rsid w:val="00021075"/>
    <w:rsid w:val="00021B5C"/>
    <w:rsid w:val="000277BA"/>
    <w:rsid w:val="000416CC"/>
    <w:rsid w:val="00042C95"/>
    <w:rsid w:val="0004384A"/>
    <w:rsid w:val="000478E3"/>
    <w:rsid w:val="00047D8E"/>
    <w:rsid w:val="000515FB"/>
    <w:rsid w:val="00053A81"/>
    <w:rsid w:val="000550CF"/>
    <w:rsid w:val="0007188E"/>
    <w:rsid w:val="00072BFF"/>
    <w:rsid w:val="00073594"/>
    <w:rsid w:val="00074731"/>
    <w:rsid w:val="0007682D"/>
    <w:rsid w:val="0008307E"/>
    <w:rsid w:val="00084329"/>
    <w:rsid w:val="00084AC4"/>
    <w:rsid w:val="0008677C"/>
    <w:rsid w:val="0009006B"/>
    <w:rsid w:val="000913DB"/>
    <w:rsid w:val="00094C51"/>
    <w:rsid w:val="000A2C66"/>
    <w:rsid w:val="000A3266"/>
    <w:rsid w:val="000B46AD"/>
    <w:rsid w:val="000B6F45"/>
    <w:rsid w:val="000C0FB6"/>
    <w:rsid w:val="000E51E0"/>
    <w:rsid w:val="000E7740"/>
    <w:rsid w:val="000F163A"/>
    <w:rsid w:val="000F1900"/>
    <w:rsid w:val="00104CD7"/>
    <w:rsid w:val="00113D49"/>
    <w:rsid w:val="001260DF"/>
    <w:rsid w:val="001315FF"/>
    <w:rsid w:val="00141673"/>
    <w:rsid w:val="00143A58"/>
    <w:rsid w:val="00144C8F"/>
    <w:rsid w:val="00145A8F"/>
    <w:rsid w:val="0015393E"/>
    <w:rsid w:val="00161180"/>
    <w:rsid w:val="001651F6"/>
    <w:rsid w:val="00165454"/>
    <w:rsid w:val="001659EC"/>
    <w:rsid w:val="00172D68"/>
    <w:rsid w:val="001735B6"/>
    <w:rsid w:val="00176384"/>
    <w:rsid w:val="00184246"/>
    <w:rsid w:val="00185600"/>
    <w:rsid w:val="00196114"/>
    <w:rsid w:val="001A5DD7"/>
    <w:rsid w:val="001A6CE6"/>
    <w:rsid w:val="001B1F17"/>
    <w:rsid w:val="001C0A15"/>
    <w:rsid w:val="001C656F"/>
    <w:rsid w:val="001C737F"/>
    <w:rsid w:val="001E2823"/>
    <w:rsid w:val="001F37B8"/>
    <w:rsid w:val="002035E2"/>
    <w:rsid w:val="00206FAB"/>
    <w:rsid w:val="00207908"/>
    <w:rsid w:val="002106C1"/>
    <w:rsid w:val="0022226A"/>
    <w:rsid w:val="002275F3"/>
    <w:rsid w:val="00231B87"/>
    <w:rsid w:val="002337C7"/>
    <w:rsid w:val="00240C72"/>
    <w:rsid w:val="002416C7"/>
    <w:rsid w:val="00244FF0"/>
    <w:rsid w:val="00254E1B"/>
    <w:rsid w:val="00257371"/>
    <w:rsid w:val="002635CE"/>
    <w:rsid w:val="002660EB"/>
    <w:rsid w:val="00267660"/>
    <w:rsid w:val="00276ABC"/>
    <w:rsid w:val="0028580A"/>
    <w:rsid w:val="0029114E"/>
    <w:rsid w:val="0029577E"/>
    <w:rsid w:val="0029588B"/>
    <w:rsid w:val="00297122"/>
    <w:rsid w:val="002A1857"/>
    <w:rsid w:val="002A3E20"/>
    <w:rsid w:val="002A5A6A"/>
    <w:rsid w:val="002C3760"/>
    <w:rsid w:val="002C7E92"/>
    <w:rsid w:val="002D4338"/>
    <w:rsid w:val="002E29FC"/>
    <w:rsid w:val="002E31D8"/>
    <w:rsid w:val="002E7505"/>
    <w:rsid w:val="002F03CF"/>
    <w:rsid w:val="003015BB"/>
    <w:rsid w:val="003019FE"/>
    <w:rsid w:val="00307F0D"/>
    <w:rsid w:val="003148A4"/>
    <w:rsid w:val="00316E56"/>
    <w:rsid w:val="00320BD4"/>
    <w:rsid w:val="003349BE"/>
    <w:rsid w:val="003359DD"/>
    <w:rsid w:val="0033647F"/>
    <w:rsid w:val="00346E7B"/>
    <w:rsid w:val="00357C2D"/>
    <w:rsid w:val="0036061A"/>
    <w:rsid w:val="00362DE1"/>
    <w:rsid w:val="0036308E"/>
    <w:rsid w:val="00373B15"/>
    <w:rsid w:val="00376D5F"/>
    <w:rsid w:val="0038006F"/>
    <w:rsid w:val="0039027F"/>
    <w:rsid w:val="0039476E"/>
    <w:rsid w:val="003A1F0F"/>
    <w:rsid w:val="003A1F1B"/>
    <w:rsid w:val="003A73AA"/>
    <w:rsid w:val="003C53DB"/>
    <w:rsid w:val="003C7911"/>
    <w:rsid w:val="003C7B56"/>
    <w:rsid w:val="003D5C19"/>
    <w:rsid w:val="003D732B"/>
    <w:rsid w:val="003E0519"/>
    <w:rsid w:val="003E1010"/>
    <w:rsid w:val="003E31C9"/>
    <w:rsid w:val="003E31EB"/>
    <w:rsid w:val="003E364C"/>
    <w:rsid w:val="003E58F8"/>
    <w:rsid w:val="003E6B00"/>
    <w:rsid w:val="003F0A35"/>
    <w:rsid w:val="004024D0"/>
    <w:rsid w:val="00403648"/>
    <w:rsid w:val="00405443"/>
    <w:rsid w:val="00406A02"/>
    <w:rsid w:val="00410A83"/>
    <w:rsid w:val="00411076"/>
    <w:rsid w:val="00411EA0"/>
    <w:rsid w:val="004121CF"/>
    <w:rsid w:val="0041472F"/>
    <w:rsid w:val="00421A9D"/>
    <w:rsid w:val="004240A1"/>
    <w:rsid w:val="0042468D"/>
    <w:rsid w:val="00424D2E"/>
    <w:rsid w:val="00427464"/>
    <w:rsid w:val="004337DA"/>
    <w:rsid w:val="004345F4"/>
    <w:rsid w:val="0043629D"/>
    <w:rsid w:val="00443EF0"/>
    <w:rsid w:val="00445F28"/>
    <w:rsid w:val="004463D4"/>
    <w:rsid w:val="00451A0A"/>
    <w:rsid w:val="00464072"/>
    <w:rsid w:val="0047015F"/>
    <w:rsid w:val="00475766"/>
    <w:rsid w:val="004778C5"/>
    <w:rsid w:val="004805CC"/>
    <w:rsid w:val="00480C8E"/>
    <w:rsid w:val="0048384F"/>
    <w:rsid w:val="00483AE2"/>
    <w:rsid w:val="004901B8"/>
    <w:rsid w:val="004932DE"/>
    <w:rsid w:val="004960A9"/>
    <w:rsid w:val="00496BE3"/>
    <w:rsid w:val="004A6283"/>
    <w:rsid w:val="004A6319"/>
    <w:rsid w:val="004A7AE5"/>
    <w:rsid w:val="004B270E"/>
    <w:rsid w:val="004C0124"/>
    <w:rsid w:val="004C370C"/>
    <w:rsid w:val="004D2647"/>
    <w:rsid w:val="004D52BD"/>
    <w:rsid w:val="004E0B52"/>
    <w:rsid w:val="004F7C08"/>
    <w:rsid w:val="005018AD"/>
    <w:rsid w:val="00502B58"/>
    <w:rsid w:val="00513DCD"/>
    <w:rsid w:val="00514212"/>
    <w:rsid w:val="005223DB"/>
    <w:rsid w:val="00524D11"/>
    <w:rsid w:val="005300FA"/>
    <w:rsid w:val="00535A88"/>
    <w:rsid w:val="00543AEF"/>
    <w:rsid w:val="00551594"/>
    <w:rsid w:val="00555082"/>
    <w:rsid w:val="005602AB"/>
    <w:rsid w:val="005730DF"/>
    <w:rsid w:val="00576B15"/>
    <w:rsid w:val="00577103"/>
    <w:rsid w:val="00580685"/>
    <w:rsid w:val="00582D96"/>
    <w:rsid w:val="00586821"/>
    <w:rsid w:val="005A5545"/>
    <w:rsid w:val="005B4529"/>
    <w:rsid w:val="005D630B"/>
    <w:rsid w:val="005E36A3"/>
    <w:rsid w:val="005E50A1"/>
    <w:rsid w:val="0060065A"/>
    <w:rsid w:val="00603A13"/>
    <w:rsid w:val="006045B1"/>
    <w:rsid w:val="006129DC"/>
    <w:rsid w:val="006137B3"/>
    <w:rsid w:val="006141E4"/>
    <w:rsid w:val="0062023F"/>
    <w:rsid w:val="0062603E"/>
    <w:rsid w:val="00631947"/>
    <w:rsid w:val="0065271E"/>
    <w:rsid w:val="0066278D"/>
    <w:rsid w:val="00670A3E"/>
    <w:rsid w:val="00670BD9"/>
    <w:rsid w:val="0067178C"/>
    <w:rsid w:val="00672FA2"/>
    <w:rsid w:val="00681412"/>
    <w:rsid w:val="00683DFF"/>
    <w:rsid w:val="00687A75"/>
    <w:rsid w:val="006A115A"/>
    <w:rsid w:val="006A7AC0"/>
    <w:rsid w:val="006B1BFF"/>
    <w:rsid w:val="006C118A"/>
    <w:rsid w:val="006C5B5E"/>
    <w:rsid w:val="006C732E"/>
    <w:rsid w:val="006D077A"/>
    <w:rsid w:val="00700895"/>
    <w:rsid w:val="0070350A"/>
    <w:rsid w:val="00704033"/>
    <w:rsid w:val="00713FAC"/>
    <w:rsid w:val="007208F5"/>
    <w:rsid w:val="007259B4"/>
    <w:rsid w:val="00733466"/>
    <w:rsid w:val="0073677A"/>
    <w:rsid w:val="007402CC"/>
    <w:rsid w:val="00744B6D"/>
    <w:rsid w:val="00744C13"/>
    <w:rsid w:val="00746785"/>
    <w:rsid w:val="00746D8E"/>
    <w:rsid w:val="0075120D"/>
    <w:rsid w:val="00763E6F"/>
    <w:rsid w:val="00765E87"/>
    <w:rsid w:val="00771B80"/>
    <w:rsid w:val="007860EE"/>
    <w:rsid w:val="0078641A"/>
    <w:rsid w:val="0079000E"/>
    <w:rsid w:val="00790F1E"/>
    <w:rsid w:val="00791921"/>
    <w:rsid w:val="00795767"/>
    <w:rsid w:val="00797603"/>
    <w:rsid w:val="00797E4A"/>
    <w:rsid w:val="007A2196"/>
    <w:rsid w:val="007A42E9"/>
    <w:rsid w:val="007A6D98"/>
    <w:rsid w:val="007A7944"/>
    <w:rsid w:val="007B4C6D"/>
    <w:rsid w:val="007B76E2"/>
    <w:rsid w:val="007C0A42"/>
    <w:rsid w:val="007C4EB0"/>
    <w:rsid w:val="007D2AE7"/>
    <w:rsid w:val="007D332E"/>
    <w:rsid w:val="007D73CF"/>
    <w:rsid w:val="007E0C21"/>
    <w:rsid w:val="007F05A1"/>
    <w:rsid w:val="007F1780"/>
    <w:rsid w:val="007F223A"/>
    <w:rsid w:val="007F35F7"/>
    <w:rsid w:val="007F4434"/>
    <w:rsid w:val="007F6295"/>
    <w:rsid w:val="00800D8F"/>
    <w:rsid w:val="00804444"/>
    <w:rsid w:val="00811BC7"/>
    <w:rsid w:val="00812444"/>
    <w:rsid w:val="00832DE3"/>
    <w:rsid w:val="00842DC0"/>
    <w:rsid w:val="008449C1"/>
    <w:rsid w:val="00857471"/>
    <w:rsid w:val="008624B8"/>
    <w:rsid w:val="00866F6A"/>
    <w:rsid w:val="00883B75"/>
    <w:rsid w:val="008917C6"/>
    <w:rsid w:val="00892303"/>
    <w:rsid w:val="0089442A"/>
    <w:rsid w:val="00896FCF"/>
    <w:rsid w:val="0089708F"/>
    <w:rsid w:val="008A6340"/>
    <w:rsid w:val="008A65F0"/>
    <w:rsid w:val="008A7037"/>
    <w:rsid w:val="008B0C20"/>
    <w:rsid w:val="008C304F"/>
    <w:rsid w:val="008C7434"/>
    <w:rsid w:val="008E152A"/>
    <w:rsid w:val="008F14D9"/>
    <w:rsid w:val="008F31A2"/>
    <w:rsid w:val="009003FA"/>
    <w:rsid w:val="009025F3"/>
    <w:rsid w:val="00902A3F"/>
    <w:rsid w:val="00907AEC"/>
    <w:rsid w:val="00910752"/>
    <w:rsid w:val="00913A7B"/>
    <w:rsid w:val="00925B2C"/>
    <w:rsid w:val="00926EA6"/>
    <w:rsid w:val="009336CF"/>
    <w:rsid w:val="00935A9D"/>
    <w:rsid w:val="00945A8B"/>
    <w:rsid w:val="00946599"/>
    <w:rsid w:val="00946FA5"/>
    <w:rsid w:val="009573CF"/>
    <w:rsid w:val="0095762F"/>
    <w:rsid w:val="00960BAC"/>
    <w:rsid w:val="00961861"/>
    <w:rsid w:val="00963E3D"/>
    <w:rsid w:val="00974267"/>
    <w:rsid w:val="009865F8"/>
    <w:rsid w:val="00993616"/>
    <w:rsid w:val="00993764"/>
    <w:rsid w:val="0099438D"/>
    <w:rsid w:val="00994C1F"/>
    <w:rsid w:val="009A42DD"/>
    <w:rsid w:val="009B20A3"/>
    <w:rsid w:val="009B381C"/>
    <w:rsid w:val="009C5E17"/>
    <w:rsid w:val="009C78ED"/>
    <w:rsid w:val="009D049C"/>
    <w:rsid w:val="009D4174"/>
    <w:rsid w:val="009E1E13"/>
    <w:rsid w:val="009E205B"/>
    <w:rsid w:val="009F1097"/>
    <w:rsid w:val="009F511D"/>
    <w:rsid w:val="009F7965"/>
    <w:rsid w:val="00A1146C"/>
    <w:rsid w:val="00A1448C"/>
    <w:rsid w:val="00A14ED1"/>
    <w:rsid w:val="00A273E4"/>
    <w:rsid w:val="00A30517"/>
    <w:rsid w:val="00A344AD"/>
    <w:rsid w:val="00A34DF0"/>
    <w:rsid w:val="00A367ED"/>
    <w:rsid w:val="00A40EAF"/>
    <w:rsid w:val="00A4342A"/>
    <w:rsid w:val="00A60C1E"/>
    <w:rsid w:val="00A70FF3"/>
    <w:rsid w:val="00A740E8"/>
    <w:rsid w:val="00A74805"/>
    <w:rsid w:val="00A8591A"/>
    <w:rsid w:val="00A91DDE"/>
    <w:rsid w:val="00A92CB6"/>
    <w:rsid w:val="00AA501A"/>
    <w:rsid w:val="00AA6467"/>
    <w:rsid w:val="00AB6CCE"/>
    <w:rsid w:val="00AC7635"/>
    <w:rsid w:val="00AD1FE4"/>
    <w:rsid w:val="00AD3FEB"/>
    <w:rsid w:val="00AE1FF2"/>
    <w:rsid w:val="00AE3BC3"/>
    <w:rsid w:val="00AE4331"/>
    <w:rsid w:val="00AE5E0B"/>
    <w:rsid w:val="00AE7ECF"/>
    <w:rsid w:val="00AF459F"/>
    <w:rsid w:val="00B04BD3"/>
    <w:rsid w:val="00B07D16"/>
    <w:rsid w:val="00B1459D"/>
    <w:rsid w:val="00B20BE6"/>
    <w:rsid w:val="00B26186"/>
    <w:rsid w:val="00B343CD"/>
    <w:rsid w:val="00B40066"/>
    <w:rsid w:val="00B44882"/>
    <w:rsid w:val="00B643AC"/>
    <w:rsid w:val="00B77BE3"/>
    <w:rsid w:val="00B82EDC"/>
    <w:rsid w:val="00B85BB7"/>
    <w:rsid w:val="00B91049"/>
    <w:rsid w:val="00B951CA"/>
    <w:rsid w:val="00B956CE"/>
    <w:rsid w:val="00BA43BF"/>
    <w:rsid w:val="00BA44C8"/>
    <w:rsid w:val="00BB64D6"/>
    <w:rsid w:val="00BC45FD"/>
    <w:rsid w:val="00BC4737"/>
    <w:rsid w:val="00BC6560"/>
    <w:rsid w:val="00BC77A3"/>
    <w:rsid w:val="00BC7D7A"/>
    <w:rsid w:val="00BC7D9B"/>
    <w:rsid w:val="00BD0A54"/>
    <w:rsid w:val="00BD4CD6"/>
    <w:rsid w:val="00BD7FD4"/>
    <w:rsid w:val="00BE38BE"/>
    <w:rsid w:val="00BE3FE6"/>
    <w:rsid w:val="00BE6911"/>
    <w:rsid w:val="00BF1509"/>
    <w:rsid w:val="00BF3C8B"/>
    <w:rsid w:val="00C00669"/>
    <w:rsid w:val="00C0785E"/>
    <w:rsid w:val="00C145DB"/>
    <w:rsid w:val="00C15B93"/>
    <w:rsid w:val="00C1716D"/>
    <w:rsid w:val="00C22880"/>
    <w:rsid w:val="00C33521"/>
    <w:rsid w:val="00C4552C"/>
    <w:rsid w:val="00C45A90"/>
    <w:rsid w:val="00C51903"/>
    <w:rsid w:val="00C52B6C"/>
    <w:rsid w:val="00C541C9"/>
    <w:rsid w:val="00C70927"/>
    <w:rsid w:val="00C77ABE"/>
    <w:rsid w:val="00C9269A"/>
    <w:rsid w:val="00CC4D61"/>
    <w:rsid w:val="00CD0892"/>
    <w:rsid w:val="00CD2403"/>
    <w:rsid w:val="00CD335D"/>
    <w:rsid w:val="00CE5EE2"/>
    <w:rsid w:val="00D02FF4"/>
    <w:rsid w:val="00D04BDC"/>
    <w:rsid w:val="00D04D1B"/>
    <w:rsid w:val="00D06C03"/>
    <w:rsid w:val="00D12D38"/>
    <w:rsid w:val="00D1676A"/>
    <w:rsid w:val="00D2444B"/>
    <w:rsid w:val="00D316D8"/>
    <w:rsid w:val="00D32DBC"/>
    <w:rsid w:val="00D337D0"/>
    <w:rsid w:val="00D33F08"/>
    <w:rsid w:val="00D37A7D"/>
    <w:rsid w:val="00D37DE2"/>
    <w:rsid w:val="00D437BD"/>
    <w:rsid w:val="00D46C7C"/>
    <w:rsid w:val="00D669EB"/>
    <w:rsid w:val="00D70DDA"/>
    <w:rsid w:val="00D72EC0"/>
    <w:rsid w:val="00D83D2C"/>
    <w:rsid w:val="00D94E0B"/>
    <w:rsid w:val="00DA2DA0"/>
    <w:rsid w:val="00DA567C"/>
    <w:rsid w:val="00DB0CF8"/>
    <w:rsid w:val="00DB4925"/>
    <w:rsid w:val="00DB636A"/>
    <w:rsid w:val="00DB759C"/>
    <w:rsid w:val="00DB7A77"/>
    <w:rsid w:val="00DC046E"/>
    <w:rsid w:val="00DD015A"/>
    <w:rsid w:val="00DE4965"/>
    <w:rsid w:val="00DE61EC"/>
    <w:rsid w:val="00DF1F6B"/>
    <w:rsid w:val="00DF5202"/>
    <w:rsid w:val="00DF6615"/>
    <w:rsid w:val="00DF7F72"/>
    <w:rsid w:val="00E04EAD"/>
    <w:rsid w:val="00E05C88"/>
    <w:rsid w:val="00E07B30"/>
    <w:rsid w:val="00E145FB"/>
    <w:rsid w:val="00E252C0"/>
    <w:rsid w:val="00E30B36"/>
    <w:rsid w:val="00E33801"/>
    <w:rsid w:val="00E4029B"/>
    <w:rsid w:val="00E439B9"/>
    <w:rsid w:val="00E5057F"/>
    <w:rsid w:val="00E50DFD"/>
    <w:rsid w:val="00E51AC9"/>
    <w:rsid w:val="00E54B2C"/>
    <w:rsid w:val="00E55ED4"/>
    <w:rsid w:val="00E644F5"/>
    <w:rsid w:val="00E70DCD"/>
    <w:rsid w:val="00E7187D"/>
    <w:rsid w:val="00E82175"/>
    <w:rsid w:val="00E82DAD"/>
    <w:rsid w:val="00E87192"/>
    <w:rsid w:val="00E8727F"/>
    <w:rsid w:val="00E926A3"/>
    <w:rsid w:val="00E9790E"/>
    <w:rsid w:val="00EA01E1"/>
    <w:rsid w:val="00EA29C1"/>
    <w:rsid w:val="00EA583A"/>
    <w:rsid w:val="00EB247C"/>
    <w:rsid w:val="00EB28A7"/>
    <w:rsid w:val="00EB4457"/>
    <w:rsid w:val="00EB4751"/>
    <w:rsid w:val="00EB5200"/>
    <w:rsid w:val="00EB620E"/>
    <w:rsid w:val="00ED0D80"/>
    <w:rsid w:val="00ED264B"/>
    <w:rsid w:val="00ED5F84"/>
    <w:rsid w:val="00ED7044"/>
    <w:rsid w:val="00EE2E11"/>
    <w:rsid w:val="00EE43C7"/>
    <w:rsid w:val="00EE5EA1"/>
    <w:rsid w:val="00EF0320"/>
    <w:rsid w:val="00EF0982"/>
    <w:rsid w:val="00EF50F0"/>
    <w:rsid w:val="00F01D73"/>
    <w:rsid w:val="00F05F18"/>
    <w:rsid w:val="00F0666D"/>
    <w:rsid w:val="00F07215"/>
    <w:rsid w:val="00F10793"/>
    <w:rsid w:val="00F13E60"/>
    <w:rsid w:val="00F232AB"/>
    <w:rsid w:val="00F23CA9"/>
    <w:rsid w:val="00F278EA"/>
    <w:rsid w:val="00F3635C"/>
    <w:rsid w:val="00F43B5E"/>
    <w:rsid w:val="00F449F1"/>
    <w:rsid w:val="00F459DD"/>
    <w:rsid w:val="00F46B5A"/>
    <w:rsid w:val="00F505C4"/>
    <w:rsid w:val="00F54850"/>
    <w:rsid w:val="00F552D8"/>
    <w:rsid w:val="00F655B5"/>
    <w:rsid w:val="00F67C7F"/>
    <w:rsid w:val="00F7033F"/>
    <w:rsid w:val="00F71E50"/>
    <w:rsid w:val="00F727C5"/>
    <w:rsid w:val="00F72AC2"/>
    <w:rsid w:val="00F73C89"/>
    <w:rsid w:val="00F74846"/>
    <w:rsid w:val="00F804FC"/>
    <w:rsid w:val="00F80B83"/>
    <w:rsid w:val="00F81F1C"/>
    <w:rsid w:val="00F81FE0"/>
    <w:rsid w:val="00F82220"/>
    <w:rsid w:val="00F83BC5"/>
    <w:rsid w:val="00F84040"/>
    <w:rsid w:val="00F85489"/>
    <w:rsid w:val="00F863AE"/>
    <w:rsid w:val="00F8676A"/>
    <w:rsid w:val="00F9486B"/>
    <w:rsid w:val="00FA0883"/>
    <w:rsid w:val="00FA0A33"/>
    <w:rsid w:val="00FA0DC6"/>
    <w:rsid w:val="00FA1C7A"/>
    <w:rsid w:val="00FA6F81"/>
    <w:rsid w:val="00FD2F81"/>
    <w:rsid w:val="00FD5938"/>
    <w:rsid w:val="00FF076B"/>
    <w:rsid w:val="00FF2700"/>
    <w:rsid w:val="00FF55D8"/>
    <w:rsid w:val="00FF647B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11"/>
    <w:rPr>
      <w:rFonts w:ascii="Times New Roman" w:eastAsia="Times New Roman" w:hAnsi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C45F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52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603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2C86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02C8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02C86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2C86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2C86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C8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A7AC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C45FD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ighlight">
    <w:name w:val="highlight"/>
    <w:basedOn w:val="Fuentedeprrafopredeter"/>
    <w:rsid w:val="00BC45FD"/>
  </w:style>
  <w:style w:type="paragraph" w:styleId="Prrafodelista">
    <w:name w:val="List Paragraph"/>
    <w:basedOn w:val="Normal"/>
    <w:uiPriority w:val="34"/>
    <w:qFormat/>
    <w:rsid w:val="00BC45FD"/>
    <w:pPr>
      <w:spacing w:after="200" w:line="276" w:lineRule="auto"/>
      <w:ind w:left="720"/>
      <w:contextualSpacing/>
    </w:pPr>
    <w:rPr>
      <w:rFonts w:ascii="Calibri" w:eastAsia="Calibri" w:hAnsi="Calibri"/>
      <w:color w:val="000000"/>
      <w:sz w:val="22"/>
      <w:szCs w:val="22"/>
      <w:lang w:eastAsia="en-US"/>
    </w:rPr>
  </w:style>
  <w:style w:type="character" w:styleId="nfasis">
    <w:name w:val="Emphasis"/>
    <w:basedOn w:val="Fuentedeprrafopredeter"/>
    <w:uiPriority w:val="20"/>
    <w:qFormat/>
    <w:rsid w:val="008A65F0"/>
    <w:rPr>
      <w:i/>
      <w:iCs/>
    </w:rPr>
  </w:style>
  <w:style w:type="character" w:customStyle="1" w:styleId="addmd">
    <w:name w:val="addmd"/>
    <w:basedOn w:val="Fuentedeprrafopredeter"/>
    <w:rsid w:val="00ED5F84"/>
  </w:style>
  <w:style w:type="character" w:customStyle="1" w:styleId="Ttulo5Car">
    <w:name w:val="Título 5 Car"/>
    <w:basedOn w:val="Fuentedeprrafopredeter"/>
    <w:link w:val="Ttulo5"/>
    <w:uiPriority w:val="9"/>
    <w:semiHidden/>
    <w:rsid w:val="004D52B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andard">
    <w:name w:val="Standard"/>
    <w:rsid w:val="00AD1FE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2">
    <w:name w:val="WW8Num22"/>
    <w:basedOn w:val="Sinlista"/>
    <w:rsid w:val="00AD1FE4"/>
    <w:pPr>
      <w:numPr>
        <w:numId w:val="99"/>
      </w:numPr>
    </w:pPr>
  </w:style>
  <w:style w:type="numbering" w:customStyle="1" w:styleId="WW8Num1">
    <w:name w:val="WW8Num1"/>
    <w:basedOn w:val="Sinlista"/>
    <w:rsid w:val="00CD0892"/>
    <w:pPr>
      <w:numPr>
        <w:numId w:val="101"/>
      </w:numPr>
    </w:pPr>
  </w:style>
  <w:style w:type="paragraph" w:styleId="Textoindependiente2">
    <w:name w:val="Body Text 2"/>
    <w:basedOn w:val="Normal"/>
    <w:link w:val="Textoindependiente2Car"/>
    <w:rsid w:val="00184246"/>
    <w:pPr>
      <w:spacing w:before="100" w:beforeAutospacing="1" w:after="100" w:afterAutospacing="1"/>
      <w:jc w:val="both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84246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2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ampusvirtual.uva.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4.gif"/><Relationship Id="rId7" Type="http://schemas.openxmlformats.org/officeDocument/2006/relationships/image" Target="media/image7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http://www.usc.es/estaticos/imaxes/logo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FEDE3-32F2-4F21-B27A-2A58813D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1362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General de la Universidad de Valladolid</Company>
  <LinksUpToDate>false</LinksUpToDate>
  <CharactersWithSpaces>8837</CharactersWithSpaces>
  <SharedDoc>false</SharedDoc>
  <HLinks>
    <vt:vector size="720" baseType="variant">
      <vt:variant>
        <vt:i4>1245202</vt:i4>
      </vt:variant>
      <vt:variant>
        <vt:i4>354</vt:i4>
      </vt:variant>
      <vt:variant>
        <vt:i4>0</vt:i4>
      </vt:variant>
      <vt:variant>
        <vt:i4>5</vt:i4>
      </vt:variant>
      <vt:variant>
        <vt:lpwstr>http://campusvirtual.uva.es/</vt:lpwstr>
      </vt:variant>
      <vt:variant>
        <vt:lpwstr/>
      </vt:variant>
      <vt:variant>
        <vt:i4>65621</vt:i4>
      </vt:variant>
      <vt:variant>
        <vt:i4>351</vt:i4>
      </vt:variant>
      <vt:variant>
        <vt:i4>0</vt:i4>
      </vt:variant>
      <vt:variant>
        <vt:i4>5</vt:i4>
      </vt:variant>
      <vt:variant>
        <vt:lpwstr>http://webvision.med.utah.edu/Regeneration1.html</vt:lpwstr>
      </vt:variant>
      <vt:variant>
        <vt:lpwstr>Introduction</vt:lpwstr>
      </vt:variant>
      <vt:variant>
        <vt:i4>3211300</vt:i4>
      </vt:variant>
      <vt:variant>
        <vt:i4>348</vt:i4>
      </vt:variant>
      <vt:variant>
        <vt:i4>0</vt:i4>
      </vt:variant>
      <vt:variant>
        <vt:i4>5</vt:i4>
      </vt:variant>
      <vt:variant>
        <vt:lpwstr>http://www.ncbi.nlm.nih.gov/pubmed/11377446</vt:lpwstr>
      </vt:variant>
      <vt:variant>
        <vt:lpwstr/>
      </vt:variant>
      <vt:variant>
        <vt:i4>3997731</vt:i4>
      </vt:variant>
      <vt:variant>
        <vt:i4>345</vt:i4>
      </vt:variant>
      <vt:variant>
        <vt:i4>0</vt:i4>
      </vt:variant>
      <vt:variant>
        <vt:i4>5</vt:i4>
      </vt:variant>
      <vt:variant>
        <vt:lpwstr>http://www.ncbi.nlm.nih.gov/pubmed/12440386</vt:lpwstr>
      </vt:variant>
      <vt:variant>
        <vt:lpwstr/>
      </vt:variant>
      <vt:variant>
        <vt:i4>2686985</vt:i4>
      </vt:variant>
      <vt:variant>
        <vt:i4>342</vt:i4>
      </vt:variant>
      <vt:variant>
        <vt:i4>0</vt:i4>
      </vt:variant>
      <vt:variant>
        <vt:i4>5</vt:i4>
      </vt:variant>
      <vt:variant>
        <vt:lpwstr>mailto:enriquej@um.es</vt:lpwstr>
      </vt:variant>
      <vt:variant>
        <vt:lpwstr/>
      </vt:variant>
      <vt:variant>
        <vt:i4>2228249</vt:i4>
      </vt:variant>
      <vt:variant>
        <vt:i4>339</vt:i4>
      </vt:variant>
      <vt:variant>
        <vt:i4>0</vt:i4>
      </vt:variant>
      <vt:variant>
        <vt:i4>5</vt:i4>
      </vt:variant>
      <vt:variant>
        <vt:lpwstr>mailto:bueno@um.es</vt:lpwstr>
      </vt:variant>
      <vt:variant>
        <vt:lpwstr/>
      </vt:variant>
      <vt:variant>
        <vt:i4>5963873</vt:i4>
      </vt:variant>
      <vt:variant>
        <vt:i4>336</vt:i4>
      </vt:variant>
      <vt:variant>
        <vt:i4>0</vt:i4>
      </vt:variant>
      <vt:variant>
        <vt:i4>5</vt:i4>
      </vt:variant>
      <vt:variant>
        <vt:lpwstr>mailto:pegrito@um.es</vt:lpwstr>
      </vt:variant>
      <vt:variant>
        <vt:lpwstr/>
      </vt:variant>
      <vt:variant>
        <vt:i4>5243005</vt:i4>
      </vt:variant>
      <vt:variant>
        <vt:i4>333</vt:i4>
      </vt:variant>
      <vt:variant>
        <vt:i4>0</vt:i4>
      </vt:variant>
      <vt:variant>
        <vt:i4>5</vt:i4>
      </vt:variant>
      <vt:variant>
        <vt:lpwstr>http://lo.um.es/main/optica_e.html</vt:lpwstr>
      </vt:variant>
      <vt:variant>
        <vt:lpwstr/>
      </vt:variant>
      <vt:variant>
        <vt:i4>5505100</vt:i4>
      </vt:variant>
      <vt:variant>
        <vt:i4>330</vt:i4>
      </vt:variant>
      <vt:variant>
        <vt:i4>0</vt:i4>
      </vt:variant>
      <vt:variant>
        <vt:i4>5</vt:i4>
      </vt:variant>
      <vt:variant>
        <vt:lpwstr>http://www.rgia.net/</vt:lpwstr>
      </vt:variant>
      <vt:variant>
        <vt:lpwstr/>
      </vt:variant>
      <vt:variant>
        <vt:i4>7143531</vt:i4>
      </vt:variant>
      <vt:variant>
        <vt:i4>327</vt:i4>
      </vt:variant>
      <vt:variant>
        <vt:i4>0</vt:i4>
      </vt:variant>
      <vt:variant>
        <vt:i4>5</vt:i4>
      </vt:variant>
      <vt:variant>
        <vt:lpwstr>http://redglial.es/</vt:lpwstr>
      </vt:variant>
      <vt:variant>
        <vt:lpwstr/>
      </vt:variant>
      <vt:variant>
        <vt:i4>2621551</vt:i4>
      </vt:variant>
      <vt:variant>
        <vt:i4>324</vt:i4>
      </vt:variant>
      <vt:variant>
        <vt:i4>0</vt:i4>
      </vt:variant>
      <vt:variant>
        <vt:i4>5</vt:i4>
      </vt:variant>
      <vt:variant>
        <vt:lpwstr>http://webvision.med.utah.edu/</vt:lpwstr>
      </vt:variant>
      <vt:variant>
        <vt:lpwstr/>
      </vt:variant>
      <vt:variant>
        <vt:i4>2424837</vt:i4>
      </vt:variant>
      <vt:variant>
        <vt:i4>321</vt:i4>
      </vt:variant>
      <vt:variant>
        <vt:i4>0</vt:i4>
      </vt:variant>
      <vt:variant>
        <vt:i4>5</vt:i4>
      </vt:variant>
      <vt:variant>
        <vt:lpwstr>http://ostg.pricegrabber.com/search.php/bkcontrib_id=11656763/csub=1</vt:lpwstr>
      </vt:variant>
      <vt:variant>
        <vt:lpwstr/>
      </vt:variant>
      <vt:variant>
        <vt:i4>2162690</vt:i4>
      </vt:variant>
      <vt:variant>
        <vt:i4>318</vt:i4>
      </vt:variant>
      <vt:variant>
        <vt:i4>0</vt:i4>
      </vt:variant>
      <vt:variant>
        <vt:i4>5</vt:i4>
      </vt:variant>
      <vt:variant>
        <vt:lpwstr>http://ostg.pricegrabber.com/search.php/bkcontrib_id=11550477/csub=1</vt:lpwstr>
      </vt:variant>
      <vt:variant>
        <vt:lpwstr/>
      </vt:variant>
      <vt:variant>
        <vt:i4>65581</vt:i4>
      </vt:variant>
      <vt:variant>
        <vt:i4>315</vt:i4>
      </vt:variant>
      <vt:variant>
        <vt:i4>0</vt:i4>
      </vt:variant>
      <vt:variant>
        <vt:i4>5</vt:i4>
      </vt:variant>
      <vt:variant>
        <vt:lpwstr>http://ostg.pricegrabber.com/search.php/bkcontrib_id=2941958/csub=1</vt:lpwstr>
      </vt:variant>
      <vt:variant>
        <vt:lpwstr/>
      </vt:variant>
      <vt:variant>
        <vt:i4>1245202</vt:i4>
      </vt:variant>
      <vt:variant>
        <vt:i4>312</vt:i4>
      </vt:variant>
      <vt:variant>
        <vt:i4>0</vt:i4>
      </vt:variant>
      <vt:variant>
        <vt:i4>5</vt:i4>
      </vt:variant>
      <vt:variant>
        <vt:lpwstr>http://campusvirtual.uva.es/</vt:lpwstr>
      </vt:variant>
      <vt:variant>
        <vt:lpwstr/>
      </vt:variant>
      <vt:variant>
        <vt:i4>3473518</vt:i4>
      </vt:variant>
      <vt:variant>
        <vt:i4>309</vt:i4>
      </vt:variant>
      <vt:variant>
        <vt:i4>0</vt:i4>
      </vt:variant>
      <vt:variant>
        <vt:i4>5</vt:i4>
      </vt:variant>
      <vt:variant>
        <vt:lpwstr>http://www.vision.csic.es/Publications/default.aspx</vt:lpwstr>
      </vt:variant>
      <vt:variant>
        <vt:lpwstr/>
      </vt:variant>
      <vt:variant>
        <vt:i4>8192059</vt:i4>
      </vt:variant>
      <vt:variant>
        <vt:i4>306</vt:i4>
      </vt:variant>
      <vt:variant>
        <vt:i4>0</vt:i4>
      </vt:variant>
      <vt:variant>
        <vt:i4>5</vt:i4>
      </vt:variant>
      <vt:variant>
        <vt:lpwstr>http://www.ioba.es/</vt:lpwstr>
      </vt:variant>
      <vt:variant>
        <vt:lpwstr/>
      </vt:variant>
      <vt:variant>
        <vt:i4>7012403</vt:i4>
      </vt:variant>
      <vt:variant>
        <vt:i4>303</vt:i4>
      </vt:variant>
      <vt:variant>
        <vt:i4>0</vt:i4>
      </vt:variant>
      <vt:variant>
        <vt:i4>5</vt:i4>
      </vt:variant>
      <vt:variant>
        <vt:lpwstr>http://www.iscev.org/standards/pdfs/ERG_standard_2008.pdf</vt:lpwstr>
      </vt:variant>
      <vt:variant>
        <vt:lpwstr/>
      </vt:variant>
      <vt:variant>
        <vt:i4>8126572</vt:i4>
      </vt:variant>
      <vt:variant>
        <vt:i4>300</vt:i4>
      </vt:variant>
      <vt:variant>
        <vt:i4>0</vt:i4>
      </vt:variant>
      <vt:variant>
        <vt:i4>5</vt:i4>
      </vt:variant>
      <vt:variant>
        <vt:lpwstr>http://www.uah.es/</vt:lpwstr>
      </vt:variant>
      <vt:variant>
        <vt:lpwstr/>
      </vt:variant>
      <vt:variant>
        <vt:i4>8126486</vt:i4>
      </vt:variant>
      <vt:variant>
        <vt:i4>297</vt:i4>
      </vt:variant>
      <vt:variant>
        <vt:i4>0</vt:i4>
      </vt:variant>
      <vt:variant>
        <vt:i4>5</vt:i4>
      </vt:variant>
      <vt:variant>
        <vt:lpwstr>http://www.amazon.com/s/ref=ntt_athr_dp_sr_2?_encoding=UTF8&amp;sort=relevancerank&amp;search-alias=books&amp;field-author=Geoffrey%20B.%20Arden</vt:lpwstr>
      </vt:variant>
      <vt:variant>
        <vt:lpwstr/>
      </vt:variant>
      <vt:variant>
        <vt:i4>327796</vt:i4>
      </vt:variant>
      <vt:variant>
        <vt:i4>294</vt:i4>
      </vt:variant>
      <vt:variant>
        <vt:i4>0</vt:i4>
      </vt:variant>
      <vt:variant>
        <vt:i4>5</vt:i4>
      </vt:variant>
      <vt:variant>
        <vt:lpwstr>http://www.amazon.com/s/ref=ntt_athr_dp_sr_1?_encoding=UTF8&amp;sort=relevancerank&amp;search-alias=books&amp;field-author=John%20R.%20Heckenlively</vt:lpwstr>
      </vt:variant>
      <vt:variant>
        <vt:lpwstr/>
      </vt:variant>
      <vt:variant>
        <vt:i4>8126572</vt:i4>
      </vt:variant>
      <vt:variant>
        <vt:i4>291</vt:i4>
      </vt:variant>
      <vt:variant>
        <vt:i4>0</vt:i4>
      </vt:variant>
      <vt:variant>
        <vt:i4>5</vt:i4>
      </vt:variant>
      <vt:variant>
        <vt:lpwstr>http://www.uah.es/</vt:lpwstr>
      </vt:variant>
      <vt:variant>
        <vt:lpwstr/>
      </vt:variant>
      <vt:variant>
        <vt:i4>7798822</vt:i4>
      </vt:variant>
      <vt:variant>
        <vt:i4>288</vt:i4>
      </vt:variant>
      <vt:variant>
        <vt:i4>0</vt:i4>
      </vt:variant>
      <vt:variant>
        <vt:i4>5</vt:i4>
      </vt:variant>
      <vt:variant>
        <vt:lpwstr>http://www.serv.es/</vt:lpwstr>
      </vt:variant>
      <vt:variant>
        <vt:lpwstr/>
      </vt:variant>
      <vt:variant>
        <vt:i4>7798822</vt:i4>
      </vt:variant>
      <vt:variant>
        <vt:i4>285</vt:i4>
      </vt:variant>
      <vt:variant>
        <vt:i4>0</vt:i4>
      </vt:variant>
      <vt:variant>
        <vt:i4>5</vt:i4>
      </vt:variant>
      <vt:variant>
        <vt:lpwstr>http://www.serv.es/</vt:lpwstr>
      </vt:variant>
      <vt:variant>
        <vt:lpwstr/>
      </vt:variant>
      <vt:variant>
        <vt:i4>8257643</vt:i4>
      </vt:variant>
      <vt:variant>
        <vt:i4>282</vt:i4>
      </vt:variant>
      <vt:variant>
        <vt:i4>0</vt:i4>
      </vt:variant>
      <vt:variant>
        <vt:i4>5</vt:i4>
      </vt:variant>
      <vt:variant>
        <vt:lpwstr>http://www.cie.uva.es/optica/Practicas/inicial.htm</vt:lpwstr>
      </vt:variant>
      <vt:variant>
        <vt:lpwstr/>
      </vt:variant>
      <vt:variant>
        <vt:i4>786450</vt:i4>
      </vt:variant>
      <vt:variant>
        <vt:i4>279</vt:i4>
      </vt:variant>
      <vt:variant>
        <vt:i4>0</vt:i4>
      </vt:variant>
      <vt:variant>
        <vt:i4>5</vt:i4>
      </vt:variant>
      <vt:variant>
        <vt:lpwstr>http://www.jove.com/index/browse.stp?tag=Electrophoreisis</vt:lpwstr>
      </vt:variant>
      <vt:variant>
        <vt:lpwstr/>
      </vt:variant>
      <vt:variant>
        <vt:i4>1769503</vt:i4>
      </vt:variant>
      <vt:variant>
        <vt:i4>276</vt:i4>
      </vt:variant>
      <vt:variant>
        <vt:i4>0</vt:i4>
      </vt:variant>
      <vt:variant>
        <vt:i4>5</vt:i4>
      </vt:variant>
      <vt:variant>
        <vt:lpwstr>http://www.personales.ulpgc.es/ecastro.dbbf/docencia.html</vt:lpwstr>
      </vt:variant>
      <vt:variant>
        <vt:lpwstr>TIBs</vt:lpwstr>
      </vt:variant>
      <vt:variant>
        <vt:i4>3473513</vt:i4>
      </vt:variant>
      <vt:variant>
        <vt:i4>273</vt:i4>
      </vt:variant>
      <vt:variant>
        <vt:i4>0</vt:i4>
      </vt:variant>
      <vt:variant>
        <vt:i4>5</vt:i4>
      </vt:variant>
      <vt:variant>
        <vt:lpwstr>http://www.vision.csic.es/</vt:lpwstr>
      </vt:variant>
      <vt:variant>
        <vt:lpwstr/>
      </vt:variant>
      <vt:variant>
        <vt:i4>5570579</vt:i4>
      </vt:variant>
      <vt:variant>
        <vt:i4>270</vt:i4>
      </vt:variant>
      <vt:variant>
        <vt:i4>0</vt:i4>
      </vt:variant>
      <vt:variant>
        <vt:i4>5</vt:i4>
      </vt:variant>
      <vt:variant>
        <vt:lpwstr>http://www.um.es/oftalmolab/</vt:lpwstr>
      </vt:variant>
      <vt:variant>
        <vt:lpwstr/>
      </vt:variant>
      <vt:variant>
        <vt:i4>3801122</vt:i4>
      </vt:variant>
      <vt:variant>
        <vt:i4>267</vt:i4>
      </vt:variant>
      <vt:variant>
        <vt:i4>0</vt:i4>
      </vt:variant>
      <vt:variant>
        <vt:i4>5</vt:i4>
      </vt:variant>
      <vt:variant>
        <vt:lpwstr>http://www.ncbi.nlm.nih.gov/pubmed/22262082</vt:lpwstr>
      </vt:variant>
      <vt:variant>
        <vt:lpwstr/>
      </vt:variant>
      <vt:variant>
        <vt:i4>3145769</vt:i4>
      </vt:variant>
      <vt:variant>
        <vt:i4>264</vt:i4>
      </vt:variant>
      <vt:variant>
        <vt:i4>0</vt:i4>
      </vt:variant>
      <vt:variant>
        <vt:i4>5</vt:i4>
      </vt:variant>
      <vt:variant>
        <vt:lpwstr>http://www.ncbi.nlm.nih.gov/pubmed/21293732</vt:lpwstr>
      </vt:variant>
      <vt:variant>
        <vt:lpwstr/>
      </vt:variant>
      <vt:variant>
        <vt:i4>5374016</vt:i4>
      </vt:variant>
      <vt:variant>
        <vt:i4>261</vt:i4>
      </vt:variant>
      <vt:variant>
        <vt:i4>0</vt:i4>
      </vt:variant>
      <vt:variant>
        <vt:i4>5</vt:i4>
      </vt:variant>
      <vt:variant>
        <vt:lpwstr>http://www.ncbi.nlm.nih.gov/pubmed?term=New%20perspectives%20in%20aqueous%20humor%20secretion%20and%20in%20glaucoma%3A%20The%20ciliary%20body%20as%20a%20multifunctional%20neuroendocrine%20gland</vt:lpwstr>
      </vt:variant>
      <vt:variant>
        <vt:lpwstr/>
      </vt:variant>
      <vt:variant>
        <vt:i4>3080316</vt:i4>
      </vt:variant>
      <vt:variant>
        <vt:i4>258</vt:i4>
      </vt:variant>
      <vt:variant>
        <vt:i4>0</vt:i4>
      </vt:variant>
      <vt:variant>
        <vt:i4>5</vt:i4>
      </vt:variant>
      <vt:variant>
        <vt:lpwstr>http://www.ncbi.nlm.nih.gov/pubmed?term=%22Escribano%20J%22%5BAuthor%5D</vt:lpwstr>
      </vt:variant>
      <vt:variant>
        <vt:lpwstr/>
      </vt:variant>
      <vt:variant>
        <vt:i4>65537</vt:i4>
      </vt:variant>
      <vt:variant>
        <vt:i4>255</vt:i4>
      </vt:variant>
      <vt:variant>
        <vt:i4>0</vt:i4>
      </vt:variant>
      <vt:variant>
        <vt:i4>5</vt:i4>
      </vt:variant>
      <vt:variant>
        <vt:lpwstr>http://www.ncbi.nlm.nih.gov/pubmed?term=%22Coca-Prados%20M%22%5BAuthor%5D</vt:lpwstr>
      </vt:variant>
      <vt:variant>
        <vt:lpwstr/>
      </vt:variant>
      <vt:variant>
        <vt:i4>3670054</vt:i4>
      </vt:variant>
      <vt:variant>
        <vt:i4>252</vt:i4>
      </vt:variant>
      <vt:variant>
        <vt:i4>0</vt:i4>
      </vt:variant>
      <vt:variant>
        <vt:i4>5</vt:i4>
      </vt:variant>
      <vt:variant>
        <vt:lpwstr>http://www.ncbi.nlm.nih.gov/pubmed/20883819</vt:lpwstr>
      </vt:variant>
      <vt:variant>
        <vt:lpwstr/>
      </vt:variant>
      <vt:variant>
        <vt:i4>983068</vt:i4>
      </vt:variant>
      <vt:variant>
        <vt:i4>249</vt:i4>
      </vt:variant>
      <vt:variant>
        <vt:i4>0</vt:i4>
      </vt:variant>
      <vt:variant>
        <vt:i4>5</vt:i4>
      </vt:variant>
      <vt:variant>
        <vt:lpwstr>http://www.ncbi.nlm.nih.gov/pubmed?term=%22de%20Iongh%20RU%22%5BAuthor%5D</vt:lpwstr>
      </vt:variant>
      <vt:variant>
        <vt:lpwstr/>
      </vt:variant>
      <vt:variant>
        <vt:i4>2490466</vt:i4>
      </vt:variant>
      <vt:variant>
        <vt:i4>246</vt:i4>
      </vt:variant>
      <vt:variant>
        <vt:i4>0</vt:i4>
      </vt:variant>
      <vt:variant>
        <vt:i4>5</vt:i4>
      </vt:variant>
      <vt:variant>
        <vt:lpwstr>http://www.ncbi.nlm.nih.gov/pubmed?term=%22Martinez%20G%22%5BAuthor%5D</vt:lpwstr>
      </vt:variant>
      <vt:variant>
        <vt:lpwstr/>
      </vt:variant>
      <vt:variant>
        <vt:i4>4128809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http://www.ncbi.nlm.nih.gov/pubmed/19056380</vt:lpwstr>
      </vt:variant>
      <vt:variant>
        <vt:lpwstr/>
      </vt:variant>
      <vt:variant>
        <vt:i4>262214</vt:i4>
      </vt:variant>
      <vt:variant>
        <vt:i4>240</vt:i4>
      </vt:variant>
      <vt:variant>
        <vt:i4>0</vt:i4>
      </vt:variant>
      <vt:variant>
        <vt:i4>5</vt:i4>
      </vt:variant>
      <vt:variant>
        <vt:lpwstr>http://www.ncbi.nlm.nih.gov/pubmed?term=%22Civan%20MM%22%5BAuthor%5D</vt:lpwstr>
      </vt:variant>
      <vt:variant>
        <vt:lpwstr/>
      </vt:variant>
      <vt:variant>
        <vt:i4>1048666</vt:i4>
      </vt:variant>
      <vt:variant>
        <vt:i4>237</vt:i4>
      </vt:variant>
      <vt:variant>
        <vt:i4>0</vt:i4>
      </vt:variant>
      <vt:variant>
        <vt:i4>5</vt:i4>
      </vt:variant>
      <vt:variant>
        <vt:lpwstr>http://www.ncbi.nlm.nih.gov/pubmed?term=%22Do%20CW%22%5BAuthor%5D</vt:lpwstr>
      </vt:variant>
      <vt:variant>
        <vt:lpwstr/>
      </vt:variant>
      <vt:variant>
        <vt:i4>8060969</vt:i4>
      </vt:variant>
      <vt:variant>
        <vt:i4>234</vt:i4>
      </vt:variant>
      <vt:variant>
        <vt:i4>0</vt:i4>
      </vt:variant>
      <vt:variant>
        <vt:i4>5</vt:i4>
      </vt:variant>
      <vt:variant>
        <vt:lpwstr>http://www.ncbi.nlm.nih.gov/pubmed?term=Cellular%20signaling%20and%20factors%20involved%20in%20M%C3%BCller%20cell%20gliosis%3A%20Neuroprotective%20and%20detrimental%20effects</vt:lpwstr>
      </vt:variant>
      <vt:variant>
        <vt:lpwstr/>
      </vt:variant>
      <vt:variant>
        <vt:i4>3473535</vt:i4>
      </vt:variant>
      <vt:variant>
        <vt:i4>231</vt:i4>
      </vt:variant>
      <vt:variant>
        <vt:i4>0</vt:i4>
      </vt:variant>
      <vt:variant>
        <vt:i4>5</vt:i4>
      </vt:variant>
      <vt:variant>
        <vt:lpwstr>http://www.ncbi.nlm.nih.gov/pubmed?term=Aquaporins%20and%20CFTR%20in%20Ocular%20Epithelial%20Fluid%20Transport</vt:lpwstr>
      </vt:variant>
      <vt:variant>
        <vt:lpwstr/>
      </vt:variant>
      <vt:variant>
        <vt:i4>7602239</vt:i4>
      </vt:variant>
      <vt:variant>
        <vt:i4>228</vt:i4>
      </vt:variant>
      <vt:variant>
        <vt:i4>0</vt:i4>
      </vt:variant>
      <vt:variant>
        <vt:i4>5</vt:i4>
      </vt:variant>
      <vt:variant>
        <vt:lpwstr>http://www.ncbi.nlm.nih.gov/pubmed?term=%22Verkman%20AS%22%5BAuthor%5D</vt:lpwstr>
      </vt:variant>
      <vt:variant>
        <vt:lpwstr/>
      </vt:variant>
      <vt:variant>
        <vt:i4>720967</vt:i4>
      </vt:variant>
      <vt:variant>
        <vt:i4>225</vt:i4>
      </vt:variant>
      <vt:variant>
        <vt:i4>0</vt:i4>
      </vt:variant>
      <vt:variant>
        <vt:i4>5</vt:i4>
      </vt:variant>
      <vt:variant>
        <vt:lpwstr>http://www.ncbi.nlm.nih.gov/pubmed?term=%22Levin%20MH%22%5BAuthor%5D</vt:lpwstr>
      </vt:variant>
      <vt:variant>
        <vt:lpwstr/>
      </vt:variant>
      <vt:variant>
        <vt:i4>196688</vt:i4>
      </vt:variant>
      <vt:variant>
        <vt:i4>222</vt:i4>
      </vt:variant>
      <vt:variant>
        <vt:i4>0</vt:i4>
      </vt:variant>
      <vt:variant>
        <vt:i4>5</vt:i4>
      </vt:variant>
      <vt:variant>
        <vt:lpwstr>http://www.ncbi.nlm.nih.gov/pubmed?term=%01-%20and%20%02-Crystallins%20Modulate%20the%20Head%20Group%20Order%20of%20Human%20Lens%20Membranes%20during%20Aging</vt:lpwstr>
      </vt:variant>
      <vt:variant>
        <vt:lpwstr/>
      </vt:variant>
      <vt:variant>
        <vt:i4>6881313</vt:i4>
      </vt:variant>
      <vt:variant>
        <vt:i4>219</vt:i4>
      </vt:variant>
      <vt:variant>
        <vt:i4>0</vt:i4>
      </vt:variant>
      <vt:variant>
        <vt:i4>5</vt:i4>
      </vt:variant>
      <vt:variant>
        <vt:lpwstr>http://www.ncbi.nlm.nih.gov/pubmed?term=%22Mitchell%20TW%22%5BAuthor%5D</vt:lpwstr>
      </vt:variant>
      <vt:variant>
        <vt:lpwstr/>
      </vt:variant>
      <vt:variant>
        <vt:i4>8323134</vt:i4>
      </vt:variant>
      <vt:variant>
        <vt:i4>216</vt:i4>
      </vt:variant>
      <vt:variant>
        <vt:i4>0</vt:i4>
      </vt:variant>
      <vt:variant>
        <vt:i4>5</vt:i4>
      </vt:variant>
      <vt:variant>
        <vt:lpwstr>http://www.ncbi.nlm.nih.gov/pubmed?term=%22Truscott%20RJ%22%5BAuthor%5D</vt:lpwstr>
      </vt:variant>
      <vt:variant>
        <vt:lpwstr/>
      </vt:variant>
      <vt:variant>
        <vt:i4>5505044</vt:i4>
      </vt:variant>
      <vt:variant>
        <vt:i4>213</vt:i4>
      </vt:variant>
      <vt:variant>
        <vt:i4>0</vt:i4>
      </vt:variant>
      <vt:variant>
        <vt:i4>5</vt:i4>
      </vt:variant>
      <vt:variant>
        <vt:lpwstr>http://www.ncbi.nlm.nih.gov/pubmed?term=%22Magenau%20A%22%5BAuthor%5D</vt:lpwstr>
      </vt:variant>
      <vt:variant>
        <vt:lpwstr/>
      </vt:variant>
      <vt:variant>
        <vt:i4>5832712</vt:i4>
      </vt:variant>
      <vt:variant>
        <vt:i4>210</vt:i4>
      </vt:variant>
      <vt:variant>
        <vt:i4>0</vt:i4>
      </vt:variant>
      <vt:variant>
        <vt:i4>5</vt:i4>
      </vt:variant>
      <vt:variant>
        <vt:lpwstr>http://www.ncbi.nlm.nih.gov/pubmed?term=%22Lu%20Y%22%5BAuthor%5D</vt:lpwstr>
      </vt:variant>
      <vt:variant>
        <vt:lpwstr/>
      </vt:variant>
      <vt:variant>
        <vt:i4>2556029</vt:i4>
      </vt:variant>
      <vt:variant>
        <vt:i4>207</vt:i4>
      </vt:variant>
      <vt:variant>
        <vt:i4>0</vt:i4>
      </vt:variant>
      <vt:variant>
        <vt:i4>5</vt:i4>
      </vt:variant>
      <vt:variant>
        <vt:lpwstr>http://www.ncbi.nlm.nih.gov/pubmed?term=%22Gaus%20K%22%5BAuthor%5D</vt:lpwstr>
      </vt:variant>
      <vt:variant>
        <vt:lpwstr/>
      </vt:variant>
      <vt:variant>
        <vt:i4>5439513</vt:i4>
      </vt:variant>
      <vt:variant>
        <vt:i4>204</vt:i4>
      </vt:variant>
      <vt:variant>
        <vt:i4>0</vt:i4>
      </vt:variant>
      <vt:variant>
        <vt:i4>5</vt:i4>
      </vt:variant>
      <vt:variant>
        <vt:lpwstr>http://www.ncbi.nlm.nih.gov/pubmed?term=%22Zhu%20X%22%5BAuthor%5D</vt:lpwstr>
      </vt:variant>
      <vt:variant>
        <vt:lpwstr/>
      </vt:variant>
      <vt:variant>
        <vt:i4>196688</vt:i4>
      </vt:variant>
      <vt:variant>
        <vt:i4>201</vt:i4>
      </vt:variant>
      <vt:variant>
        <vt:i4>0</vt:i4>
      </vt:variant>
      <vt:variant>
        <vt:i4>5</vt:i4>
      </vt:variant>
      <vt:variant>
        <vt:lpwstr>http://www.ncbi.nlm.nih.gov/pubmed?term=%01-%20and%20%02-Crystallins%20Modulate%20the%20Head%20Group%20Order%20of%20Human%20Lens%20Membranes%20during%20Aging</vt:lpwstr>
      </vt:variant>
      <vt:variant>
        <vt:lpwstr/>
      </vt:variant>
      <vt:variant>
        <vt:i4>983125</vt:i4>
      </vt:variant>
      <vt:variant>
        <vt:i4>198</vt:i4>
      </vt:variant>
      <vt:variant>
        <vt:i4>0</vt:i4>
      </vt:variant>
      <vt:variant>
        <vt:i4>5</vt:i4>
      </vt:variant>
      <vt:variant>
        <vt:lpwstr>http://www.ncbi.nlm.nih.gov/pubmed?term=%22FitzGerald%20PG%22%5BAuthor%5D</vt:lpwstr>
      </vt:variant>
      <vt:variant>
        <vt:lpwstr/>
      </vt:variant>
      <vt:variant>
        <vt:i4>6488127</vt:i4>
      </vt:variant>
      <vt:variant>
        <vt:i4>195</vt:i4>
      </vt:variant>
      <vt:variant>
        <vt:i4>0</vt:i4>
      </vt:variant>
      <vt:variant>
        <vt:i4>5</vt:i4>
      </vt:variant>
      <vt:variant>
        <vt:lpwstr>http://www.ncbi.nlm.nih.gov/pubmed?term=%22Mathias%20RT%22%5BAuthor%5D</vt:lpwstr>
      </vt:variant>
      <vt:variant>
        <vt:lpwstr/>
      </vt:variant>
      <vt:variant>
        <vt:i4>2883690</vt:i4>
      </vt:variant>
      <vt:variant>
        <vt:i4>192</vt:i4>
      </vt:variant>
      <vt:variant>
        <vt:i4>0</vt:i4>
      </vt:variant>
      <vt:variant>
        <vt:i4>5</vt:i4>
      </vt:variant>
      <vt:variant>
        <vt:lpwstr>http://www.ncbi.nlm.nih.gov/pubmed?term=%22Wang%20H%22%5BAuthor%5D</vt:lpwstr>
      </vt:variant>
      <vt:variant>
        <vt:lpwstr/>
      </vt:variant>
      <vt:variant>
        <vt:i4>8257578</vt:i4>
      </vt:variant>
      <vt:variant>
        <vt:i4>189</vt:i4>
      </vt:variant>
      <vt:variant>
        <vt:i4>0</vt:i4>
      </vt:variant>
      <vt:variant>
        <vt:i4>5</vt:i4>
      </vt:variant>
      <vt:variant>
        <vt:lpwstr>http://www.ncbi.nlm.nih.gov/pubmed?term=%22Hess%20JF%22%5BAuthor%5D</vt:lpwstr>
      </vt:variant>
      <vt:variant>
        <vt:lpwstr/>
      </vt:variant>
      <vt:variant>
        <vt:i4>8257653</vt:i4>
      </vt:variant>
      <vt:variant>
        <vt:i4>186</vt:i4>
      </vt:variant>
      <vt:variant>
        <vt:i4>0</vt:i4>
      </vt:variant>
      <vt:variant>
        <vt:i4>5</vt:i4>
      </vt:variant>
      <vt:variant>
        <vt:lpwstr>http://www.ncbi.nlm.nih.gov/pubmed?term=%22Van%20Stralen%20S%22%5BAuthor%5D</vt:lpwstr>
      </vt:variant>
      <vt:variant>
        <vt:lpwstr/>
      </vt:variant>
      <vt:variant>
        <vt:i4>7340074</vt:i4>
      </vt:variant>
      <vt:variant>
        <vt:i4>183</vt:i4>
      </vt:variant>
      <vt:variant>
        <vt:i4>0</vt:i4>
      </vt:variant>
      <vt:variant>
        <vt:i4>5</vt:i4>
      </vt:variant>
      <vt:variant>
        <vt:lpwstr>http://www.ncbi.nlm.nih.gov/pubmed?term=%22McCuaig%20JV%22%5BAuthor%5D</vt:lpwstr>
      </vt:variant>
      <vt:variant>
        <vt:lpwstr/>
      </vt:variant>
      <vt:variant>
        <vt:i4>1114178</vt:i4>
      </vt:variant>
      <vt:variant>
        <vt:i4>180</vt:i4>
      </vt:variant>
      <vt:variant>
        <vt:i4>0</vt:i4>
      </vt:variant>
      <vt:variant>
        <vt:i4>5</vt:i4>
      </vt:variant>
      <vt:variant>
        <vt:lpwstr>http://www.ncbi.nlm.nih.gov/pubmed?term=%22Fudge%20DS%22%5BAuthor%5D</vt:lpwstr>
      </vt:variant>
      <vt:variant>
        <vt:lpwstr/>
      </vt:variant>
      <vt:variant>
        <vt:i4>1245202</vt:i4>
      </vt:variant>
      <vt:variant>
        <vt:i4>177</vt:i4>
      </vt:variant>
      <vt:variant>
        <vt:i4>0</vt:i4>
      </vt:variant>
      <vt:variant>
        <vt:i4>5</vt:i4>
      </vt:variant>
      <vt:variant>
        <vt:lpwstr>http://campusvirtual.uva.es/</vt:lpwstr>
      </vt:variant>
      <vt:variant>
        <vt:lpwstr/>
      </vt:variant>
      <vt:variant>
        <vt:i4>1245190</vt:i4>
      </vt:variant>
      <vt:variant>
        <vt:i4>174</vt:i4>
      </vt:variant>
      <vt:variant>
        <vt:i4>0</vt:i4>
      </vt:variant>
      <vt:variant>
        <vt:i4>5</vt:i4>
      </vt:variant>
      <vt:variant>
        <vt:lpwstr>http://www.vegansociety.com/html/home.php</vt:lpwstr>
      </vt:variant>
      <vt:variant>
        <vt:lpwstr/>
      </vt:variant>
      <vt:variant>
        <vt:i4>5898309</vt:i4>
      </vt:variant>
      <vt:variant>
        <vt:i4>171</vt:i4>
      </vt:variant>
      <vt:variant>
        <vt:i4>0</vt:i4>
      </vt:variant>
      <vt:variant>
        <vt:i4>5</vt:i4>
      </vt:variant>
      <vt:variant>
        <vt:lpwstr>http://www.petakillsanimals.com/</vt:lpwstr>
      </vt:variant>
      <vt:variant>
        <vt:lpwstr/>
      </vt:variant>
      <vt:variant>
        <vt:i4>5439494</vt:i4>
      </vt:variant>
      <vt:variant>
        <vt:i4>168</vt:i4>
      </vt:variant>
      <vt:variant>
        <vt:i4>0</vt:i4>
      </vt:variant>
      <vt:variant>
        <vt:i4>5</vt:i4>
      </vt:variant>
      <vt:variant>
        <vt:lpwstr>http://www.petaenespanol.com/</vt:lpwstr>
      </vt:variant>
      <vt:variant>
        <vt:lpwstr/>
      </vt:variant>
      <vt:variant>
        <vt:i4>6029404</vt:i4>
      </vt:variant>
      <vt:variant>
        <vt:i4>165</vt:i4>
      </vt:variant>
      <vt:variant>
        <vt:i4>0</vt:i4>
      </vt:variant>
      <vt:variant>
        <vt:i4>5</vt:i4>
      </vt:variant>
      <vt:variant>
        <vt:lpwstr>http://www.peta.org/</vt:lpwstr>
      </vt:variant>
      <vt:variant>
        <vt:lpwstr/>
      </vt:variant>
      <vt:variant>
        <vt:i4>2097201</vt:i4>
      </vt:variant>
      <vt:variant>
        <vt:i4>162</vt:i4>
      </vt:variant>
      <vt:variant>
        <vt:i4>0</vt:i4>
      </vt:variant>
      <vt:variant>
        <vt:i4>5</vt:i4>
      </vt:variant>
      <vt:variant>
        <vt:lpwstr>http://www.igualdadanimal.org/</vt:lpwstr>
      </vt:variant>
      <vt:variant>
        <vt:lpwstr/>
      </vt:variant>
      <vt:variant>
        <vt:i4>2687024</vt:i4>
      </vt:variant>
      <vt:variant>
        <vt:i4>159</vt:i4>
      </vt:variant>
      <vt:variant>
        <vt:i4>0</vt:i4>
      </vt:variant>
      <vt:variant>
        <vt:i4>5</vt:i4>
      </vt:variant>
      <vt:variant>
        <vt:lpwstr>http://www.equanimal.org/index</vt:lpwstr>
      </vt:variant>
      <vt:variant>
        <vt:lpwstr/>
      </vt:variant>
      <vt:variant>
        <vt:i4>4259862</vt:i4>
      </vt:variant>
      <vt:variant>
        <vt:i4>156</vt:i4>
      </vt:variant>
      <vt:variant>
        <vt:i4>0</vt:i4>
      </vt:variant>
      <vt:variant>
        <vt:i4>5</vt:i4>
      </vt:variant>
      <vt:variant>
        <vt:lpwstr>http://www.defensaanimal.org/</vt:lpwstr>
      </vt:variant>
      <vt:variant>
        <vt:lpwstr/>
      </vt:variant>
      <vt:variant>
        <vt:i4>5308431</vt:i4>
      </vt:variant>
      <vt:variant>
        <vt:i4>153</vt:i4>
      </vt:variant>
      <vt:variant>
        <vt:i4>0</vt:i4>
      </vt:variant>
      <vt:variant>
        <vt:i4>5</vt:i4>
      </vt:variant>
      <vt:variant>
        <vt:lpwstr>http://www.animalliebrationfront.com/</vt:lpwstr>
      </vt:variant>
      <vt:variant>
        <vt:lpwstr/>
      </vt:variant>
      <vt:variant>
        <vt:i4>3866674</vt:i4>
      </vt:variant>
      <vt:variant>
        <vt:i4>150</vt:i4>
      </vt:variant>
      <vt:variant>
        <vt:i4>0</vt:i4>
      </vt:variant>
      <vt:variant>
        <vt:i4>5</vt:i4>
      </vt:variant>
      <vt:variant>
        <vt:lpwstr>http://www.ivu.org/ave/index.html</vt:lpwstr>
      </vt:variant>
      <vt:variant>
        <vt:lpwstr>opc</vt:lpwstr>
      </vt:variant>
      <vt:variant>
        <vt:i4>7733284</vt:i4>
      </vt:variant>
      <vt:variant>
        <vt:i4>147</vt:i4>
      </vt:variant>
      <vt:variant>
        <vt:i4>0</vt:i4>
      </vt:variant>
      <vt:variant>
        <vt:i4>5</vt:i4>
      </vt:variant>
      <vt:variant>
        <vt:lpwstr>http://www.animanaturalis.org/p/158/mision</vt:lpwstr>
      </vt:variant>
      <vt:variant>
        <vt:lpwstr/>
      </vt:variant>
      <vt:variant>
        <vt:i4>6160409</vt:i4>
      </vt:variant>
      <vt:variant>
        <vt:i4>144</vt:i4>
      </vt:variant>
      <vt:variant>
        <vt:i4>0</vt:i4>
      </vt:variant>
      <vt:variant>
        <vt:i4>5</vt:i4>
      </vt:variant>
      <vt:variant>
        <vt:lpwstr>http://www.addaong.org/index.html</vt:lpwstr>
      </vt:variant>
      <vt:variant>
        <vt:lpwstr/>
      </vt:variant>
      <vt:variant>
        <vt:i4>3407994</vt:i4>
      </vt:variant>
      <vt:variant>
        <vt:i4>141</vt:i4>
      </vt:variant>
      <vt:variant>
        <vt:i4>0</vt:i4>
      </vt:variant>
      <vt:variant>
        <vt:i4>5</vt:i4>
      </vt:variant>
      <vt:variant>
        <vt:lpwstr>http://www.remanet.net/</vt:lpwstr>
      </vt:variant>
      <vt:variant>
        <vt:lpwstr/>
      </vt:variant>
      <vt:variant>
        <vt:i4>6750308</vt:i4>
      </vt:variant>
      <vt:variant>
        <vt:i4>138</vt:i4>
      </vt:variant>
      <vt:variant>
        <vt:i4>0</vt:i4>
      </vt:variant>
      <vt:variant>
        <vt:i4>5</vt:i4>
      </vt:variant>
      <vt:variant>
        <vt:lpwstr>http://www.nih.gov/science/models/</vt:lpwstr>
      </vt:variant>
      <vt:variant>
        <vt:lpwstr/>
      </vt:variant>
      <vt:variant>
        <vt:i4>655367</vt:i4>
      </vt:variant>
      <vt:variant>
        <vt:i4>135</vt:i4>
      </vt:variant>
      <vt:variant>
        <vt:i4>0</vt:i4>
      </vt:variant>
      <vt:variant>
        <vt:i4>5</vt:i4>
      </vt:variant>
      <vt:variant>
        <vt:lpwstr>http://www.uv.es/aetoxweb/grupos/gtema/gtma.html</vt:lpwstr>
      </vt:variant>
      <vt:variant>
        <vt:lpwstr/>
      </vt:variant>
      <vt:variant>
        <vt:i4>1769558</vt:i4>
      </vt:variant>
      <vt:variant>
        <vt:i4>132</vt:i4>
      </vt:variant>
      <vt:variant>
        <vt:i4>0</vt:i4>
      </vt:variant>
      <vt:variant>
        <vt:i4>5</vt:i4>
      </vt:variant>
      <vt:variant>
        <vt:lpwstr>http://www.frame.org.uk/</vt:lpwstr>
      </vt:variant>
      <vt:variant>
        <vt:lpwstr/>
      </vt:variant>
      <vt:variant>
        <vt:i4>589904</vt:i4>
      </vt:variant>
      <vt:variant>
        <vt:i4>129</vt:i4>
      </vt:variant>
      <vt:variant>
        <vt:i4>0</vt:i4>
      </vt:variant>
      <vt:variant>
        <vt:i4>5</vt:i4>
      </vt:variant>
      <vt:variant>
        <vt:lpwstr>http://www.felasa.eu/</vt:lpwstr>
      </vt:variant>
      <vt:variant>
        <vt:lpwstr/>
      </vt:variant>
      <vt:variant>
        <vt:i4>3997728</vt:i4>
      </vt:variant>
      <vt:variant>
        <vt:i4>126</vt:i4>
      </vt:variant>
      <vt:variant>
        <vt:i4>0</vt:i4>
      </vt:variant>
      <vt:variant>
        <vt:i4>5</vt:i4>
      </vt:variant>
      <vt:variant>
        <vt:lpwstr>http://www.fbresearch.org/</vt:lpwstr>
      </vt:variant>
      <vt:variant>
        <vt:lpwstr/>
      </vt:variant>
      <vt:variant>
        <vt:i4>6029342</vt:i4>
      </vt:variant>
      <vt:variant>
        <vt:i4>123</vt:i4>
      </vt:variant>
      <vt:variant>
        <vt:i4>0</vt:i4>
      </vt:variant>
      <vt:variant>
        <vt:i4>5</vt:i4>
      </vt:variant>
      <vt:variant>
        <vt:lpwstr>http://www.eslav.org/</vt:lpwstr>
      </vt:variant>
      <vt:variant>
        <vt:lpwstr/>
      </vt:variant>
      <vt:variant>
        <vt:i4>5701635</vt:i4>
      </vt:variant>
      <vt:variant>
        <vt:i4>120</vt:i4>
      </vt:variant>
      <vt:variant>
        <vt:i4>0</vt:i4>
      </vt:variant>
      <vt:variant>
        <vt:i4>5</vt:i4>
      </vt:variant>
      <vt:variant>
        <vt:lpwstr>http://www.efpia.org/</vt:lpwstr>
      </vt:variant>
      <vt:variant>
        <vt:lpwstr/>
      </vt:variant>
      <vt:variant>
        <vt:i4>1703949</vt:i4>
      </vt:variant>
      <vt:variant>
        <vt:i4>117</vt:i4>
      </vt:variant>
      <vt:variant>
        <vt:i4>0</vt:i4>
      </vt:variant>
      <vt:variant>
        <vt:i4>5</vt:i4>
      </vt:variant>
      <vt:variant>
        <vt:lpwstr>http://ecvam.jrc.it/</vt:lpwstr>
      </vt:variant>
      <vt:variant>
        <vt:lpwstr/>
      </vt:variant>
      <vt:variant>
        <vt:i4>3801145</vt:i4>
      </vt:variant>
      <vt:variant>
        <vt:i4>114</vt:i4>
      </vt:variant>
      <vt:variant>
        <vt:i4>0</vt:i4>
      </vt:variant>
      <vt:variant>
        <vt:i4>5</vt:i4>
      </vt:variant>
      <vt:variant>
        <vt:lpwstr>http://www.colipa.com/</vt:lpwstr>
      </vt:variant>
      <vt:variant>
        <vt:lpwstr/>
      </vt:variant>
      <vt:variant>
        <vt:i4>7995517</vt:i4>
      </vt:variant>
      <vt:variant>
        <vt:i4>111</vt:i4>
      </vt:variant>
      <vt:variant>
        <vt:i4>0</vt:i4>
      </vt:variant>
      <vt:variant>
        <vt:i4>5</vt:i4>
      </vt:variant>
      <vt:variant>
        <vt:lpwstr>http://caat.jhsph.edu/</vt:lpwstr>
      </vt:variant>
      <vt:variant>
        <vt:lpwstr/>
      </vt:variant>
      <vt:variant>
        <vt:i4>5832732</vt:i4>
      </vt:variant>
      <vt:variant>
        <vt:i4>108</vt:i4>
      </vt:variant>
      <vt:variant>
        <vt:i4>0</vt:i4>
      </vt:variant>
      <vt:variant>
        <vt:i4>5</vt:i4>
      </vt:variant>
      <vt:variant>
        <vt:lpwstr>http://busca-tox.com/</vt:lpwstr>
      </vt:variant>
      <vt:variant>
        <vt:lpwstr/>
      </vt:variant>
      <vt:variant>
        <vt:i4>4390992</vt:i4>
      </vt:variant>
      <vt:variant>
        <vt:i4>105</vt:i4>
      </vt:variant>
      <vt:variant>
        <vt:i4>0</vt:i4>
      </vt:variant>
      <vt:variant>
        <vt:i4>5</vt:i4>
      </vt:variant>
      <vt:variant>
        <vt:lpwstr>http://buscaalternativas.com/</vt:lpwstr>
      </vt:variant>
      <vt:variant>
        <vt:lpwstr/>
      </vt:variant>
      <vt:variant>
        <vt:i4>1638403</vt:i4>
      </vt:variant>
      <vt:variant>
        <vt:i4>102</vt:i4>
      </vt:variant>
      <vt:variant>
        <vt:i4>0</vt:i4>
      </vt:variant>
      <vt:variant>
        <vt:i4>5</vt:i4>
      </vt:variant>
      <vt:variant>
        <vt:lpwstr>http://www.uv.es/aetoxweb/index.html</vt:lpwstr>
      </vt:variant>
      <vt:variant>
        <vt:lpwstr/>
      </vt:variant>
      <vt:variant>
        <vt:i4>5701706</vt:i4>
      </vt:variant>
      <vt:variant>
        <vt:i4>99</vt:i4>
      </vt:variant>
      <vt:variant>
        <vt:i4>0</vt:i4>
      </vt:variant>
      <vt:variant>
        <vt:i4>5</vt:i4>
      </vt:variant>
      <vt:variant>
        <vt:lpwstr>http://www.scaw.com/</vt:lpwstr>
      </vt:variant>
      <vt:variant>
        <vt:lpwstr/>
      </vt:variant>
      <vt:variant>
        <vt:i4>1900553</vt:i4>
      </vt:variant>
      <vt:variant>
        <vt:i4>96</vt:i4>
      </vt:variant>
      <vt:variant>
        <vt:i4>0</vt:i4>
      </vt:variant>
      <vt:variant>
        <vt:i4>5</vt:i4>
      </vt:variant>
      <vt:variant>
        <vt:lpwstr>http://www.secal.es/</vt:lpwstr>
      </vt:variant>
      <vt:variant>
        <vt:lpwstr/>
      </vt:variant>
      <vt:variant>
        <vt:i4>1703954</vt:i4>
      </vt:variant>
      <vt:variant>
        <vt:i4>93</vt:i4>
      </vt:variant>
      <vt:variant>
        <vt:i4>0</vt:i4>
      </vt:variant>
      <vt:variant>
        <vt:i4>5</vt:i4>
      </vt:variant>
      <vt:variant>
        <vt:lpwstr>http://oslovet.veths.no/</vt:lpwstr>
      </vt:variant>
      <vt:variant>
        <vt:lpwstr/>
      </vt:variant>
      <vt:variant>
        <vt:i4>3932280</vt:i4>
      </vt:variant>
      <vt:variant>
        <vt:i4>90</vt:i4>
      </vt:variant>
      <vt:variant>
        <vt:i4>0</vt:i4>
      </vt:variant>
      <vt:variant>
        <vt:i4>5</vt:i4>
      </vt:variant>
      <vt:variant>
        <vt:lpwstr>http://www.nih.gov/</vt:lpwstr>
      </vt:variant>
      <vt:variant>
        <vt:lpwstr/>
      </vt:variant>
      <vt:variant>
        <vt:i4>4194334</vt:i4>
      </vt:variant>
      <vt:variant>
        <vt:i4>87</vt:i4>
      </vt:variant>
      <vt:variant>
        <vt:i4>0</vt:i4>
      </vt:variant>
      <vt:variant>
        <vt:i4>5</vt:i4>
      </vt:variant>
      <vt:variant>
        <vt:lpwstr>http://www.vetjg.com/</vt:lpwstr>
      </vt:variant>
      <vt:variant>
        <vt:lpwstr/>
      </vt:variant>
      <vt:variant>
        <vt:i4>6553835</vt:i4>
      </vt:variant>
      <vt:variant>
        <vt:i4>84</vt:i4>
      </vt:variant>
      <vt:variant>
        <vt:i4>0</vt:i4>
      </vt:variant>
      <vt:variant>
        <vt:i4>5</vt:i4>
      </vt:variant>
      <vt:variant>
        <vt:lpwstr>http://www.iclasespaña.es/</vt:lpwstr>
      </vt:variant>
      <vt:variant>
        <vt:lpwstr/>
      </vt:variant>
      <vt:variant>
        <vt:i4>5570574</vt:i4>
      </vt:variant>
      <vt:variant>
        <vt:i4>81</vt:i4>
      </vt:variant>
      <vt:variant>
        <vt:i4>0</vt:i4>
      </vt:variant>
      <vt:variant>
        <vt:i4>5</vt:i4>
      </vt:variant>
      <vt:variant>
        <vt:lpwstr>http://www.iclas.org/</vt:lpwstr>
      </vt:variant>
      <vt:variant>
        <vt:lpwstr/>
      </vt:variant>
      <vt:variant>
        <vt:i4>5832789</vt:i4>
      </vt:variant>
      <vt:variant>
        <vt:i4>78</vt:i4>
      </vt:variant>
      <vt:variant>
        <vt:i4>0</vt:i4>
      </vt:variant>
      <vt:variant>
        <vt:i4>5</vt:i4>
      </vt:variant>
      <vt:variant>
        <vt:lpwstr>http://biology.about.com/cs/dissections/</vt:lpwstr>
      </vt:variant>
      <vt:variant>
        <vt:lpwstr/>
      </vt:variant>
      <vt:variant>
        <vt:i4>917587</vt:i4>
      </vt:variant>
      <vt:variant>
        <vt:i4>75</vt:i4>
      </vt:variant>
      <vt:variant>
        <vt:i4>0</vt:i4>
      </vt:variant>
      <vt:variant>
        <vt:i4>5</vt:i4>
      </vt:variant>
      <vt:variant>
        <vt:lpwstr>http://bioethics.od.nih.gov/</vt:lpwstr>
      </vt:variant>
      <vt:variant>
        <vt:lpwstr/>
      </vt:variant>
      <vt:variant>
        <vt:i4>5177413</vt:i4>
      </vt:variant>
      <vt:variant>
        <vt:i4>72</vt:i4>
      </vt:variant>
      <vt:variant>
        <vt:i4>0</vt:i4>
      </vt:variant>
      <vt:variant>
        <vt:i4>5</vt:i4>
      </vt:variant>
      <vt:variant>
        <vt:lpwstr>http://www.arvo.org/</vt:lpwstr>
      </vt:variant>
      <vt:variant>
        <vt:lpwstr/>
      </vt:variant>
      <vt:variant>
        <vt:i4>4194348</vt:i4>
      </vt:variant>
      <vt:variant>
        <vt:i4>69</vt:i4>
      </vt:variant>
      <vt:variant>
        <vt:i4>0</vt:i4>
      </vt:variant>
      <vt:variant>
        <vt:i4>5</vt:i4>
      </vt:variant>
      <vt:variant>
        <vt:lpwstr>http://www.aphis.usda.gov/animal_welfare/index.shtml</vt:lpwstr>
      </vt:variant>
      <vt:variant>
        <vt:lpwstr/>
      </vt:variant>
      <vt:variant>
        <vt:i4>8192059</vt:i4>
      </vt:variant>
      <vt:variant>
        <vt:i4>66</vt:i4>
      </vt:variant>
      <vt:variant>
        <vt:i4>0</vt:i4>
      </vt:variant>
      <vt:variant>
        <vt:i4>5</vt:i4>
      </vt:variant>
      <vt:variant>
        <vt:lpwstr>http://www.ioba.es/</vt:lpwstr>
      </vt:variant>
      <vt:variant>
        <vt:lpwstr/>
      </vt:variant>
      <vt:variant>
        <vt:i4>2818173</vt:i4>
      </vt:variant>
      <vt:variant>
        <vt:i4>63</vt:i4>
      </vt:variant>
      <vt:variant>
        <vt:i4>0</vt:i4>
      </vt:variant>
      <vt:variant>
        <vt:i4>5</vt:i4>
      </vt:variant>
      <vt:variant>
        <vt:lpwstr>http://www.isciii.es/htdocs/redes/ciber.jsp</vt:lpwstr>
      </vt:variant>
      <vt:variant>
        <vt:lpwstr/>
      </vt:variant>
      <vt:variant>
        <vt:i4>458836</vt:i4>
      </vt:variant>
      <vt:variant>
        <vt:i4>60</vt:i4>
      </vt:variant>
      <vt:variant>
        <vt:i4>0</vt:i4>
      </vt:variant>
      <vt:variant>
        <vt:i4>5</vt:i4>
      </vt:variant>
      <vt:variant>
        <vt:lpwstr>http://aes.isciii.es/</vt:lpwstr>
      </vt:variant>
      <vt:variant>
        <vt:lpwstr/>
      </vt:variant>
      <vt:variant>
        <vt:i4>6160455</vt:i4>
      </vt:variant>
      <vt:variant>
        <vt:i4>57</vt:i4>
      </vt:variant>
      <vt:variant>
        <vt:i4>0</vt:i4>
      </vt:variant>
      <vt:variant>
        <vt:i4>5</vt:i4>
      </vt:variant>
      <vt:variant>
        <vt:lpwstr>http://www.adeuropa.org/</vt:lpwstr>
      </vt:variant>
      <vt:variant>
        <vt:lpwstr/>
      </vt:variant>
      <vt:variant>
        <vt:i4>1245202</vt:i4>
      </vt:variant>
      <vt:variant>
        <vt:i4>54</vt:i4>
      </vt:variant>
      <vt:variant>
        <vt:i4>0</vt:i4>
      </vt:variant>
      <vt:variant>
        <vt:i4>5</vt:i4>
      </vt:variant>
      <vt:variant>
        <vt:lpwstr>http://campusvirtual.uva.es/</vt:lpwstr>
      </vt:variant>
      <vt:variant>
        <vt:lpwstr/>
      </vt:variant>
      <vt:variant>
        <vt:i4>3997782</vt:i4>
      </vt:variant>
      <vt:variant>
        <vt:i4>51</vt:i4>
      </vt:variant>
      <vt:variant>
        <vt:i4>0</vt:i4>
      </vt:variant>
      <vt:variant>
        <vt:i4>5</vt:i4>
      </vt:variant>
      <vt:variant>
        <vt:lpwstr>mailto:robhor@tel.uva.es</vt:lpwstr>
      </vt:variant>
      <vt:variant>
        <vt:lpwstr/>
      </vt:variant>
      <vt:variant>
        <vt:i4>3997782</vt:i4>
      </vt:variant>
      <vt:variant>
        <vt:i4>48</vt:i4>
      </vt:variant>
      <vt:variant>
        <vt:i4>0</vt:i4>
      </vt:variant>
      <vt:variant>
        <vt:i4>5</vt:i4>
      </vt:variant>
      <vt:variant>
        <vt:lpwstr>mailto:robhor@tel.uva.es</vt:lpwstr>
      </vt:variant>
      <vt:variant>
        <vt:lpwstr/>
      </vt:variant>
      <vt:variant>
        <vt:i4>3997782</vt:i4>
      </vt:variant>
      <vt:variant>
        <vt:i4>45</vt:i4>
      </vt:variant>
      <vt:variant>
        <vt:i4>0</vt:i4>
      </vt:variant>
      <vt:variant>
        <vt:i4>5</vt:i4>
      </vt:variant>
      <vt:variant>
        <vt:lpwstr>mailto:robhor@tel.uva.es</vt:lpwstr>
      </vt:variant>
      <vt:variant>
        <vt:lpwstr/>
      </vt:variant>
      <vt:variant>
        <vt:i4>3997782</vt:i4>
      </vt:variant>
      <vt:variant>
        <vt:i4>42</vt:i4>
      </vt:variant>
      <vt:variant>
        <vt:i4>0</vt:i4>
      </vt:variant>
      <vt:variant>
        <vt:i4>5</vt:i4>
      </vt:variant>
      <vt:variant>
        <vt:lpwstr>mailto:robhor@tel.uva.es</vt:lpwstr>
      </vt:variant>
      <vt:variant>
        <vt:lpwstr/>
      </vt:variant>
      <vt:variant>
        <vt:i4>4391021</vt:i4>
      </vt:variant>
      <vt:variant>
        <vt:i4>36</vt:i4>
      </vt:variant>
      <vt:variant>
        <vt:i4>0</vt:i4>
      </vt:variant>
      <vt:variant>
        <vt:i4>5</vt:i4>
      </vt:variant>
      <vt:variant>
        <vt:lpwstr>mailto:aguirao@um.es</vt:lpwstr>
      </vt:variant>
      <vt:variant>
        <vt:lpwstr/>
      </vt:variant>
      <vt:variant>
        <vt:i4>8126503</vt:i4>
      </vt:variant>
      <vt:variant>
        <vt:i4>33</vt:i4>
      </vt:variant>
      <vt:variant>
        <vt:i4>0</vt:i4>
      </vt:variant>
      <vt:variant>
        <vt:i4>5</vt:i4>
      </vt:variant>
      <vt:variant>
        <vt:lpwstr>http://www.um.es/phi/aguirao/Postgrado.html</vt:lpwstr>
      </vt:variant>
      <vt:variant>
        <vt:lpwstr/>
      </vt:variant>
      <vt:variant>
        <vt:i4>8192059</vt:i4>
      </vt:variant>
      <vt:variant>
        <vt:i4>30</vt:i4>
      </vt:variant>
      <vt:variant>
        <vt:i4>0</vt:i4>
      </vt:variant>
      <vt:variant>
        <vt:i4>5</vt:i4>
      </vt:variant>
      <vt:variant>
        <vt:lpwstr>http://www.ioba.es/</vt:lpwstr>
      </vt:variant>
      <vt:variant>
        <vt:lpwstr/>
      </vt:variant>
      <vt:variant>
        <vt:i4>8192059</vt:i4>
      </vt:variant>
      <vt:variant>
        <vt:i4>27</vt:i4>
      </vt:variant>
      <vt:variant>
        <vt:i4>0</vt:i4>
      </vt:variant>
      <vt:variant>
        <vt:i4>5</vt:i4>
      </vt:variant>
      <vt:variant>
        <vt:lpwstr>http://www.ioba.es/</vt:lpwstr>
      </vt:variant>
      <vt:variant>
        <vt:lpwstr/>
      </vt:variant>
      <vt:variant>
        <vt:i4>7864443</vt:i4>
      </vt:variant>
      <vt:variant>
        <vt:i4>24</vt:i4>
      </vt:variant>
      <vt:variant>
        <vt:i4>0</vt:i4>
      </vt:variant>
      <vt:variant>
        <vt:i4>5</vt:i4>
      </vt:variant>
      <vt:variant>
        <vt:lpwstr>http://www.vision.csic.es/default.aspx</vt:lpwstr>
      </vt:variant>
      <vt:variant>
        <vt:lpwstr/>
      </vt:variant>
      <vt:variant>
        <vt:i4>6946935</vt:i4>
      </vt:variant>
      <vt:variant>
        <vt:i4>21</vt:i4>
      </vt:variant>
      <vt:variant>
        <vt:i4>0</vt:i4>
      </vt:variant>
      <vt:variant>
        <vt:i4>5</vt:i4>
      </vt:variant>
      <vt:variant>
        <vt:lpwstr>http://www.usc.es/es/centros/medodo/titulacions.html?plan=15144&amp;estudio=15145&amp;codEstudio=14631&amp;valor=9</vt:lpwstr>
      </vt:variant>
      <vt:variant>
        <vt:lpwstr/>
      </vt:variant>
      <vt:variant>
        <vt:i4>4587542</vt:i4>
      </vt:variant>
      <vt:variant>
        <vt:i4>18</vt:i4>
      </vt:variant>
      <vt:variant>
        <vt:i4>0</vt:i4>
      </vt:variant>
      <vt:variant>
        <vt:i4>5</vt:i4>
      </vt:variant>
      <vt:variant>
        <vt:lpwstr>http://www.unav.edu/web/estudios/programa-master</vt:lpwstr>
      </vt:variant>
      <vt:variant>
        <vt:lpwstr/>
      </vt:variant>
      <vt:variant>
        <vt:i4>5832799</vt:i4>
      </vt:variant>
      <vt:variant>
        <vt:i4>15</vt:i4>
      </vt:variant>
      <vt:variant>
        <vt:i4>0</vt:i4>
      </vt:variant>
      <vt:variant>
        <vt:i4>5</vt:i4>
      </vt:variant>
      <vt:variant>
        <vt:lpwstr>http://www.um.es/web/medicina/contenido/estudios/masteres/ciencias-vision</vt:lpwstr>
      </vt:variant>
      <vt:variant>
        <vt:lpwstr/>
      </vt:variant>
      <vt:variant>
        <vt:i4>6160455</vt:i4>
      </vt:variant>
      <vt:variant>
        <vt:i4>12</vt:i4>
      </vt:variant>
      <vt:variant>
        <vt:i4>0</vt:i4>
      </vt:variant>
      <vt:variant>
        <vt:i4>5</vt:i4>
      </vt:variant>
      <vt:variant>
        <vt:lpwstr>http://www.ucm.es/estudios/2013-14/master-cienciasdelavision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http://www.formamosprofesionales.com/estudios-posgrado/ciencias-salud.html</vt:lpwstr>
      </vt:variant>
      <vt:variant>
        <vt:lpwstr/>
      </vt:variant>
      <vt:variant>
        <vt:i4>3080222</vt:i4>
      </vt:variant>
      <vt:variant>
        <vt:i4>6</vt:i4>
      </vt:variant>
      <vt:variant>
        <vt:i4>0</vt:i4>
      </vt:variant>
      <vt:variant>
        <vt:i4>5</vt:i4>
      </vt:variant>
      <vt:variant>
        <vt:lpwstr>mailto:lurdes@ioba.med.uva.es</vt:lpwstr>
      </vt:variant>
      <vt:variant>
        <vt:lpwstr/>
      </vt:variant>
      <vt:variant>
        <vt:i4>3276819</vt:i4>
      </vt:variant>
      <vt:variant>
        <vt:i4>3</vt:i4>
      </vt:variant>
      <vt:variant>
        <vt:i4>0</vt:i4>
      </vt:variant>
      <vt:variant>
        <vt:i4>5</vt:i4>
      </vt:variant>
      <vt:variant>
        <vt:lpwstr>mailto:yol@ioba.med.uva.es</vt:lpwstr>
      </vt:variant>
      <vt:variant>
        <vt:lpwstr/>
      </vt:variant>
      <vt:variant>
        <vt:i4>8192059</vt:i4>
      </vt:variant>
      <vt:variant>
        <vt:i4>0</vt:i4>
      </vt:variant>
      <vt:variant>
        <vt:i4>0</vt:i4>
      </vt:variant>
      <vt:variant>
        <vt:i4>5</vt:i4>
      </vt:variant>
      <vt:variant>
        <vt:lpwstr>http://www.ioba.es/</vt:lpwstr>
      </vt:variant>
      <vt:variant>
        <vt:lpwstr/>
      </vt:variant>
      <vt:variant>
        <vt:i4>6684718</vt:i4>
      </vt:variant>
      <vt:variant>
        <vt:i4>-1</vt:i4>
      </vt:variant>
      <vt:variant>
        <vt:i4>12293</vt:i4>
      </vt:variant>
      <vt:variant>
        <vt:i4>1</vt:i4>
      </vt:variant>
      <vt:variant>
        <vt:lpwstr>http://www.usc.es/estaticos/imaxes/logo.gif</vt:lpwstr>
      </vt:variant>
      <vt:variant>
        <vt:lpwstr/>
      </vt:variant>
      <vt:variant>
        <vt:i4>6684718</vt:i4>
      </vt:variant>
      <vt:variant>
        <vt:i4>-1</vt:i4>
      </vt:variant>
      <vt:variant>
        <vt:i4>1028</vt:i4>
      </vt:variant>
      <vt:variant>
        <vt:i4>1</vt:i4>
      </vt:variant>
      <vt:variant>
        <vt:lpwstr>http://www.usc.es/estaticos/imaxes/logo.gif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ydieboldl</dc:creator>
  <cp:lastModifiedBy>Yolanda Diebold Luque</cp:lastModifiedBy>
  <cp:revision>8</cp:revision>
  <cp:lastPrinted>2019-03-28T12:19:00Z</cp:lastPrinted>
  <dcterms:created xsi:type="dcterms:W3CDTF">2019-03-28T11:39:00Z</dcterms:created>
  <dcterms:modified xsi:type="dcterms:W3CDTF">2019-03-28T12:24:00Z</dcterms:modified>
</cp:coreProperties>
</file>